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7F9B0" w14:textId="2EDDCD29" w:rsidR="005764ED" w:rsidRDefault="00085B3F" w:rsidP="005F7029">
      <w:pPr>
        <w:rPr>
          <w:rFonts w:ascii="Arial" w:hAnsi="Arial" w:cs="Arial"/>
          <w:b/>
          <w:color w:val="323E4F" w:themeColor="dark2" w:themeShade="BF"/>
          <w:sz w:val="32"/>
          <w:szCs w:val="32"/>
        </w:rPr>
      </w:pPr>
      <w:r w:rsidRPr="00085B3F">
        <w:rPr>
          <w:rFonts w:ascii="Arial" w:hAnsi="Arial" w:cs="Arial"/>
          <w:b/>
          <w:noProof/>
          <w:color w:val="FF0000"/>
          <w:sz w:val="20"/>
          <w:szCs w:val="20"/>
        </w:rPr>
        <w:drawing>
          <wp:anchor distT="0" distB="0" distL="114300" distR="114300" simplePos="0" relativeHeight="251658240" behindDoc="0" locked="0" layoutInCell="1" allowOverlap="1" wp14:anchorId="06D6A66C" wp14:editId="4E55BF93">
            <wp:simplePos x="0" y="0"/>
            <wp:positionH relativeFrom="page">
              <wp:posOffset>-365760</wp:posOffset>
            </wp:positionH>
            <wp:positionV relativeFrom="paragraph">
              <wp:posOffset>-192405</wp:posOffset>
            </wp:positionV>
            <wp:extent cx="8458200" cy="3825240"/>
            <wp:effectExtent l="0" t="0" r="0" b="3810"/>
            <wp:wrapNone/>
            <wp:docPr id="7389198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19885" name=""/>
                    <pic:cNvPicPr/>
                  </pic:nvPicPr>
                  <pic:blipFill>
                    <a:blip r:embed="rId8">
                      <a:extLst>
                        <a:ext uri="{28A0092B-C50C-407E-A947-70E740481C1C}">
                          <a14:useLocalDpi xmlns:a14="http://schemas.microsoft.com/office/drawing/2010/main" val="0"/>
                        </a:ext>
                      </a:extLst>
                    </a:blip>
                    <a:stretch>
                      <a:fillRect/>
                    </a:stretch>
                  </pic:blipFill>
                  <pic:spPr>
                    <a:xfrm>
                      <a:off x="0" y="0"/>
                      <a:ext cx="8458200" cy="3825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A39E3">
        <w:rPr>
          <w:rFonts w:ascii="Arial" w:hAnsi="Arial" w:cs="Arial"/>
          <w:b/>
          <w:color w:val="323E4F" w:themeColor="dark2" w:themeShade="BF"/>
          <w:sz w:val="32"/>
          <w:szCs w:val="32"/>
        </w:rPr>
        <w:t xml:space="preserve">MARZO </w:t>
      </w:r>
    </w:p>
    <w:p w14:paraId="0C11398B" w14:textId="5A801561" w:rsidR="009A4C6D" w:rsidRDefault="009A4C6D" w:rsidP="00ED7621">
      <w:pPr>
        <w:rPr>
          <w:rFonts w:ascii="Arial" w:hAnsi="Arial" w:cs="Arial"/>
          <w:b/>
          <w:color w:val="FF0000"/>
          <w:sz w:val="20"/>
          <w:szCs w:val="20"/>
        </w:rPr>
      </w:pPr>
    </w:p>
    <w:p w14:paraId="0A8641BD" w14:textId="75435CA4" w:rsidR="009A4C6D" w:rsidRDefault="00717A9F" w:rsidP="00717A9F">
      <w:pPr>
        <w:jc w:val="center"/>
        <w:rPr>
          <w:rFonts w:ascii="Arial" w:hAnsi="Arial" w:cs="Arial"/>
          <w:b/>
          <w:noProof/>
          <w:color w:val="FF0000"/>
          <w:sz w:val="20"/>
          <w:szCs w:val="20"/>
        </w:rPr>
      </w:pPr>
      <w:r w:rsidRPr="00717A9F">
        <w:rPr>
          <w:noProof/>
        </w:rPr>
        <w:t xml:space="preserve"> </w:t>
      </w:r>
    </w:p>
    <w:p w14:paraId="4C1EE5D5" w14:textId="1AF521E0" w:rsidR="00BA05B2" w:rsidRDefault="00BA05B2" w:rsidP="00717A9F">
      <w:pPr>
        <w:jc w:val="center"/>
        <w:rPr>
          <w:rFonts w:ascii="Arial" w:hAnsi="Arial" w:cs="Arial"/>
          <w:b/>
          <w:noProof/>
          <w:color w:val="FF0000"/>
          <w:sz w:val="20"/>
          <w:szCs w:val="20"/>
        </w:rPr>
      </w:pPr>
    </w:p>
    <w:p w14:paraId="6BF5F54A" w14:textId="03A1D22A" w:rsidR="00BA05B2" w:rsidRDefault="00BA05B2" w:rsidP="00717A9F">
      <w:pPr>
        <w:jc w:val="center"/>
        <w:rPr>
          <w:rFonts w:ascii="Arial" w:hAnsi="Arial" w:cs="Arial"/>
          <w:b/>
          <w:noProof/>
          <w:color w:val="FF0000"/>
          <w:sz w:val="20"/>
          <w:szCs w:val="20"/>
        </w:rPr>
      </w:pPr>
    </w:p>
    <w:p w14:paraId="286D91FA" w14:textId="064944AB" w:rsidR="00BA05B2" w:rsidRDefault="00BA05B2" w:rsidP="00717A9F">
      <w:pPr>
        <w:jc w:val="center"/>
        <w:rPr>
          <w:rFonts w:ascii="Arial" w:hAnsi="Arial" w:cs="Arial"/>
          <w:b/>
          <w:noProof/>
          <w:color w:val="FF0000"/>
          <w:sz w:val="20"/>
          <w:szCs w:val="20"/>
        </w:rPr>
      </w:pPr>
    </w:p>
    <w:p w14:paraId="44447ADF" w14:textId="11FFD59E" w:rsidR="00BA05B2" w:rsidRDefault="00BA05B2" w:rsidP="00717A9F">
      <w:pPr>
        <w:jc w:val="center"/>
        <w:rPr>
          <w:rFonts w:ascii="Arial" w:hAnsi="Arial" w:cs="Arial"/>
          <w:b/>
          <w:noProof/>
          <w:color w:val="FF0000"/>
          <w:sz w:val="20"/>
          <w:szCs w:val="20"/>
        </w:rPr>
      </w:pPr>
    </w:p>
    <w:p w14:paraId="04BF33D5" w14:textId="32CB4BBE" w:rsidR="00BA05B2" w:rsidRDefault="00BA05B2" w:rsidP="00717A9F">
      <w:pPr>
        <w:jc w:val="center"/>
        <w:rPr>
          <w:rFonts w:ascii="Arial" w:hAnsi="Arial" w:cs="Arial"/>
          <w:b/>
          <w:noProof/>
          <w:color w:val="FF0000"/>
          <w:sz w:val="20"/>
          <w:szCs w:val="20"/>
        </w:rPr>
      </w:pPr>
    </w:p>
    <w:p w14:paraId="080206BA" w14:textId="7A6BBCEF" w:rsidR="00BA05B2" w:rsidRDefault="00BA05B2" w:rsidP="00717A9F">
      <w:pPr>
        <w:jc w:val="center"/>
        <w:rPr>
          <w:rFonts w:ascii="Arial" w:hAnsi="Arial" w:cs="Arial"/>
          <w:b/>
          <w:noProof/>
          <w:color w:val="FF0000"/>
          <w:sz w:val="20"/>
          <w:szCs w:val="20"/>
        </w:rPr>
      </w:pPr>
      <w:bookmarkStart w:id="0" w:name="_Hlk180669380"/>
      <w:bookmarkEnd w:id="0"/>
    </w:p>
    <w:p w14:paraId="3C2A7521" w14:textId="444411E3" w:rsidR="00BA05B2" w:rsidRDefault="00BA05B2" w:rsidP="00717A9F">
      <w:pPr>
        <w:jc w:val="center"/>
        <w:rPr>
          <w:rFonts w:ascii="Arial" w:hAnsi="Arial" w:cs="Arial"/>
          <w:b/>
          <w:noProof/>
          <w:color w:val="FF0000"/>
          <w:sz w:val="20"/>
          <w:szCs w:val="20"/>
        </w:rPr>
      </w:pPr>
    </w:p>
    <w:p w14:paraId="76A4455D" w14:textId="582601CE" w:rsidR="00BA05B2" w:rsidRDefault="00BA05B2" w:rsidP="00717A9F">
      <w:pPr>
        <w:jc w:val="center"/>
        <w:rPr>
          <w:rFonts w:ascii="Arial" w:hAnsi="Arial" w:cs="Arial"/>
          <w:b/>
          <w:noProof/>
          <w:color w:val="FF0000"/>
          <w:sz w:val="20"/>
          <w:szCs w:val="20"/>
        </w:rPr>
      </w:pPr>
    </w:p>
    <w:p w14:paraId="5BF0A0A0" w14:textId="4E6D0895" w:rsidR="00BA05B2" w:rsidRDefault="00BA05B2" w:rsidP="00717A9F">
      <w:pPr>
        <w:jc w:val="center"/>
        <w:rPr>
          <w:rFonts w:ascii="Arial" w:hAnsi="Arial" w:cs="Arial"/>
          <w:b/>
          <w:noProof/>
          <w:color w:val="FF0000"/>
          <w:sz w:val="20"/>
          <w:szCs w:val="20"/>
        </w:rPr>
      </w:pPr>
    </w:p>
    <w:p w14:paraId="25F7B0A3" w14:textId="7743F1AB" w:rsidR="00BA05B2" w:rsidRDefault="00BA05B2" w:rsidP="00717A9F">
      <w:pPr>
        <w:jc w:val="center"/>
        <w:rPr>
          <w:rFonts w:ascii="Arial" w:hAnsi="Arial" w:cs="Arial"/>
          <w:b/>
          <w:noProof/>
          <w:color w:val="FF0000"/>
          <w:sz w:val="20"/>
          <w:szCs w:val="20"/>
        </w:rPr>
      </w:pPr>
    </w:p>
    <w:p w14:paraId="780679DF" w14:textId="295C3A96" w:rsidR="00BA05B2" w:rsidRDefault="00BA05B2" w:rsidP="00717A9F">
      <w:pPr>
        <w:jc w:val="center"/>
        <w:rPr>
          <w:rFonts w:ascii="Arial" w:hAnsi="Arial" w:cs="Arial"/>
          <w:b/>
          <w:noProof/>
          <w:color w:val="FF0000"/>
          <w:sz w:val="20"/>
          <w:szCs w:val="20"/>
        </w:rPr>
      </w:pPr>
    </w:p>
    <w:p w14:paraId="2BD8FD4F" w14:textId="3752B281" w:rsidR="00BA05B2" w:rsidRDefault="00BA05B2" w:rsidP="00717A9F">
      <w:pPr>
        <w:jc w:val="center"/>
        <w:rPr>
          <w:rFonts w:ascii="Arial" w:hAnsi="Arial" w:cs="Arial"/>
          <w:b/>
          <w:noProof/>
          <w:color w:val="FF0000"/>
          <w:sz w:val="20"/>
          <w:szCs w:val="20"/>
        </w:rPr>
      </w:pPr>
    </w:p>
    <w:p w14:paraId="0052B575" w14:textId="787130A8" w:rsidR="00BA05B2" w:rsidRDefault="00BA05B2" w:rsidP="00717A9F">
      <w:pPr>
        <w:jc w:val="center"/>
        <w:rPr>
          <w:rFonts w:ascii="Arial" w:hAnsi="Arial" w:cs="Arial"/>
          <w:b/>
          <w:noProof/>
          <w:color w:val="FF0000"/>
          <w:sz w:val="20"/>
          <w:szCs w:val="20"/>
        </w:rPr>
      </w:pPr>
    </w:p>
    <w:p w14:paraId="4AC67A48" w14:textId="20ECA971" w:rsidR="00BA05B2" w:rsidRDefault="00BA05B2" w:rsidP="00717A9F">
      <w:pPr>
        <w:jc w:val="center"/>
        <w:rPr>
          <w:rFonts w:ascii="Arial" w:hAnsi="Arial" w:cs="Arial"/>
          <w:b/>
          <w:noProof/>
          <w:color w:val="FF0000"/>
          <w:sz w:val="20"/>
          <w:szCs w:val="20"/>
        </w:rPr>
      </w:pPr>
    </w:p>
    <w:p w14:paraId="3B9190F1" w14:textId="1983CD4B" w:rsidR="00BA05B2" w:rsidRDefault="00BA05B2" w:rsidP="00717A9F">
      <w:pPr>
        <w:jc w:val="center"/>
        <w:rPr>
          <w:rFonts w:ascii="Arial" w:hAnsi="Arial" w:cs="Arial"/>
          <w:b/>
          <w:noProof/>
          <w:color w:val="FF0000"/>
          <w:sz w:val="20"/>
          <w:szCs w:val="20"/>
        </w:rPr>
      </w:pPr>
    </w:p>
    <w:p w14:paraId="600DA628" w14:textId="171EC5CB" w:rsidR="00540076" w:rsidRDefault="00540076" w:rsidP="00717A9F">
      <w:pPr>
        <w:jc w:val="center"/>
        <w:rPr>
          <w:rFonts w:ascii="Arial" w:hAnsi="Arial" w:cs="Arial"/>
          <w:b/>
          <w:noProof/>
          <w:color w:val="FF0000"/>
          <w:sz w:val="20"/>
          <w:szCs w:val="20"/>
        </w:rPr>
      </w:pPr>
    </w:p>
    <w:p w14:paraId="5AEED2F9" w14:textId="2677E7F2" w:rsidR="00540076" w:rsidRDefault="00540076" w:rsidP="00717A9F">
      <w:pPr>
        <w:jc w:val="center"/>
        <w:rPr>
          <w:rFonts w:ascii="Arial" w:hAnsi="Arial" w:cs="Arial"/>
          <w:b/>
          <w:noProof/>
          <w:color w:val="FF0000"/>
          <w:sz w:val="20"/>
          <w:szCs w:val="20"/>
        </w:rPr>
      </w:pPr>
    </w:p>
    <w:p w14:paraId="52F7DAD5" w14:textId="77777777" w:rsidR="00540076" w:rsidRDefault="00540076" w:rsidP="00717A9F">
      <w:pPr>
        <w:jc w:val="center"/>
        <w:rPr>
          <w:rFonts w:ascii="Arial" w:hAnsi="Arial" w:cs="Arial"/>
          <w:b/>
          <w:noProof/>
          <w:color w:val="FF0000"/>
          <w:sz w:val="20"/>
          <w:szCs w:val="20"/>
        </w:rPr>
      </w:pPr>
    </w:p>
    <w:p w14:paraId="67BB1EA6" w14:textId="5E8D8CF4" w:rsidR="00540076" w:rsidRDefault="00540076" w:rsidP="00717A9F">
      <w:pPr>
        <w:jc w:val="center"/>
        <w:rPr>
          <w:rFonts w:ascii="Arial" w:hAnsi="Arial" w:cs="Arial"/>
          <w:b/>
          <w:noProof/>
          <w:color w:val="FF0000"/>
          <w:sz w:val="20"/>
          <w:szCs w:val="20"/>
        </w:rPr>
      </w:pPr>
    </w:p>
    <w:p w14:paraId="0EAC4C7D" w14:textId="1B127A61" w:rsidR="00540076" w:rsidRDefault="00540076" w:rsidP="00717A9F">
      <w:pPr>
        <w:jc w:val="center"/>
        <w:rPr>
          <w:rFonts w:ascii="Arial" w:hAnsi="Arial" w:cs="Arial"/>
          <w:b/>
          <w:noProof/>
          <w:color w:val="FF0000"/>
          <w:sz w:val="20"/>
          <w:szCs w:val="20"/>
        </w:rPr>
      </w:pPr>
    </w:p>
    <w:p w14:paraId="10C11091" w14:textId="73133583" w:rsidR="00540076" w:rsidRPr="00F744CD" w:rsidRDefault="00540076" w:rsidP="00717A9F">
      <w:pPr>
        <w:jc w:val="center"/>
        <w:rPr>
          <w:rFonts w:ascii="Arial" w:hAnsi="Arial" w:cs="Arial"/>
          <w:b/>
          <w:noProof/>
          <w:color w:val="002060"/>
          <w:sz w:val="32"/>
          <w:szCs w:val="32"/>
        </w:rPr>
      </w:pPr>
    </w:p>
    <w:p w14:paraId="76B3D576" w14:textId="6C49BD1B" w:rsidR="004A6AD2" w:rsidRDefault="00085B3F" w:rsidP="00540076">
      <w:pPr>
        <w:rPr>
          <w:rFonts w:ascii="Arial" w:hAnsi="Arial" w:cs="Arial"/>
          <w:b/>
          <w:bCs/>
          <w:noProof/>
          <w:color w:val="002060"/>
          <w:sz w:val="32"/>
          <w:szCs w:val="32"/>
        </w:rPr>
      </w:pPr>
      <w:r>
        <w:rPr>
          <w:rFonts w:ascii="Arial" w:hAnsi="Arial" w:cs="Arial"/>
          <w:b/>
          <w:bCs/>
          <w:noProof/>
          <w:color w:val="002060"/>
          <w:sz w:val="32"/>
          <w:szCs w:val="32"/>
        </w:rPr>
        <w:t>LO MEJOR DE COREA SEMANA SANTA</w:t>
      </w:r>
      <w:r w:rsidR="00C5081D">
        <w:rPr>
          <w:rFonts w:ascii="Arial" w:hAnsi="Arial" w:cs="Arial"/>
          <w:b/>
          <w:bCs/>
          <w:noProof/>
          <w:color w:val="002060"/>
          <w:sz w:val="32"/>
          <w:szCs w:val="32"/>
        </w:rPr>
        <w:t xml:space="preserve">  </w:t>
      </w:r>
      <w:r w:rsidR="004A1F6F">
        <w:rPr>
          <w:rFonts w:ascii="Arial" w:hAnsi="Arial" w:cs="Arial"/>
          <w:b/>
          <w:bCs/>
          <w:noProof/>
          <w:color w:val="002060"/>
          <w:sz w:val="32"/>
          <w:szCs w:val="32"/>
        </w:rPr>
        <w:t xml:space="preserve"> </w:t>
      </w:r>
      <w:r w:rsidR="00C5081D">
        <w:rPr>
          <w:rFonts w:ascii="Arial" w:hAnsi="Arial" w:cs="Arial"/>
          <w:b/>
          <w:bCs/>
          <w:noProof/>
          <w:color w:val="002060"/>
          <w:sz w:val="32"/>
          <w:szCs w:val="32"/>
        </w:rPr>
        <w:t xml:space="preserve">                      </w:t>
      </w:r>
      <w:r w:rsidR="00C5081D" w:rsidRPr="00C5081D">
        <w:rPr>
          <w:rFonts w:ascii="Arial" w:hAnsi="Arial" w:cs="Arial"/>
          <w:b/>
          <w:bCs/>
          <w:noProof/>
          <w:color w:val="002060"/>
          <w:sz w:val="22"/>
          <w:szCs w:val="22"/>
        </w:rPr>
        <w:t>FECHA</w:t>
      </w:r>
      <w:r w:rsidR="00C5081D">
        <w:rPr>
          <w:rFonts w:ascii="Arial" w:hAnsi="Arial" w:cs="Arial"/>
          <w:b/>
          <w:bCs/>
          <w:noProof/>
          <w:color w:val="002060"/>
          <w:sz w:val="22"/>
          <w:szCs w:val="22"/>
        </w:rPr>
        <w:t>:</w:t>
      </w:r>
    </w:p>
    <w:p w14:paraId="04AA6FDE" w14:textId="299B0CBC" w:rsidR="00540076" w:rsidRDefault="00540076" w:rsidP="00540076">
      <w:pPr>
        <w:rPr>
          <w:rFonts w:ascii="Arial" w:hAnsi="Arial" w:cs="Arial"/>
          <w:b/>
          <w:sz w:val="20"/>
          <w:szCs w:val="20"/>
        </w:rPr>
      </w:pPr>
      <w:r>
        <w:rPr>
          <w:rFonts w:ascii="Arial" w:hAnsi="Arial" w:cs="Arial"/>
          <w:b/>
          <w:color w:val="323E4F" w:themeColor="dark2" w:themeShade="BF"/>
          <w:sz w:val="32"/>
          <w:szCs w:val="32"/>
        </w:rPr>
        <w:t xml:space="preserve">Duración: </w:t>
      </w:r>
      <w:r w:rsidR="00085B3F">
        <w:rPr>
          <w:rFonts w:ascii="Arial" w:hAnsi="Arial" w:cs="Arial"/>
          <w:b/>
          <w:color w:val="323E4F" w:themeColor="dark2" w:themeShade="BF"/>
          <w:sz w:val="32"/>
          <w:szCs w:val="32"/>
        </w:rPr>
        <w:t>09</w:t>
      </w:r>
      <w:r w:rsidRPr="005764ED">
        <w:rPr>
          <w:rFonts w:ascii="Arial" w:hAnsi="Arial" w:cs="Arial"/>
          <w:b/>
          <w:color w:val="323E4F" w:themeColor="dark2" w:themeShade="BF"/>
        </w:rPr>
        <w:t xml:space="preserve"> días</w:t>
      </w:r>
    </w:p>
    <w:p w14:paraId="19924FC6" w14:textId="75CBA53C" w:rsidR="00540076" w:rsidRPr="00CD314E" w:rsidRDefault="00540076" w:rsidP="00540076">
      <w:pPr>
        <w:rPr>
          <w:rFonts w:ascii="Arial" w:hAnsi="Arial" w:cs="Arial"/>
          <w:b/>
          <w:color w:val="0070C0"/>
          <w:sz w:val="20"/>
          <w:szCs w:val="20"/>
        </w:rPr>
      </w:pPr>
      <w:r w:rsidRPr="00CD314E">
        <w:rPr>
          <w:rFonts w:ascii="Arial" w:hAnsi="Arial" w:cs="Arial"/>
          <w:b/>
          <w:color w:val="0070C0"/>
          <w:sz w:val="20"/>
          <w:szCs w:val="20"/>
        </w:rPr>
        <w:t>INCLUYE VUELOS INTERNACIONALES</w:t>
      </w:r>
    </w:p>
    <w:p w14:paraId="607696A6" w14:textId="64BCFACF" w:rsidR="00C36DCF" w:rsidRDefault="00C36DCF" w:rsidP="00ED7621">
      <w:pPr>
        <w:rPr>
          <w:rFonts w:ascii="Arial" w:hAnsi="Arial" w:cs="Arial"/>
          <w:b/>
          <w:sz w:val="20"/>
          <w:szCs w:val="20"/>
        </w:rPr>
      </w:pPr>
    </w:p>
    <w:p w14:paraId="31B06794" w14:textId="02A0EF10" w:rsidR="00021EEA" w:rsidRPr="00021EEA" w:rsidRDefault="00021EEA" w:rsidP="00ED7621">
      <w:pPr>
        <w:rPr>
          <w:rFonts w:ascii="Arial" w:hAnsi="Arial" w:cs="Arial"/>
          <w:b/>
          <w:color w:val="002060"/>
        </w:rPr>
      </w:pPr>
      <w:r w:rsidRPr="00021EEA">
        <w:rPr>
          <w:rFonts w:ascii="Arial" w:hAnsi="Arial" w:cs="Arial"/>
          <w:b/>
          <w:color w:val="002060"/>
        </w:rPr>
        <w:t>FOLIO:</w:t>
      </w:r>
    </w:p>
    <w:p w14:paraId="18D8D1F0" w14:textId="51A0BE28" w:rsidR="00C867D7" w:rsidRPr="00021EEA" w:rsidRDefault="00021EEA" w:rsidP="006F1271">
      <w:pPr>
        <w:rPr>
          <w:rFonts w:asciiTheme="minorHAnsi" w:eastAsia="Meiryo UI" w:hAnsiTheme="minorHAnsi" w:cstheme="minorHAnsi"/>
          <w:b/>
          <w:color w:val="002060"/>
          <w:lang w:eastAsia="zh-CN" w:bidi="hi-IN"/>
        </w:rPr>
      </w:pPr>
      <w:r w:rsidRPr="00021EEA">
        <w:rPr>
          <w:rFonts w:asciiTheme="minorHAnsi" w:eastAsia="Meiryo UI" w:hAnsiTheme="minorHAnsi" w:cstheme="minorHAnsi"/>
          <w:b/>
          <w:color w:val="002060"/>
          <w:lang w:eastAsia="zh-CN" w:bidi="hi-IN"/>
        </w:rPr>
        <w:t>PRESUPUESTO PARA:</w:t>
      </w:r>
    </w:p>
    <w:p w14:paraId="3C3A09AF" w14:textId="0A9BAFBB" w:rsidR="005B6363"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NUMERO</w:t>
      </w:r>
      <w:r>
        <w:rPr>
          <w:rFonts w:asciiTheme="minorHAnsi" w:hAnsiTheme="minorHAnsi" w:cstheme="minorHAnsi"/>
          <w:b/>
          <w:bCs/>
          <w:color w:val="002060"/>
        </w:rPr>
        <w:t>:</w:t>
      </w:r>
    </w:p>
    <w:p w14:paraId="34B9C99D" w14:textId="11B13D6D" w:rsidR="00163B6C"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CORREO</w:t>
      </w:r>
      <w:r>
        <w:rPr>
          <w:rFonts w:asciiTheme="minorHAnsi" w:hAnsiTheme="minorHAnsi" w:cstheme="minorHAnsi"/>
          <w:b/>
          <w:bCs/>
          <w:color w:val="002060"/>
        </w:rPr>
        <w:t>:</w:t>
      </w:r>
    </w:p>
    <w:p w14:paraId="782553B1" w14:textId="77777777" w:rsidR="005B6363" w:rsidRDefault="005B6363" w:rsidP="005B6363">
      <w:pPr>
        <w:rPr>
          <w:rFonts w:ascii="Consolas" w:hAnsi="Consolas"/>
        </w:rPr>
      </w:pPr>
    </w:p>
    <w:p w14:paraId="65D16E37" w14:textId="757747B9" w:rsidR="00021EEA" w:rsidRPr="00021EEA" w:rsidRDefault="00021EEA" w:rsidP="00021EEA">
      <w:pPr>
        <w:rPr>
          <w:rFonts w:ascii="Arial" w:hAnsi="Arial" w:cs="Arial"/>
          <w:sz w:val="22"/>
          <w:szCs w:val="22"/>
        </w:rPr>
      </w:pPr>
    </w:p>
    <w:p w14:paraId="7D2DAD2D" w14:textId="1F8263ED" w:rsidR="00193ED3" w:rsidRPr="00AC3198" w:rsidRDefault="00163B6C" w:rsidP="003F6448">
      <w:pPr>
        <w:pStyle w:val="Prrafodelista"/>
        <w:numPr>
          <w:ilvl w:val="0"/>
          <w:numId w:val="20"/>
        </w:numPr>
        <w:rPr>
          <w:rFonts w:ascii="Arial" w:hAnsi="Arial" w:cs="Arial"/>
          <w:sz w:val="22"/>
          <w:szCs w:val="22"/>
        </w:rPr>
      </w:pPr>
      <w:r w:rsidRPr="00AC3198">
        <w:rPr>
          <w:rFonts w:ascii="Arial" w:hAnsi="Arial" w:cs="Arial"/>
          <w:b/>
          <w:color w:val="000000" w:themeColor="dark1"/>
          <w:sz w:val="30"/>
          <w:szCs w:val="30"/>
        </w:rPr>
        <w:t>PAÍSES</w:t>
      </w:r>
      <w:r w:rsidR="00717A9F" w:rsidRPr="00AC3198">
        <w:rPr>
          <w:rFonts w:ascii="Arial" w:hAnsi="Arial" w:cs="Arial"/>
          <w:b/>
          <w:color w:val="000000" w:themeColor="dark1"/>
          <w:sz w:val="30"/>
          <w:szCs w:val="30"/>
        </w:rPr>
        <w:t>:</w:t>
      </w:r>
      <w:r w:rsidR="00821F91">
        <w:rPr>
          <w:rFonts w:ascii="Arial" w:hAnsi="Arial" w:cs="Arial"/>
          <w:b/>
          <w:color w:val="000000" w:themeColor="dark1"/>
          <w:sz w:val="30"/>
          <w:szCs w:val="30"/>
        </w:rPr>
        <w:t xml:space="preserve"> </w:t>
      </w:r>
      <w:r w:rsidR="00085B3F">
        <w:rPr>
          <w:rFonts w:ascii="Arial" w:hAnsi="Arial" w:cs="Arial"/>
          <w:b/>
          <w:color w:val="000000" w:themeColor="dark1"/>
          <w:sz w:val="30"/>
          <w:szCs w:val="30"/>
        </w:rPr>
        <w:t>COREA DEL SUR</w:t>
      </w:r>
    </w:p>
    <w:p w14:paraId="2460594D" w14:textId="77777777" w:rsidR="00AC3198" w:rsidRPr="00AC3198" w:rsidRDefault="00AC3198" w:rsidP="00AC3198">
      <w:pPr>
        <w:rPr>
          <w:rFonts w:ascii="Arial" w:hAnsi="Arial" w:cs="Arial"/>
          <w:sz w:val="22"/>
          <w:szCs w:val="22"/>
        </w:rPr>
      </w:pPr>
    </w:p>
    <w:p w14:paraId="614A349A" w14:textId="0E149A41" w:rsidR="00974682" w:rsidRPr="00821F91" w:rsidRDefault="00163B6C" w:rsidP="003F6448">
      <w:pPr>
        <w:pStyle w:val="Prrafodelista"/>
        <w:numPr>
          <w:ilvl w:val="0"/>
          <w:numId w:val="22"/>
        </w:numPr>
        <w:rPr>
          <w:rFonts w:ascii="Arial" w:hAnsi="Arial" w:cs="Arial"/>
          <w:sz w:val="22"/>
          <w:szCs w:val="22"/>
          <w:lang w:val="es-MX"/>
        </w:rPr>
      </w:pPr>
      <w:r w:rsidRPr="00821F91">
        <w:rPr>
          <w:rFonts w:ascii="Arial" w:hAnsi="Arial" w:cs="Arial"/>
          <w:b/>
          <w:color w:val="000000" w:themeColor="dark1"/>
          <w:sz w:val="30"/>
          <w:szCs w:val="30"/>
          <w:lang w:val="es-MX"/>
        </w:rPr>
        <w:t>CIUDADES</w:t>
      </w:r>
      <w:r w:rsidR="00717A9F" w:rsidRPr="00821F91">
        <w:rPr>
          <w:rFonts w:ascii="Arial" w:hAnsi="Arial" w:cs="Arial"/>
          <w:b/>
          <w:color w:val="000000" w:themeColor="dark1"/>
          <w:sz w:val="30"/>
          <w:szCs w:val="30"/>
          <w:lang w:val="es-MX"/>
        </w:rPr>
        <w:t xml:space="preserve">: </w:t>
      </w:r>
      <w:r w:rsidR="00085B3F">
        <w:rPr>
          <w:rFonts w:ascii="Arial" w:hAnsi="Arial" w:cs="Arial"/>
          <w:b/>
          <w:color w:val="000000" w:themeColor="dark1"/>
          <w:sz w:val="30"/>
          <w:szCs w:val="30"/>
          <w:lang w:val="es-MX"/>
        </w:rPr>
        <w:t>SEÚL – BUSAN</w:t>
      </w:r>
    </w:p>
    <w:p w14:paraId="23F3643B" w14:textId="77777777" w:rsidR="00E11784" w:rsidRPr="00E11784" w:rsidRDefault="00E11784" w:rsidP="00E11784">
      <w:pPr>
        <w:rPr>
          <w:rFonts w:ascii="Arial" w:hAnsi="Arial" w:cs="Arial"/>
          <w:sz w:val="22"/>
          <w:szCs w:val="22"/>
        </w:rPr>
      </w:pPr>
    </w:p>
    <w:p w14:paraId="20CC604B" w14:textId="6A09A879" w:rsidR="00DD6445" w:rsidRPr="00085B3F" w:rsidRDefault="00F261AE" w:rsidP="003F6448">
      <w:pPr>
        <w:pStyle w:val="Prrafodelista"/>
        <w:numPr>
          <w:ilvl w:val="0"/>
          <w:numId w:val="17"/>
        </w:numPr>
        <w:rPr>
          <w:rFonts w:ascii="Arial" w:hAnsi="Arial" w:cs="Arial"/>
          <w:b/>
          <w:color w:val="000000" w:themeColor="dark1"/>
          <w:sz w:val="30"/>
          <w:szCs w:val="30"/>
          <w:lang w:val="es-MX"/>
        </w:rPr>
      </w:pPr>
      <w:r w:rsidRPr="00085B3F">
        <w:rPr>
          <w:rFonts w:ascii="Arial" w:hAnsi="Arial" w:cs="Arial"/>
          <w:b/>
          <w:color w:val="000000" w:themeColor="dark1"/>
          <w:sz w:val="30"/>
          <w:szCs w:val="30"/>
          <w:lang w:val="es-MX"/>
        </w:rPr>
        <w:t xml:space="preserve">FECHA DE </w:t>
      </w:r>
      <w:r w:rsidR="00540076" w:rsidRPr="00085B3F">
        <w:rPr>
          <w:rFonts w:ascii="Arial" w:hAnsi="Arial" w:cs="Arial"/>
          <w:b/>
          <w:color w:val="000000" w:themeColor="dark1"/>
          <w:sz w:val="30"/>
          <w:szCs w:val="30"/>
          <w:lang w:val="es-MX"/>
        </w:rPr>
        <w:t>SALIDA:</w:t>
      </w:r>
      <w:r w:rsidR="00821F91" w:rsidRPr="00085B3F">
        <w:rPr>
          <w:rFonts w:ascii="Arial" w:hAnsi="Arial" w:cs="Arial"/>
          <w:b/>
          <w:color w:val="000000" w:themeColor="dark1"/>
          <w:sz w:val="30"/>
          <w:szCs w:val="30"/>
          <w:lang w:val="es-MX"/>
        </w:rPr>
        <w:t xml:space="preserve"> </w:t>
      </w:r>
      <w:r w:rsidR="00085B3F" w:rsidRPr="00085B3F">
        <w:rPr>
          <w:rFonts w:ascii="Arial" w:hAnsi="Arial" w:cs="Arial"/>
          <w:b/>
          <w:color w:val="000000" w:themeColor="dark1"/>
          <w:sz w:val="30"/>
          <w:szCs w:val="30"/>
          <w:lang w:val="es-MX"/>
        </w:rPr>
        <w:t>26 DE M</w:t>
      </w:r>
      <w:r w:rsidR="00085B3F">
        <w:rPr>
          <w:rFonts w:ascii="Arial" w:hAnsi="Arial" w:cs="Arial"/>
          <w:b/>
          <w:color w:val="000000" w:themeColor="dark1"/>
          <w:sz w:val="30"/>
          <w:szCs w:val="30"/>
          <w:lang w:val="es-MX"/>
        </w:rPr>
        <w:t>ARZO 2026</w:t>
      </w:r>
    </w:p>
    <w:p w14:paraId="57FB97D2" w14:textId="77777777" w:rsidR="00E46EC8" w:rsidRDefault="00E46EC8" w:rsidP="00E46EC8">
      <w:pPr>
        <w:rPr>
          <w:rFonts w:ascii="Arial" w:hAnsi="Arial" w:cs="Arial"/>
          <w:b/>
          <w:color w:val="000000" w:themeColor="dark1"/>
          <w:sz w:val="30"/>
          <w:szCs w:val="30"/>
        </w:rPr>
      </w:pPr>
    </w:p>
    <w:p w14:paraId="06540B9E" w14:textId="77777777" w:rsidR="00E46EC8" w:rsidRPr="00E46EC8" w:rsidRDefault="00E46EC8" w:rsidP="00E46EC8">
      <w:pPr>
        <w:rPr>
          <w:rFonts w:ascii="Arial" w:hAnsi="Arial" w:cs="Arial"/>
          <w:b/>
          <w:color w:val="000000" w:themeColor="dark1"/>
          <w:sz w:val="30"/>
          <w:szCs w:val="30"/>
        </w:rPr>
      </w:pPr>
    </w:p>
    <w:p w14:paraId="6EE4942E" w14:textId="4F7D660C" w:rsidR="00BA05B2" w:rsidRDefault="00BA05B2" w:rsidP="00BA05B2">
      <w:pPr>
        <w:rPr>
          <w:rFonts w:ascii="Arial" w:hAnsi="Arial" w:cs="Arial"/>
          <w:b/>
          <w:color w:val="000000" w:themeColor="dark1"/>
          <w:sz w:val="30"/>
          <w:szCs w:val="30"/>
        </w:rPr>
      </w:pPr>
    </w:p>
    <w:p w14:paraId="3157B5DF" w14:textId="77777777" w:rsidR="00E11784" w:rsidRDefault="00E11784" w:rsidP="00BA05B2">
      <w:pPr>
        <w:rPr>
          <w:rFonts w:ascii="Arial" w:hAnsi="Arial" w:cs="Arial"/>
          <w:b/>
          <w:color w:val="000000" w:themeColor="dark1"/>
          <w:sz w:val="30"/>
          <w:szCs w:val="30"/>
        </w:rPr>
      </w:pPr>
    </w:p>
    <w:p w14:paraId="67D26CDC" w14:textId="77777777" w:rsidR="00021EEA" w:rsidRDefault="00021EEA" w:rsidP="00BA05B2">
      <w:pPr>
        <w:rPr>
          <w:rFonts w:ascii="Arial" w:hAnsi="Arial" w:cs="Arial"/>
          <w:b/>
          <w:color w:val="000000" w:themeColor="dark1"/>
          <w:sz w:val="30"/>
          <w:szCs w:val="30"/>
        </w:rPr>
      </w:pPr>
    </w:p>
    <w:p w14:paraId="1E5A0EC0" w14:textId="77777777" w:rsidR="00850310" w:rsidRDefault="00850310" w:rsidP="00BA05B2">
      <w:pPr>
        <w:rPr>
          <w:rFonts w:ascii="Arial" w:hAnsi="Arial" w:cs="Arial"/>
          <w:b/>
          <w:color w:val="000000" w:themeColor="dark1"/>
          <w:sz w:val="30"/>
          <w:szCs w:val="30"/>
        </w:rPr>
      </w:pPr>
    </w:p>
    <w:p w14:paraId="278C9A80" w14:textId="26B34869" w:rsidR="00F744CD" w:rsidRDefault="00F744CD" w:rsidP="00BA05B2">
      <w:pPr>
        <w:rPr>
          <w:rFonts w:ascii="Arial" w:hAnsi="Arial" w:cs="Arial"/>
          <w:b/>
          <w:color w:val="000000" w:themeColor="dark1"/>
          <w:sz w:val="30"/>
          <w:szCs w:val="30"/>
        </w:rPr>
      </w:pPr>
    </w:p>
    <w:p w14:paraId="2FB0A2E2" w14:textId="66F09A71" w:rsidR="00163B6C" w:rsidRPr="00F261AE" w:rsidRDefault="00163B6C" w:rsidP="00F261AE">
      <w:pPr>
        <w:pStyle w:val="Prrafodelista"/>
        <w:numPr>
          <w:ilvl w:val="0"/>
          <w:numId w:val="15"/>
        </w:numPr>
        <w:rPr>
          <w:rFonts w:ascii="Arial" w:hAnsi="Arial" w:cs="Arial"/>
          <w:b/>
          <w:color w:val="000000" w:themeColor="dark1"/>
          <w:sz w:val="30"/>
          <w:szCs w:val="30"/>
        </w:rPr>
      </w:pPr>
      <w:r w:rsidRPr="00F261AE">
        <w:rPr>
          <w:rFonts w:ascii="Arial" w:hAnsi="Arial" w:cs="Arial"/>
          <w:b/>
          <w:color w:val="000000" w:themeColor="dark1"/>
          <w:sz w:val="30"/>
          <w:szCs w:val="30"/>
        </w:rPr>
        <w:t>ITINERARIO</w:t>
      </w:r>
    </w:p>
    <w:p w14:paraId="411EFC19" w14:textId="77777777" w:rsidR="00163B6C" w:rsidRDefault="00163B6C" w:rsidP="00163B6C">
      <w:pPr>
        <w:spacing w:line="278" w:lineRule="exact"/>
        <w:jc w:val="both"/>
        <w:rPr>
          <w:rFonts w:ascii="Arial" w:hAnsi="Arial" w:cs="Arial"/>
          <w:sz w:val="22"/>
          <w:szCs w:val="22"/>
        </w:rPr>
      </w:pPr>
    </w:p>
    <w:p w14:paraId="2F3463BE" w14:textId="77777777" w:rsidR="00085B3F" w:rsidRDefault="00085B3F" w:rsidP="00085B3F">
      <w:pPr>
        <w:spacing w:line="278" w:lineRule="exact"/>
        <w:jc w:val="both"/>
        <w:rPr>
          <w:rFonts w:ascii="Arial" w:hAnsi="Arial" w:cs="Arial"/>
          <w:sz w:val="22"/>
          <w:szCs w:val="22"/>
        </w:rPr>
      </w:pPr>
      <w:r w:rsidRPr="00085B3F">
        <w:rPr>
          <w:rFonts w:ascii="Arial" w:hAnsi="Arial" w:cs="Arial"/>
          <w:sz w:val="22"/>
          <w:szCs w:val="22"/>
        </w:rPr>
        <w:t>26 DE MARZO</w:t>
      </w:r>
    </w:p>
    <w:p w14:paraId="45BC1A5E" w14:textId="0BE01939" w:rsidR="00085B3F" w:rsidRPr="00085B3F" w:rsidRDefault="00085B3F" w:rsidP="00085B3F">
      <w:pPr>
        <w:spacing w:line="278" w:lineRule="exact"/>
        <w:jc w:val="both"/>
        <w:rPr>
          <w:rFonts w:ascii="Arial" w:hAnsi="Arial" w:cs="Arial"/>
          <w:b/>
          <w:bCs/>
          <w:sz w:val="22"/>
          <w:szCs w:val="22"/>
        </w:rPr>
      </w:pPr>
      <w:r w:rsidRPr="00085B3F">
        <w:rPr>
          <w:rFonts w:ascii="Arial" w:hAnsi="Arial" w:cs="Arial"/>
          <w:b/>
          <w:bCs/>
          <w:sz w:val="22"/>
          <w:szCs w:val="22"/>
        </w:rPr>
        <w:t xml:space="preserve">MÉXICO – SEÚL </w:t>
      </w:r>
    </w:p>
    <w:p w14:paraId="5C4C509A" w14:textId="77777777" w:rsidR="00085B3F" w:rsidRPr="00085B3F" w:rsidRDefault="00085B3F" w:rsidP="00085B3F">
      <w:pPr>
        <w:spacing w:line="278" w:lineRule="exact"/>
        <w:jc w:val="both"/>
        <w:rPr>
          <w:rFonts w:ascii="Arial" w:hAnsi="Arial" w:cs="Arial"/>
          <w:sz w:val="22"/>
          <w:szCs w:val="22"/>
        </w:rPr>
      </w:pPr>
      <w:r w:rsidRPr="00085B3F">
        <w:rPr>
          <w:rFonts w:ascii="Arial" w:hAnsi="Arial" w:cs="Arial"/>
          <w:sz w:val="22"/>
          <w:szCs w:val="22"/>
        </w:rPr>
        <w:t>Cita en el aeropuerto de la Ciudad de México para abordar el vuelo con destino final a Seúl. Noche a bordo.</w:t>
      </w:r>
    </w:p>
    <w:p w14:paraId="383A8800" w14:textId="77777777" w:rsidR="00085B3F" w:rsidRDefault="00085B3F" w:rsidP="00085B3F">
      <w:pPr>
        <w:spacing w:line="278" w:lineRule="exact"/>
        <w:jc w:val="both"/>
        <w:rPr>
          <w:rFonts w:ascii="Arial" w:hAnsi="Arial" w:cs="Arial"/>
          <w:sz w:val="22"/>
          <w:szCs w:val="22"/>
        </w:rPr>
      </w:pPr>
    </w:p>
    <w:p w14:paraId="05233642" w14:textId="77777777" w:rsidR="00085B3F" w:rsidRDefault="00085B3F" w:rsidP="00085B3F">
      <w:pPr>
        <w:spacing w:line="278" w:lineRule="exact"/>
        <w:jc w:val="both"/>
        <w:rPr>
          <w:rFonts w:ascii="Arial" w:hAnsi="Arial" w:cs="Arial"/>
          <w:sz w:val="22"/>
          <w:szCs w:val="22"/>
        </w:rPr>
      </w:pPr>
      <w:r w:rsidRPr="00085B3F">
        <w:rPr>
          <w:rFonts w:ascii="Arial" w:hAnsi="Arial" w:cs="Arial"/>
          <w:sz w:val="22"/>
          <w:szCs w:val="22"/>
        </w:rPr>
        <w:t>27 DE MARZO</w:t>
      </w:r>
    </w:p>
    <w:p w14:paraId="76BD1695" w14:textId="558FB518" w:rsidR="00085B3F" w:rsidRPr="00085B3F" w:rsidRDefault="00085B3F" w:rsidP="00085B3F">
      <w:pPr>
        <w:spacing w:line="278" w:lineRule="exact"/>
        <w:jc w:val="both"/>
        <w:rPr>
          <w:rFonts w:ascii="Arial" w:hAnsi="Arial" w:cs="Arial"/>
          <w:b/>
          <w:bCs/>
          <w:sz w:val="22"/>
          <w:szCs w:val="22"/>
        </w:rPr>
      </w:pPr>
      <w:r w:rsidRPr="00085B3F">
        <w:rPr>
          <w:rFonts w:ascii="Arial" w:hAnsi="Arial" w:cs="Arial"/>
          <w:b/>
          <w:bCs/>
          <w:sz w:val="22"/>
          <w:szCs w:val="22"/>
        </w:rPr>
        <w:t>EN VUELO</w:t>
      </w:r>
    </w:p>
    <w:p w14:paraId="4F184EE2" w14:textId="77777777" w:rsidR="00085B3F" w:rsidRPr="00085B3F" w:rsidRDefault="00085B3F" w:rsidP="00085B3F">
      <w:pPr>
        <w:spacing w:line="278" w:lineRule="exact"/>
        <w:jc w:val="both"/>
        <w:rPr>
          <w:rFonts w:ascii="Arial" w:hAnsi="Arial" w:cs="Arial"/>
          <w:sz w:val="22"/>
          <w:szCs w:val="22"/>
        </w:rPr>
      </w:pPr>
      <w:r w:rsidRPr="00085B3F">
        <w:rPr>
          <w:rFonts w:ascii="Arial" w:hAnsi="Arial" w:cs="Arial"/>
          <w:sz w:val="22"/>
          <w:szCs w:val="22"/>
        </w:rPr>
        <w:t>En vuelo</w:t>
      </w:r>
    </w:p>
    <w:p w14:paraId="025E5278" w14:textId="77777777" w:rsidR="00085B3F" w:rsidRDefault="00085B3F" w:rsidP="00085B3F">
      <w:pPr>
        <w:spacing w:line="278" w:lineRule="exact"/>
        <w:jc w:val="both"/>
        <w:rPr>
          <w:rFonts w:ascii="Arial" w:hAnsi="Arial" w:cs="Arial"/>
          <w:sz w:val="22"/>
          <w:szCs w:val="22"/>
        </w:rPr>
      </w:pPr>
    </w:p>
    <w:p w14:paraId="3436FBE7" w14:textId="77777777" w:rsidR="00085B3F" w:rsidRDefault="00085B3F" w:rsidP="00085B3F">
      <w:pPr>
        <w:spacing w:line="278" w:lineRule="exact"/>
        <w:jc w:val="both"/>
        <w:rPr>
          <w:rFonts w:ascii="Arial" w:hAnsi="Arial" w:cs="Arial"/>
          <w:sz w:val="22"/>
          <w:szCs w:val="22"/>
        </w:rPr>
      </w:pPr>
      <w:r w:rsidRPr="00085B3F">
        <w:rPr>
          <w:rFonts w:ascii="Arial" w:hAnsi="Arial" w:cs="Arial"/>
          <w:sz w:val="22"/>
          <w:szCs w:val="22"/>
        </w:rPr>
        <w:t>28 DE MARZO</w:t>
      </w:r>
    </w:p>
    <w:p w14:paraId="72971E92" w14:textId="51152B9D" w:rsidR="00085B3F" w:rsidRPr="00085B3F" w:rsidRDefault="00085B3F" w:rsidP="00085B3F">
      <w:pPr>
        <w:spacing w:line="278" w:lineRule="exact"/>
        <w:jc w:val="both"/>
        <w:rPr>
          <w:rFonts w:ascii="Arial" w:hAnsi="Arial" w:cs="Arial"/>
          <w:b/>
          <w:bCs/>
          <w:sz w:val="22"/>
          <w:szCs w:val="22"/>
        </w:rPr>
      </w:pPr>
      <w:r w:rsidRPr="00085B3F">
        <w:rPr>
          <w:rFonts w:ascii="Arial" w:hAnsi="Arial" w:cs="Arial"/>
          <w:b/>
          <w:bCs/>
          <w:sz w:val="22"/>
          <w:szCs w:val="22"/>
        </w:rPr>
        <w:t>SEÚL</w:t>
      </w:r>
    </w:p>
    <w:p w14:paraId="2A7CCB84" w14:textId="77777777" w:rsidR="00085B3F" w:rsidRPr="00085B3F" w:rsidRDefault="00085B3F" w:rsidP="00085B3F">
      <w:pPr>
        <w:spacing w:line="278" w:lineRule="exact"/>
        <w:jc w:val="both"/>
        <w:rPr>
          <w:rFonts w:ascii="Arial" w:hAnsi="Arial" w:cs="Arial"/>
          <w:sz w:val="22"/>
          <w:szCs w:val="22"/>
        </w:rPr>
      </w:pPr>
      <w:r w:rsidRPr="00085B3F">
        <w:rPr>
          <w:rFonts w:ascii="Arial" w:hAnsi="Arial" w:cs="Arial"/>
          <w:sz w:val="22"/>
          <w:szCs w:val="22"/>
        </w:rPr>
        <w:t>Llegada al aeropuerto Internacional de Incheon. Recepción y traslado al hotel. Alojamiento.</w:t>
      </w:r>
    </w:p>
    <w:p w14:paraId="54704854" w14:textId="77777777" w:rsidR="00085B3F" w:rsidRDefault="00085B3F" w:rsidP="00085B3F">
      <w:pPr>
        <w:spacing w:line="278" w:lineRule="exact"/>
        <w:jc w:val="both"/>
        <w:rPr>
          <w:rFonts w:ascii="Arial" w:hAnsi="Arial" w:cs="Arial"/>
          <w:sz w:val="22"/>
          <w:szCs w:val="22"/>
        </w:rPr>
      </w:pPr>
    </w:p>
    <w:p w14:paraId="6EE1BE03" w14:textId="77777777" w:rsidR="00085B3F" w:rsidRDefault="00085B3F" w:rsidP="00085B3F">
      <w:pPr>
        <w:spacing w:line="278" w:lineRule="exact"/>
        <w:jc w:val="both"/>
        <w:rPr>
          <w:rFonts w:ascii="Arial" w:hAnsi="Arial" w:cs="Arial"/>
          <w:sz w:val="22"/>
          <w:szCs w:val="22"/>
        </w:rPr>
      </w:pPr>
      <w:r w:rsidRPr="00085B3F">
        <w:rPr>
          <w:rFonts w:ascii="Arial" w:hAnsi="Arial" w:cs="Arial"/>
          <w:sz w:val="22"/>
          <w:szCs w:val="22"/>
        </w:rPr>
        <w:t>29 DE MARZO</w:t>
      </w:r>
    </w:p>
    <w:p w14:paraId="10983FD4" w14:textId="09FAA03B" w:rsidR="00085B3F" w:rsidRPr="00085B3F" w:rsidRDefault="00085B3F" w:rsidP="00085B3F">
      <w:pPr>
        <w:spacing w:line="278" w:lineRule="exact"/>
        <w:jc w:val="both"/>
        <w:rPr>
          <w:rFonts w:ascii="Arial" w:hAnsi="Arial" w:cs="Arial"/>
          <w:b/>
          <w:bCs/>
          <w:sz w:val="22"/>
          <w:szCs w:val="22"/>
        </w:rPr>
      </w:pPr>
      <w:r w:rsidRPr="00085B3F">
        <w:rPr>
          <w:rFonts w:ascii="Arial" w:hAnsi="Arial" w:cs="Arial"/>
          <w:b/>
          <w:bCs/>
          <w:sz w:val="22"/>
          <w:szCs w:val="22"/>
        </w:rPr>
        <w:t>SEÚL</w:t>
      </w:r>
    </w:p>
    <w:p w14:paraId="3BD55652" w14:textId="77777777" w:rsidR="00085B3F" w:rsidRPr="00085B3F" w:rsidRDefault="00085B3F" w:rsidP="00085B3F">
      <w:pPr>
        <w:spacing w:line="278" w:lineRule="exact"/>
        <w:jc w:val="both"/>
        <w:rPr>
          <w:rFonts w:ascii="Arial" w:hAnsi="Arial" w:cs="Arial"/>
          <w:sz w:val="22"/>
          <w:szCs w:val="22"/>
        </w:rPr>
      </w:pPr>
      <w:r w:rsidRPr="00085B3F">
        <w:rPr>
          <w:rFonts w:ascii="Arial" w:hAnsi="Arial" w:cs="Arial"/>
          <w:sz w:val="22"/>
          <w:szCs w:val="22"/>
        </w:rPr>
        <w:t xml:space="preserve">Desayuno en el hotel. Visita a la DMZ (Zona desmilitarizada en la frontera con Corea del Norte) Visitaremos los siguientes puntos de interés: Parque </w:t>
      </w:r>
      <w:proofErr w:type="spellStart"/>
      <w:r w:rsidRPr="00085B3F">
        <w:rPr>
          <w:rFonts w:ascii="Arial" w:hAnsi="Arial" w:cs="Arial"/>
          <w:sz w:val="22"/>
          <w:szCs w:val="22"/>
        </w:rPr>
        <w:t>Imjingak</w:t>
      </w:r>
      <w:proofErr w:type="spellEnd"/>
      <w:r w:rsidRPr="00085B3F">
        <w:rPr>
          <w:rFonts w:ascii="Arial" w:hAnsi="Arial" w:cs="Arial"/>
          <w:sz w:val="22"/>
          <w:szCs w:val="22"/>
        </w:rPr>
        <w:t xml:space="preserve">: </w:t>
      </w:r>
      <w:proofErr w:type="spellStart"/>
      <w:r w:rsidRPr="00085B3F">
        <w:rPr>
          <w:rFonts w:ascii="Arial" w:hAnsi="Arial" w:cs="Arial"/>
          <w:sz w:val="22"/>
          <w:szCs w:val="22"/>
        </w:rPr>
        <w:t>Imjingak</w:t>
      </w:r>
      <w:proofErr w:type="spellEnd"/>
      <w:r w:rsidRPr="00085B3F">
        <w:rPr>
          <w:rFonts w:ascii="Arial" w:hAnsi="Arial" w:cs="Arial"/>
          <w:sz w:val="22"/>
          <w:szCs w:val="22"/>
        </w:rPr>
        <w:t xml:space="preserve"> es un parque ubicado a orillas del río </w:t>
      </w:r>
      <w:proofErr w:type="spellStart"/>
      <w:r w:rsidRPr="00085B3F">
        <w:rPr>
          <w:rFonts w:ascii="Arial" w:hAnsi="Arial" w:cs="Arial"/>
          <w:sz w:val="22"/>
          <w:szCs w:val="22"/>
        </w:rPr>
        <w:t>Imjin</w:t>
      </w:r>
      <w:proofErr w:type="spellEnd"/>
      <w:r w:rsidRPr="00085B3F">
        <w:rPr>
          <w:rFonts w:ascii="Arial" w:hAnsi="Arial" w:cs="Arial"/>
          <w:sz w:val="22"/>
          <w:szCs w:val="22"/>
        </w:rPr>
        <w:t xml:space="preserve">, junto a las vías de la antigua línea ferroviaria </w:t>
      </w:r>
      <w:proofErr w:type="spellStart"/>
      <w:r w:rsidRPr="00085B3F">
        <w:rPr>
          <w:rFonts w:ascii="Arial" w:hAnsi="Arial" w:cs="Arial"/>
          <w:sz w:val="22"/>
          <w:szCs w:val="22"/>
        </w:rPr>
        <w:t>Gyeongui</w:t>
      </w:r>
      <w:proofErr w:type="spellEnd"/>
      <w:r w:rsidRPr="00085B3F">
        <w:rPr>
          <w:rFonts w:ascii="Arial" w:hAnsi="Arial" w:cs="Arial"/>
          <w:sz w:val="22"/>
          <w:szCs w:val="22"/>
        </w:rPr>
        <w:t xml:space="preserve">, en las afueras de la ciudad de </w:t>
      </w:r>
      <w:proofErr w:type="spellStart"/>
      <w:r w:rsidRPr="00085B3F">
        <w:rPr>
          <w:rFonts w:ascii="Arial" w:hAnsi="Arial" w:cs="Arial"/>
          <w:sz w:val="22"/>
          <w:szCs w:val="22"/>
        </w:rPr>
        <w:t>Paju</w:t>
      </w:r>
      <w:proofErr w:type="spellEnd"/>
      <w:r w:rsidRPr="00085B3F">
        <w:rPr>
          <w:rFonts w:ascii="Arial" w:hAnsi="Arial" w:cs="Arial"/>
          <w:sz w:val="22"/>
          <w:szCs w:val="22"/>
        </w:rPr>
        <w:t xml:space="preserve">, Corea del Sur. El parque tiene muchas estatuas y monumentos relacionados con la Guerra de Corea. El parque fue construido en 1972 para consolar a aquellos de ambos bandos que no pueden regresar a sus ciudades de origen, a sus amigos y a sus familias debido a la división de Corea y actualmente recibe aproximadamente 1.2 millones de visitantes al año. Puente de la libertad: En </w:t>
      </w:r>
      <w:proofErr w:type="spellStart"/>
      <w:r w:rsidRPr="00085B3F">
        <w:rPr>
          <w:rFonts w:ascii="Arial" w:hAnsi="Arial" w:cs="Arial"/>
          <w:sz w:val="22"/>
          <w:szCs w:val="22"/>
        </w:rPr>
        <w:t>Imjingak</w:t>
      </w:r>
      <w:proofErr w:type="spellEnd"/>
      <w:r w:rsidRPr="00085B3F">
        <w:rPr>
          <w:rFonts w:ascii="Arial" w:hAnsi="Arial" w:cs="Arial"/>
          <w:sz w:val="22"/>
          <w:szCs w:val="22"/>
        </w:rPr>
        <w:t xml:space="preserve"> se encuentra el Puente de la Libertad, que cruza el río </w:t>
      </w:r>
      <w:proofErr w:type="spellStart"/>
      <w:r w:rsidRPr="00085B3F">
        <w:rPr>
          <w:rFonts w:ascii="Arial" w:hAnsi="Arial" w:cs="Arial"/>
          <w:sz w:val="22"/>
          <w:szCs w:val="22"/>
        </w:rPr>
        <w:t>Imjin</w:t>
      </w:r>
      <w:proofErr w:type="spellEnd"/>
      <w:r w:rsidRPr="00085B3F">
        <w:rPr>
          <w:rFonts w:ascii="Arial" w:hAnsi="Arial" w:cs="Arial"/>
          <w:sz w:val="22"/>
          <w:szCs w:val="22"/>
        </w:rPr>
        <w:t xml:space="preserve">. Es un antiguo puente ferroviario que utilizaban los prisioneros de guerra repatriados y los soldados que regresaban del norte. El tercer túnel de infiltración: El tercer túnel de infiltración es uno de los cuatro túneles que hay bajo la frontera entre Corea del Norte y Corea del Sur y se extiende al sur de Panmunjom. Los visitantes pueden acceder a él caminando por una pendiente larga y empinada que comienza en un vestíbulo con una tienda de recuerdos o en un tren que tiene un conductor en la parte delantera o trasera (según la dirección, ya que solo hay un juego de raíles) y asientos acolchados orientados hacia delante y hacia atrás en filas para hasta tres pasajeros cada una. Sala de exposiciones y teatro DMZ: El teatro y sala de exposiciones DMZ es un lugar donde se puede ver un vídeo que explica el tercer túnel y otros túneles, así como la historia de la división de Corea. También hay exposiciones en el tercer y cuarto piso que se pueden visitar. Observatorio Dora: El Observatorio Dora se encuentra en el lado surcoreano del paralelo 38. Situado en la cima de la montaña Dora en </w:t>
      </w:r>
      <w:proofErr w:type="spellStart"/>
      <w:r w:rsidRPr="00085B3F">
        <w:rPr>
          <w:rFonts w:ascii="Arial" w:hAnsi="Arial" w:cs="Arial"/>
          <w:sz w:val="22"/>
          <w:szCs w:val="22"/>
        </w:rPr>
        <w:t>Paju</w:t>
      </w:r>
      <w:proofErr w:type="spellEnd"/>
      <w:r w:rsidRPr="00085B3F">
        <w:rPr>
          <w:rFonts w:ascii="Arial" w:hAnsi="Arial" w:cs="Arial"/>
          <w:sz w:val="22"/>
          <w:szCs w:val="22"/>
        </w:rPr>
        <w:t xml:space="preserve">, el observatorio ofrece vistas panorámicas de la zona desmilitarizada. Los visitantes pueden ver el territorio norcoreano con binoculares desde el observatorio de 28 metros cuadrados con capacidad para 500 personas. Estación de </w:t>
      </w:r>
      <w:proofErr w:type="spellStart"/>
      <w:r w:rsidRPr="00085B3F">
        <w:rPr>
          <w:rFonts w:ascii="Arial" w:hAnsi="Arial" w:cs="Arial"/>
          <w:sz w:val="22"/>
          <w:szCs w:val="22"/>
        </w:rPr>
        <w:t>Dorasan</w:t>
      </w:r>
      <w:proofErr w:type="spellEnd"/>
      <w:r w:rsidRPr="00085B3F">
        <w:rPr>
          <w:rFonts w:ascii="Arial" w:hAnsi="Arial" w:cs="Arial"/>
          <w:sz w:val="22"/>
          <w:szCs w:val="22"/>
        </w:rPr>
        <w:t xml:space="preserve">: La estación de </w:t>
      </w:r>
      <w:proofErr w:type="spellStart"/>
      <w:r w:rsidRPr="00085B3F">
        <w:rPr>
          <w:rFonts w:ascii="Arial" w:hAnsi="Arial" w:cs="Arial"/>
          <w:sz w:val="22"/>
          <w:szCs w:val="22"/>
        </w:rPr>
        <w:t>Dorasan</w:t>
      </w:r>
      <w:proofErr w:type="spellEnd"/>
      <w:r w:rsidRPr="00085B3F">
        <w:rPr>
          <w:rFonts w:ascii="Arial" w:hAnsi="Arial" w:cs="Arial"/>
          <w:sz w:val="22"/>
          <w:szCs w:val="22"/>
        </w:rPr>
        <w:t xml:space="preserve">, una estación de ferrocarril de la línea </w:t>
      </w:r>
      <w:proofErr w:type="spellStart"/>
      <w:r w:rsidRPr="00085B3F">
        <w:rPr>
          <w:rFonts w:ascii="Arial" w:hAnsi="Arial" w:cs="Arial"/>
          <w:sz w:val="22"/>
          <w:szCs w:val="22"/>
        </w:rPr>
        <w:t>Gyeongui</w:t>
      </w:r>
      <w:proofErr w:type="spellEnd"/>
      <w:r w:rsidRPr="00085B3F">
        <w:rPr>
          <w:rFonts w:ascii="Arial" w:hAnsi="Arial" w:cs="Arial"/>
          <w:sz w:val="22"/>
          <w:szCs w:val="22"/>
        </w:rPr>
        <w:t xml:space="preserve">, es la parada más septentrional de la línea ferroviaria de Corea del Sur. Ubicada a 55.8 kilómetros de Seúl y a 205 kilómetros de </w:t>
      </w:r>
      <w:proofErr w:type="spellStart"/>
      <w:r w:rsidRPr="00085B3F">
        <w:rPr>
          <w:rFonts w:ascii="Arial" w:hAnsi="Arial" w:cs="Arial"/>
          <w:sz w:val="22"/>
          <w:szCs w:val="22"/>
        </w:rPr>
        <w:t>Pyeongyang</w:t>
      </w:r>
      <w:proofErr w:type="spellEnd"/>
      <w:r w:rsidRPr="00085B3F">
        <w:rPr>
          <w:rFonts w:ascii="Arial" w:hAnsi="Arial" w:cs="Arial"/>
          <w:sz w:val="22"/>
          <w:szCs w:val="22"/>
        </w:rPr>
        <w:t xml:space="preserve">, la estación se inauguró como atracción turística el 4 de abril de 2002, justo antes de la Copa Mundial Corea-Japón de 2002. Para llegar a la estación de </w:t>
      </w:r>
      <w:proofErr w:type="spellStart"/>
      <w:r w:rsidRPr="00085B3F">
        <w:rPr>
          <w:rFonts w:ascii="Arial" w:hAnsi="Arial" w:cs="Arial"/>
          <w:sz w:val="22"/>
          <w:szCs w:val="22"/>
        </w:rPr>
        <w:t>Dorasan</w:t>
      </w:r>
      <w:proofErr w:type="spellEnd"/>
      <w:r w:rsidRPr="00085B3F">
        <w:rPr>
          <w:rFonts w:ascii="Arial" w:hAnsi="Arial" w:cs="Arial"/>
          <w:sz w:val="22"/>
          <w:szCs w:val="22"/>
        </w:rPr>
        <w:t xml:space="preserve">, los visitantes pueden tomar el tren DMZ de la línea </w:t>
      </w:r>
      <w:proofErr w:type="spellStart"/>
      <w:r w:rsidRPr="00085B3F">
        <w:rPr>
          <w:rFonts w:ascii="Arial" w:hAnsi="Arial" w:cs="Arial"/>
          <w:sz w:val="22"/>
          <w:szCs w:val="22"/>
        </w:rPr>
        <w:t>Gyeongui</w:t>
      </w:r>
      <w:proofErr w:type="spellEnd"/>
      <w:r w:rsidRPr="00085B3F">
        <w:rPr>
          <w:rFonts w:ascii="Arial" w:hAnsi="Arial" w:cs="Arial"/>
          <w:sz w:val="22"/>
          <w:szCs w:val="22"/>
        </w:rPr>
        <w:t xml:space="preserve"> desde la estación de Seúl o la estación. Pueblo de la Unificación: La Aldea de la Unificación ha sido considerada una “Zona de Preservación del Medio Ambiente Natural” por la ONU debido a que posee un entorno natural bien conservado. Los tres productos principales de la aldea son el arroz, la soja y el ginseng, que se pueden comprar a precios muy asequibles. La aldea está ubicada dentro de la DMZ, por lo que hay símbolos de guerra por todas partes que recuerdan a todos los peligros de vivir en esta zona. </w:t>
      </w:r>
      <w:r w:rsidRPr="00085B3F">
        <w:rPr>
          <w:rFonts w:ascii="Arial" w:hAnsi="Arial" w:cs="Arial"/>
          <w:sz w:val="22"/>
          <w:szCs w:val="22"/>
        </w:rPr>
        <w:lastRenderedPageBreak/>
        <w:t xml:space="preserve">Debes ir temprano al área DMZ para conseguir el boleto DMZ. (Puede ser a las 06:00, depende de la situación local). Debes traer tu pasaporte turístico para ingresar a la DMZ. Traslado al hotel. Alojamiento. </w:t>
      </w:r>
    </w:p>
    <w:p w14:paraId="7BB08E25" w14:textId="77777777" w:rsidR="00085B3F" w:rsidRDefault="00085B3F" w:rsidP="00085B3F">
      <w:pPr>
        <w:spacing w:line="278" w:lineRule="exact"/>
        <w:jc w:val="both"/>
        <w:rPr>
          <w:rFonts w:ascii="Arial" w:hAnsi="Arial" w:cs="Arial"/>
          <w:sz w:val="22"/>
          <w:szCs w:val="22"/>
        </w:rPr>
      </w:pPr>
    </w:p>
    <w:p w14:paraId="5E6CE644" w14:textId="77777777" w:rsidR="00085B3F" w:rsidRDefault="00085B3F" w:rsidP="00085B3F">
      <w:pPr>
        <w:spacing w:line="278" w:lineRule="exact"/>
        <w:jc w:val="both"/>
        <w:rPr>
          <w:rFonts w:ascii="Arial" w:hAnsi="Arial" w:cs="Arial"/>
          <w:sz w:val="22"/>
          <w:szCs w:val="22"/>
        </w:rPr>
      </w:pPr>
      <w:r w:rsidRPr="00085B3F">
        <w:rPr>
          <w:rFonts w:ascii="Arial" w:hAnsi="Arial" w:cs="Arial"/>
          <w:sz w:val="22"/>
          <w:szCs w:val="22"/>
        </w:rPr>
        <w:t>30 DE MARZO</w:t>
      </w:r>
    </w:p>
    <w:p w14:paraId="025D6B5F" w14:textId="48A0DDE1" w:rsidR="00085B3F" w:rsidRPr="00085B3F" w:rsidRDefault="00085B3F" w:rsidP="00085B3F">
      <w:pPr>
        <w:spacing w:line="278" w:lineRule="exact"/>
        <w:jc w:val="both"/>
        <w:rPr>
          <w:rFonts w:ascii="Arial" w:hAnsi="Arial" w:cs="Arial"/>
          <w:b/>
          <w:bCs/>
          <w:sz w:val="22"/>
          <w:szCs w:val="22"/>
        </w:rPr>
      </w:pPr>
      <w:r w:rsidRPr="00085B3F">
        <w:rPr>
          <w:rFonts w:ascii="Arial" w:hAnsi="Arial" w:cs="Arial"/>
          <w:b/>
          <w:bCs/>
          <w:sz w:val="22"/>
          <w:szCs w:val="22"/>
        </w:rPr>
        <w:t>SEÚL</w:t>
      </w:r>
    </w:p>
    <w:p w14:paraId="54ECDE59" w14:textId="77777777" w:rsidR="00085B3F" w:rsidRPr="00085B3F" w:rsidRDefault="00085B3F" w:rsidP="00085B3F">
      <w:pPr>
        <w:spacing w:line="278" w:lineRule="exact"/>
        <w:jc w:val="both"/>
        <w:rPr>
          <w:rFonts w:ascii="Arial" w:hAnsi="Arial" w:cs="Arial"/>
          <w:sz w:val="22"/>
          <w:szCs w:val="22"/>
        </w:rPr>
      </w:pPr>
      <w:r w:rsidRPr="00085B3F">
        <w:rPr>
          <w:rFonts w:ascii="Arial" w:hAnsi="Arial" w:cs="Arial"/>
          <w:sz w:val="22"/>
          <w:szCs w:val="22"/>
        </w:rPr>
        <w:t xml:space="preserve">Desayuno en el hotel. Visitaremos los siguientes puntos de interés: Casa Azul: también llamada </w:t>
      </w:r>
      <w:proofErr w:type="spellStart"/>
      <w:r w:rsidRPr="00085B3F">
        <w:rPr>
          <w:rFonts w:ascii="Arial" w:hAnsi="Arial" w:cs="Arial"/>
          <w:sz w:val="22"/>
          <w:szCs w:val="22"/>
        </w:rPr>
        <w:t>Cheong</w:t>
      </w:r>
      <w:proofErr w:type="spellEnd"/>
      <w:r w:rsidRPr="00085B3F">
        <w:rPr>
          <w:rFonts w:ascii="Arial" w:hAnsi="Arial" w:cs="Arial"/>
          <w:sz w:val="22"/>
          <w:szCs w:val="22"/>
        </w:rPr>
        <w:t xml:space="preserve"> Wa </w:t>
      </w:r>
      <w:proofErr w:type="spellStart"/>
      <w:r w:rsidRPr="00085B3F">
        <w:rPr>
          <w:rFonts w:ascii="Arial" w:hAnsi="Arial" w:cs="Arial"/>
          <w:sz w:val="22"/>
          <w:szCs w:val="22"/>
        </w:rPr>
        <w:t>Dae</w:t>
      </w:r>
      <w:proofErr w:type="spellEnd"/>
      <w:r w:rsidRPr="00085B3F">
        <w:rPr>
          <w:rFonts w:ascii="Arial" w:hAnsi="Arial" w:cs="Arial"/>
          <w:sz w:val="22"/>
          <w:szCs w:val="22"/>
        </w:rPr>
        <w:t xml:space="preserve"> en coreano, es un parque público que antiguamente sirvió como oficina ejecutiva y residencia oficial del presidente de Corea del Sur desde 1948 hasta 2022. Podrás ver un complejo de múltiples edificios construidos en gran parte en el estilo arquitectónico tradicional coreano con algunos elementos arquitectónicos e instalaciones modernas. Ceremonia del cambio de guardia real: Recreación de la ceremonia de la Dinastía Joseon (1392-1910) para el cambio de los guardias que protegían y patrullaban los palacios reales, y estaban a cargo de la apertura y el cierre de las puertas de los palacios. Palacio </w:t>
      </w:r>
      <w:proofErr w:type="spellStart"/>
      <w:r w:rsidRPr="00085B3F">
        <w:rPr>
          <w:rFonts w:ascii="Arial" w:hAnsi="Arial" w:cs="Arial"/>
          <w:sz w:val="22"/>
          <w:szCs w:val="22"/>
        </w:rPr>
        <w:t>Gyeongbokgung</w:t>
      </w:r>
      <w:proofErr w:type="spellEnd"/>
      <w:r w:rsidRPr="00085B3F">
        <w:rPr>
          <w:rFonts w:ascii="Arial" w:hAnsi="Arial" w:cs="Arial"/>
          <w:sz w:val="22"/>
          <w:szCs w:val="22"/>
        </w:rPr>
        <w:t xml:space="preserve">: El principal palacio real de la dinastía Joseon. Construido en 1395, está situado en el norte de Seúl, Corea del Sur. Es el más grande de los Cinco Grandes Palacios y sirvió como residencia de los reyes de la dinastía Joseon, de las casas reales y del gobierno de Joseon. Museo Nacional del Folklore: Ubicado en el recinto del Palacio </w:t>
      </w:r>
      <w:proofErr w:type="spellStart"/>
      <w:r w:rsidRPr="00085B3F">
        <w:rPr>
          <w:rFonts w:ascii="Arial" w:hAnsi="Arial" w:cs="Arial"/>
          <w:sz w:val="22"/>
          <w:szCs w:val="22"/>
        </w:rPr>
        <w:t>Gyeongbokgung</w:t>
      </w:r>
      <w:proofErr w:type="spellEnd"/>
      <w:r w:rsidRPr="00085B3F">
        <w:rPr>
          <w:rFonts w:ascii="Arial" w:hAnsi="Arial" w:cs="Arial"/>
          <w:sz w:val="22"/>
          <w:szCs w:val="22"/>
        </w:rPr>
        <w:t xml:space="preserve">. Utiliza réplicas de objetos históricos para ilustrar la historia de la vida tradicional del pueblo coreano. Del pasado al presente. Calle de antigüedades de </w:t>
      </w:r>
      <w:proofErr w:type="spellStart"/>
      <w:r w:rsidRPr="00085B3F">
        <w:rPr>
          <w:rFonts w:ascii="Arial" w:hAnsi="Arial" w:cs="Arial"/>
          <w:sz w:val="22"/>
          <w:szCs w:val="22"/>
        </w:rPr>
        <w:t>Insadong</w:t>
      </w:r>
      <w:proofErr w:type="spellEnd"/>
      <w:r w:rsidRPr="00085B3F">
        <w:rPr>
          <w:rFonts w:ascii="Arial" w:hAnsi="Arial" w:cs="Arial"/>
          <w:sz w:val="22"/>
          <w:szCs w:val="22"/>
        </w:rPr>
        <w:t xml:space="preserve">: </w:t>
      </w:r>
      <w:proofErr w:type="spellStart"/>
      <w:r w:rsidRPr="00085B3F">
        <w:rPr>
          <w:rFonts w:ascii="Arial" w:hAnsi="Arial" w:cs="Arial"/>
          <w:sz w:val="22"/>
          <w:szCs w:val="22"/>
        </w:rPr>
        <w:t>Insa</w:t>
      </w:r>
      <w:proofErr w:type="spellEnd"/>
      <w:r w:rsidRPr="00085B3F">
        <w:rPr>
          <w:rFonts w:ascii="Arial" w:hAnsi="Arial" w:cs="Arial"/>
          <w:sz w:val="22"/>
          <w:szCs w:val="22"/>
        </w:rPr>
        <w:t xml:space="preserve">-dong es un barrio popular en el corazón de Seúl, lleno de calles y callejones estrechos repletos de galerías de arte, casas de té de madera, restaurantes, cafés y pequeñas tiendas que venden artesanías. La calle principal, </w:t>
      </w:r>
      <w:proofErr w:type="spellStart"/>
      <w:r w:rsidRPr="00085B3F">
        <w:rPr>
          <w:rFonts w:ascii="Arial" w:hAnsi="Arial" w:cs="Arial"/>
          <w:sz w:val="22"/>
          <w:szCs w:val="22"/>
        </w:rPr>
        <w:t>Insadong</w:t>
      </w:r>
      <w:proofErr w:type="spellEnd"/>
      <w:r w:rsidRPr="00085B3F">
        <w:rPr>
          <w:rFonts w:ascii="Arial" w:hAnsi="Arial" w:cs="Arial"/>
          <w:sz w:val="22"/>
          <w:szCs w:val="22"/>
        </w:rPr>
        <w:t xml:space="preserve">-gil, se extiende a lo largo de 700 metros desde el parque </w:t>
      </w:r>
      <w:proofErr w:type="spellStart"/>
      <w:r w:rsidRPr="00085B3F">
        <w:rPr>
          <w:rFonts w:ascii="Arial" w:hAnsi="Arial" w:cs="Arial"/>
          <w:sz w:val="22"/>
          <w:szCs w:val="22"/>
        </w:rPr>
        <w:t>Tapgol</w:t>
      </w:r>
      <w:proofErr w:type="spellEnd"/>
      <w:r w:rsidRPr="00085B3F">
        <w:rPr>
          <w:rFonts w:ascii="Arial" w:hAnsi="Arial" w:cs="Arial"/>
          <w:sz w:val="22"/>
          <w:szCs w:val="22"/>
        </w:rPr>
        <w:t xml:space="preserve"> en el sur hasta </w:t>
      </w:r>
      <w:proofErr w:type="spellStart"/>
      <w:r w:rsidRPr="00085B3F">
        <w:rPr>
          <w:rFonts w:ascii="Arial" w:hAnsi="Arial" w:cs="Arial"/>
          <w:sz w:val="22"/>
          <w:szCs w:val="22"/>
        </w:rPr>
        <w:t>Anguk</w:t>
      </w:r>
      <w:proofErr w:type="spellEnd"/>
      <w:r w:rsidRPr="00085B3F">
        <w:rPr>
          <w:rFonts w:ascii="Arial" w:hAnsi="Arial" w:cs="Arial"/>
          <w:sz w:val="22"/>
          <w:szCs w:val="22"/>
        </w:rPr>
        <w:t xml:space="preserve">-dong Rotary. Aldea </w:t>
      </w:r>
      <w:proofErr w:type="spellStart"/>
      <w:r w:rsidRPr="00085B3F">
        <w:rPr>
          <w:rFonts w:ascii="Arial" w:hAnsi="Arial" w:cs="Arial"/>
          <w:sz w:val="22"/>
          <w:szCs w:val="22"/>
        </w:rPr>
        <w:t>Hanok</w:t>
      </w:r>
      <w:proofErr w:type="spellEnd"/>
      <w:r w:rsidRPr="00085B3F">
        <w:rPr>
          <w:rFonts w:ascii="Arial" w:hAnsi="Arial" w:cs="Arial"/>
          <w:sz w:val="22"/>
          <w:szCs w:val="22"/>
        </w:rPr>
        <w:t xml:space="preserve"> de </w:t>
      </w:r>
      <w:proofErr w:type="spellStart"/>
      <w:r w:rsidRPr="00085B3F">
        <w:rPr>
          <w:rFonts w:ascii="Arial" w:hAnsi="Arial" w:cs="Arial"/>
          <w:sz w:val="22"/>
          <w:szCs w:val="22"/>
        </w:rPr>
        <w:t>Bukchon</w:t>
      </w:r>
      <w:proofErr w:type="spellEnd"/>
      <w:r w:rsidRPr="00085B3F">
        <w:rPr>
          <w:rFonts w:ascii="Arial" w:hAnsi="Arial" w:cs="Arial"/>
          <w:sz w:val="22"/>
          <w:szCs w:val="22"/>
        </w:rPr>
        <w:t xml:space="preserve">: El pueblo </w:t>
      </w:r>
      <w:proofErr w:type="spellStart"/>
      <w:r w:rsidRPr="00085B3F">
        <w:rPr>
          <w:rFonts w:ascii="Arial" w:hAnsi="Arial" w:cs="Arial"/>
          <w:sz w:val="22"/>
          <w:szCs w:val="22"/>
        </w:rPr>
        <w:t>Bukchon</w:t>
      </w:r>
      <w:proofErr w:type="spellEnd"/>
      <w:r w:rsidRPr="00085B3F">
        <w:rPr>
          <w:rFonts w:ascii="Arial" w:hAnsi="Arial" w:cs="Arial"/>
          <w:sz w:val="22"/>
          <w:szCs w:val="22"/>
        </w:rPr>
        <w:t xml:space="preserve"> </w:t>
      </w:r>
      <w:proofErr w:type="spellStart"/>
      <w:r w:rsidRPr="00085B3F">
        <w:rPr>
          <w:rFonts w:ascii="Arial" w:hAnsi="Arial" w:cs="Arial"/>
          <w:sz w:val="22"/>
          <w:szCs w:val="22"/>
        </w:rPr>
        <w:t>Hanok</w:t>
      </w:r>
      <w:proofErr w:type="spellEnd"/>
      <w:r w:rsidRPr="00085B3F">
        <w:rPr>
          <w:rFonts w:ascii="Arial" w:hAnsi="Arial" w:cs="Arial"/>
          <w:sz w:val="22"/>
          <w:szCs w:val="22"/>
        </w:rPr>
        <w:t xml:space="preserve"> es un pueblo tradicional coreano de Seúl con una larga historia, situado en la cima de una colina entre el Palacio </w:t>
      </w:r>
      <w:proofErr w:type="spellStart"/>
      <w:r w:rsidRPr="00085B3F">
        <w:rPr>
          <w:rFonts w:ascii="Arial" w:hAnsi="Arial" w:cs="Arial"/>
          <w:sz w:val="22"/>
          <w:szCs w:val="22"/>
        </w:rPr>
        <w:t>Gyeongbok</w:t>
      </w:r>
      <w:proofErr w:type="spellEnd"/>
      <w:r w:rsidRPr="00085B3F">
        <w:rPr>
          <w:rFonts w:ascii="Arial" w:hAnsi="Arial" w:cs="Arial"/>
          <w:sz w:val="22"/>
          <w:szCs w:val="22"/>
        </w:rPr>
        <w:t xml:space="preserve">, el Palacio </w:t>
      </w:r>
      <w:proofErr w:type="spellStart"/>
      <w:r w:rsidRPr="00085B3F">
        <w:rPr>
          <w:rFonts w:ascii="Arial" w:hAnsi="Arial" w:cs="Arial"/>
          <w:sz w:val="22"/>
          <w:szCs w:val="22"/>
        </w:rPr>
        <w:t>Changdeok</w:t>
      </w:r>
      <w:proofErr w:type="spellEnd"/>
      <w:r w:rsidRPr="00085B3F">
        <w:rPr>
          <w:rFonts w:ascii="Arial" w:hAnsi="Arial" w:cs="Arial"/>
          <w:sz w:val="22"/>
          <w:szCs w:val="22"/>
        </w:rPr>
        <w:t xml:space="preserve"> y el Santuario Real </w:t>
      </w:r>
      <w:proofErr w:type="spellStart"/>
      <w:r w:rsidRPr="00085B3F">
        <w:rPr>
          <w:rFonts w:ascii="Arial" w:hAnsi="Arial" w:cs="Arial"/>
          <w:sz w:val="22"/>
          <w:szCs w:val="22"/>
        </w:rPr>
        <w:t>Jongmyo</w:t>
      </w:r>
      <w:proofErr w:type="spellEnd"/>
      <w:r w:rsidRPr="00085B3F">
        <w:rPr>
          <w:rFonts w:ascii="Arial" w:hAnsi="Arial" w:cs="Arial"/>
          <w:sz w:val="22"/>
          <w:szCs w:val="22"/>
        </w:rPr>
        <w:t xml:space="preserve">. El pueblo tradicional está compuesto por numerosos callejones y </w:t>
      </w:r>
      <w:proofErr w:type="spellStart"/>
      <w:r w:rsidRPr="00085B3F">
        <w:rPr>
          <w:rFonts w:ascii="Arial" w:hAnsi="Arial" w:cs="Arial"/>
          <w:sz w:val="22"/>
          <w:szCs w:val="22"/>
        </w:rPr>
        <w:t>hanok</w:t>
      </w:r>
      <w:proofErr w:type="spellEnd"/>
      <w:r w:rsidRPr="00085B3F">
        <w:rPr>
          <w:rFonts w:ascii="Arial" w:hAnsi="Arial" w:cs="Arial"/>
          <w:sz w:val="22"/>
          <w:szCs w:val="22"/>
        </w:rPr>
        <w:t xml:space="preserve"> y se conserva para mostrar un entorno urbano de 600 años de antigüedad. Torre N de Seúl: También conocida como Torre </w:t>
      </w:r>
      <w:proofErr w:type="spellStart"/>
      <w:r w:rsidRPr="00085B3F">
        <w:rPr>
          <w:rFonts w:ascii="Arial" w:hAnsi="Arial" w:cs="Arial"/>
          <w:sz w:val="22"/>
          <w:szCs w:val="22"/>
        </w:rPr>
        <w:t>Namsan</w:t>
      </w:r>
      <w:proofErr w:type="spellEnd"/>
      <w:r w:rsidRPr="00085B3F">
        <w:rPr>
          <w:rFonts w:ascii="Arial" w:hAnsi="Arial" w:cs="Arial"/>
          <w:sz w:val="22"/>
          <w:szCs w:val="22"/>
        </w:rPr>
        <w:t xml:space="preserve"> o Torre de Seúl, es una torre de comunicaciones y observación ubicada en la montaña </w:t>
      </w:r>
      <w:proofErr w:type="spellStart"/>
      <w:r w:rsidRPr="00085B3F">
        <w:rPr>
          <w:rFonts w:ascii="Arial" w:hAnsi="Arial" w:cs="Arial"/>
          <w:sz w:val="22"/>
          <w:szCs w:val="22"/>
        </w:rPr>
        <w:t>Nam</w:t>
      </w:r>
      <w:proofErr w:type="spellEnd"/>
      <w:r w:rsidRPr="00085B3F">
        <w:rPr>
          <w:rFonts w:ascii="Arial" w:hAnsi="Arial" w:cs="Arial"/>
          <w:sz w:val="22"/>
          <w:szCs w:val="22"/>
        </w:rPr>
        <w:t xml:space="preserve"> en el centro de Seúl, Corea del Sur. La torre de 236 metros de altura marca el segundo punto más alto de Seúl y se considera un punto de referencia local. Calle </w:t>
      </w:r>
      <w:proofErr w:type="spellStart"/>
      <w:r w:rsidRPr="00085B3F">
        <w:rPr>
          <w:rFonts w:ascii="Arial" w:hAnsi="Arial" w:cs="Arial"/>
          <w:sz w:val="22"/>
          <w:szCs w:val="22"/>
        </w:rPr>
        <w:t>Myeongdong</w:t>
      </w:r>
      <w:proofErr w:type="spellEnd"/>
      <w:r w:rsidRPr="00085B3F">
        <w:rPr>
          <w:rFonts w:ascii="Arial" w:hAnsi="Arial" w:cs="Arial"/>
          <w:sz w:val="22"/>
          <w:szCs w:val="22"/>
        </w:rPr>
        <w:t xml:space="preserve">: Este animado distrito comercial es famoso por sus productos de belleza y cuidado de la piel, además de por sus numerosas marcas de moda coreanas e internacionales. La calle está llena de puestos de comida callejera coreana y hay varios restaurantes coreanos populares en la zona. La ubicación central de la zona también la convierte en una base conveniente para visitar Seúl. Traslado al hotel. Alojamiento. </w:t>
      </w:r>
    </w:p>
    <w:p w14:paraId="0F9523A8" w14:textId="77777777" w:rsidR="00085B3F" w:rsidRDefault="00085B3F" w:rsidP="00085B3F">
      <w:pPr>
        <w:spacing w:line="278" w:lineRule="exact"/>
        <w:jc w:val="both"/>
        <w:rPr>
          <w:rFonts w:ascii="Arial" w:hAnsi="Arial" w:cs="Arial"/>
          <w:sz w:val="22"/>
          <w:szCs w:val="22"/>
        </w:rPr>
      </w:pPr>
    </w:p>
    <w:p w14:paraId="24500FC2" w14:textId="77777777" w:rsidR="00085B3F" w:rsidRDefault="00085B3F" w:rsidP="00085B3F">
      <w:pPr>
        <w:spacing w:line="278" w:lineRule="exact"/>
        <w:jc w:val="both"/>
        <w:rPr>
          <w:rFonts w:ascii="Arial" w:hAnsi="Arial" w:cs="Arial"/>
          <w:sz w:val="22"/>
          <w:szCs w:val="22"/>
        </w:rPr>
      </w:pPr>
      <w:r w:rsidRPr="00085B3F">
        <w:rPr>
          <w:rFonts w:ascii="Arial" w:hAnsi="Arial" w:cs="Arial"/>
          <w:sz w:val="22"/>
          <w:szCs w:val="22"/>
        </w:rPr>
        <w:t>31 DE MARZO</w:t>
      </w:r>
    </w:p>
    <w:p w14:paraId="1E1AD713" w14:textId="5E19F16F" w:rsidR="00085B3F" w:rsidRPr="00085B3F" w:rsidRDefault="00085B3F" w:rsidP="00085B3F">
      <w:pPr>
        <w:spacing w:line="278" w:lineRule="exact"/>
        <w:jc w:val="both"/>
        <w:rPr>
          <w:rFonts w:ascii="Arial" w:hAnsi="Arial" w:cs="Arial"/>
          <w:b/>
          <w:bCs/>
          <w:sz w:val="22"/>
          <w:szCs w:val="22"/>
        </w:rPr>
      </w:pPr>
      <w:r w:rsidRPr="00085B3F">
        <w:rPr>
          <w:rFonts w:ascii="Arial" w:hAnsi="Arial" w:cs="Arial"/>
          <w:b/>
          <w:bCs/>
          <w:sz w:val="22"/>
          <w:szCs w:val="22"/>
        </w:rPr>
        <w:t xml:space="preserve">SEÚL – BUSAN </w:t>
      </w:r>
    </w:p>
    <w:p w14:paraId="06B9BD1C" w14:textId="77777777" w:rsidR="00085B3F" w:rsidRPr="00085B3F" w:rsidRDefault="00085B3F" w:rsidP="00085B3F">
      <w:pPr>
        <w:spacing w:line="278" w:lineRule="exact"/>
        <w:jc w:val="both"/>
        <w:rPr>
          <w:rFonts w:ascii="Arial" w:hAnsi="Arial" w:cs="Arial"/>
          <w:sz w:val="22"/>
          <w:szCs w:val="22"/>
        </w:rPr>
      </w:pPr>
      <w:r w:rsidRPr="00085B3F">
        <w:rPr>
          <w:rFonts w:ascii="Arial" w:hAnsi="Arial" w:cs="Arial"/>
          <w:sz w:val="22"/>
          <w:szCs w:val="22"/>
        </w:rPr>
        <w:t xml:space="preserve">Desayuno en el hotel. Traslado a la estación para salir en el tren bala KTX a Busan. A la llegada se visitarán los siguientes puntos de interés: Aldea cultural de </w:t>
      </w:r>
      <w:proofErr w:type="spellStart"/>
      <w:r w:rsidRPr="00085B3F">
        <w:rPr>
          <w:rFonts w:ascii="Arial" w:hAnsi="Arial" w:cs="Arial"/>
          <w:sz w:val="22"/>
          <w:szCs w:val="22"/>
        </w:rPr>
        <w:t>Gamcheon</w:t>
      </w:r>
      <w:proofErr w:type="spellEnd"/>
      <w:r w:rsidRPr="00085B3F">
        <w:rPr>
          <w:rFonts w:ascii="Arial" w:hAnsi="Arial" w:cs="Arial"/>
          <w:sz w:val="22"/>
          <w:szCs w:val="22"/>
        </w:rPr>
        <w:t xml:space="preserve">: </w:t>
      </w:r>
      <w:proofErr w:type="spellStart"/>
      <w:r w:rsidRPr="00085B3F">
        <w:rPr>
          <w:rFonts w:ascii="Arial" w:hAnsi="Arial" w:cs="Arial"/>
          <w:sz w:val="22"/>
          <w:szCs w:val="22"/>
        </w:rPr>
        <w:t>Gamcheon</w:t>
      </w:r>
      <w:proofErr w:type="spellEnd"/>
      <w:r w:rsidRPr="00085B3F">
        <w:rPr>
          <w:rFonts w:ascii="Arial" w:hAnsi="Arial" w:cs="Arial"/>
          <w:sz w:val="22"/>
          <w:szCs w:val="22"/>
        </w:rPr>
        <w:t xml:space="preserve"> Culture </w:t>
      </w:r>
      <w:proofErr w:type="spellStart"/>
      <w:r w:rsidRPr="00085B3F">
        <w:rPr>
          <w:rFonts w:ascii="Arial" w:hAnsi="Arial" w:cs="Arial"/>
          <w:sz w:val="22"/>
          <w:szCs w:val="22"/>
        </w:rPr>
        <w:t>Village</w:t>
      </w:r>
      <w:proofErr w:type="spellEnd"/>
      <w:r w:rsidRPr="00085B3F">
        <w:rPr>
          <w:rFonts w:ascii="Arial" w:hAnsi="Arial" w:cs="Arial"/>
          <w:sz w:val="22"/>
          <w:szCs w:val="22"/>
        </w:rPr>
        <w:t xml:space="preserve"> es una ciudad dentro de </w:t>
      </w:r>
      <w:proofErr w:type="spellStart"/>
      <w:r w:rsidRPr="00085B3F">
        <w:rPr>
          <w:rFonts w:ascii="Arial" w:hAnsi="Arial" w:cs="Arial"/>
          <w:sz w:val="22"/>
          <w:szCs w:val="22"/>
        </w:rPr>
        <w:t>Gamcheon</w:t>
      </w:r>
      <w:proofErr w:type="spellEnd"/>
      <w:r w:rsidRPr="00085B3F">
        <w:rPr>
          <w:rFonts w:ascii="Arial" w:hAnsi="Arial" w:cs="Arial"/>
          <w:sz w:val="22"/>
          <w:szCs w:val="22"/>
        </w:rPr>
        <w:t xml:space="preserve">-dong, que es conocida por sus calles en capas, callejones retorcidos que parecen laberintos y casas pintadas de colores brillantes, que han sido restauradas y mejoradas en los últimos años. Construida en una empinada ladera de una montaña, la aldea ha sido apodada "la Santorini de Corea" y "la Machu Picchu de Busan" Puente de Diamante: También conocido como Puente </w:t>
      </w:r>
      <w:proofErr w:type="spellStart"/>
      <w:r w:rsidRPr="00085B3F">
        <w:rPr>
          <w:rFonts w:ascii="Arial" w:hAnsi="Arial" w:cs="Arial"/>
          <w:sz w:val="22"/>
          <w:szCs w:val="22"/>
        </w:rPr>
        <w:t>Gwangan</w:t>
      </w:r>
      <w:proofErr w:type="spellEnd"/>
      <w:r w:rsidRPr="00085B3F">
        <w:rPr>
          <w:rFonts w:ascii="Arial" w:hAnsi="Arial" w:cs="Arial"/>
          <w:sz w:val="22"/>
          <w:szCs w:val="22"/>
        </w:rPr>
        <w:t xml:space="preserve">, se inauguró en 2003 y conecta los barrios de </w:t>
      </w:r>
      <w:proofErr w:type="spellStart"/>
      <w:r w:rsidRPr="00085B3F">
        <w:rPr>
          <w:rFonts w:ascii="Arial" w:hAnsi="Arial" w:cs="Arial"/>
          <w:sz w:val="22"/>
          <w:szCs w:val="22"/>
        </w:rPr>
        <w:t>Haeundae</w:t>
      </w:r>
      <w:proofErr w:type="spellEnd"/>
      <w:r w:rsidRPr="00085B3F">
        <w:rPr>
          <w:rFonts w:ascii="Arial" w:hAnsi="Arial" w:cs="Arial"/>
          <w:sz w:val="22"/>
          <w:szCs w:val="22"/>
        </w:rPr>
        <w:t xml:space="preserve"> y </w:t>
      </w:r>
      <w:proofErr w:type="spellStart"/>
      <w:r w:rsidRPr="00085B3F">
        <w:rPr>
          <w:rFonts w:ascii="Arial" w:hAnsi="Arial" w:cs="Arial"/>
          <w:sz w:val="22"/>
          <w:szCs w:val="22"/>
        </w:rPr>
        <w:t>Suyeong</w:t>
      </w:r>
      <w:proofErr w:type="spellEnd"/>
      <w:r w:rsidRPr="00085B3F">
        <w:rPr>
          <w:rFonts w:ascii="Arial" w:hAnsi="Arial" w:cs="Arial"/>
          <w:sz w:val="22"/>
          <w:szCs w:val="22"/>
        </w:rPr>
        <w:t xml:space="preserve">. Inmediatamente se convirtió en uno de los puntos de referencia más reconocibles de la ciudad. También conocido como Puente de Diamante, es una hermosa estructura, especialmente después del anochecer, cuando cobra vida con luces de colores. Playa </w:t>
      </w:r>
      <w:proofErr w:type="spellStart"/>
      <w:r w:rsidRPr="00085B3F">
        <w:rPr>
          <w:rFonts w:ascii="Arial" w:hAnsi="Arial" w:cs="Arial"/>
          <w:sz w:val="22"/>
          <w:szCs w:val="22"/>
        </w:rPr>
        <w:t>Haeundae</w:t>
      </w:r>
      <w:proofErr w:type="spellEnd"/>
      <w:r w:rsidRPr="00085B3F">
        <w:rPr>
          <w:rFonts w:ascii="Arial" w:hAnsi="Arial" w:cs="Arial"/>
          <w:sz w:val="22"/>
          <w:szCs w:val="22"/>
        </w:rPr>
        <w:t xml:space="preserve">: La playa de </w:t>
      </w:r>
      <w:proofErr w:type="spellStart"/>
      <w:r w:rsidRPr="00085B3F">
        <w:rPr>
          <w:rFonts w:ascii="Arial" w:hAnsi="Arial" w:cs="Arial"/>
          <w:sz w:val="22"/>
          <w:szCs w:val="22"/>
        </w:rPr>
        <w:t>Haeundae</w:t>
      </w:r>
      <w:proofErr w:type="spellEnd"/>
      <w:r w:rsidRPr="00085B3F">
        <w:rPr>
          <w:rFonts w:ascii="Arial" w:hAnsi="Arial" w:cs="Arial"/>
          <w:sz w:val="22"/>
          <w:szCs w:val="22"/>
        </w:rPr>
        <w:t xml:space="preserve"> es la playa más famosa de Busan. La playa de arena blanca tiene aproximadamente 1.5 kilómetros de largo y un área de entre 30 y 50 metros de ancho, lo que crea una hermosa costa antes de una bahía poco profunda, lo que la hace perfecta para nadar. La gente acude en masa a la playa de </w:t>
      </w:r>
      <w:proofErr w:type="spellStart"/>
      <w:r w:rsidRPr="00085B3F">
        <w:rPr>
          <w:rFonts w:ascii="Arial" w:hAnsi="Arial" w:cs="Arial"/>
          <w:sz w:val="22"/>
          <w:szCs w:val="22"/>
        </w:rPr>
        <w:t>Haeundae</w:t>
      </w:r>
      <w:proofErr w:type="spellEnd"/>
      <w:r w:rsidRPr="00085B3F">
        <w:rPr>
          <w:rFonts w:ascii="Arial" w:hAnsi="Arial" w:cs="Arial"/>
          <w:sz w:val="22"/>
          <w:szCs w:val="22"/>
        </w:rPr>
        <w:t xml:space="preserve"> cada verano. En la zona que rodea la playa se han desarrollado todo tipo de alojamientos, desde hoteles de lujo hasta pensiones privadas, lo que la convierte en el lugar perfecto para las vacaciones de verano. Isla </w:t>
      </w:r>
      <w:proofErr w:type="spellStart"/>
      <w:r w:rsidRPr="00085B3F">
        <w:rPr>
          <w:rFonts w:ascii="Arial" w:hAnsi="Arial" w:cs="Arial"/>
          <w:sz w:val="22"/>
          <w:szCs w:val="22"/>
        </w:rPr>
        <w:lastRenderedPageBreak/>
        <w:t>Dongbaek</w:t>
      </w:r>
      <w:proofErr w:type="spellEnd"/>
      <w:r w:rsidRPr="00085B3F">
        <w:rPr>
          <w:rFonts w:ascii="Arial" w:hAnsi="Arial" w:cs="Arial"/>
          <w:sz w:val="22"/>
          <w:szCs w:val="22"/>
        </w:rPr>
        <w:t xml:space="preserve"> y la Casa </w:t>
      </w:r>
      <w:proofErr w:type="spellStart"/>
      <w:r w:rsidRPr="00085B3F">
        <w:rPr>
          <w:rFonts w:ascii="Arial" w:hAnsi="Arial" w:cs="Arial"/>
          <w:sz w:val="22"/>
          <w:szCs w:val="22"/>
        </w:rPr>
        <w:t>Nurimaru</w:t>
      </w:r>
      <w:proofErr w:type="spellEnd"/>
      <w:r w:rsidRPr="00085B3F">
        <w:rPr>
          <w:rFonts w:ascii="Arial" w:hAnsi="Arial" w:cs="Arial"/>
          <w:sz w:val="22"/>
          <w:szCs w:val="22"/>
        </w:rPr>
        <w:t xml:space="preserve"> de APEC: Ubicada en la isla </w:t>
      </w:r>
      <w:proofErr w:type="spellStart"/>
      <w:r w:rsidRPr="00085B3F">
        <w:rPr>
          <w:rFonts w:ascii="Arial" w:hAnsi="Arial" w:cs="Arial"/>
          <w:sz w:val="22"/>
          <w:szCs w:val="22"/>
        </w:rPr>
        <w:t>Dongbaekseom</w:t>
      </w:r>
      <w:proofErr w:type="spellEnd"/>
      <w:r w:rsidRPr="00085B3F">
        <w:rPr>
          <w:rFonts w:ascii="Arial" w:hAnsi="Arial" w:cs="Arial"/>
          <w:sz w:val="22"/>
          <w:szCs w:val="22"/>
        </w:rPr>
        <w:t xml:space="preserve">, conocida por su hermoso paisaje natural acentuado por densos árboles de camelia y pino, la Casa </w:t>
      </w:r>
      <w:proofErr w:type="spellStart"/>
      <w:r w:rsidRPr="00085B3F">
        <w:rPr>
          <w:rFonts w:ascii="Arial" w:hAnsi="Arial" w:cs="Arial"/>
          <w:sz w:val="22"/>
          <w:szCs w:val="22"/>
        </w:rPr>
        <w:t>Nurimaru</w:t>
      </w:r>
      <w:proofErr w:type="spellEnd"/>
      <w:r w:rsidRPr="00085B3F">
        <w:rPr>
          <w:rFonts w:ascii="Arial" w:hAnsi="Arial" w:cs="Arial"/>
          <w:sz w:val="22"/>
          <w:szCs w:val="22"/>
        </w:rPr>
        <w:t xml:space="preserve"> APEC se ha utilizado como sala conmemorativa y prestigiosa sala de conferencias internacional desde la cumbre de la APEC. Regreso al hotel. Alojamiento. </w:t>
      </w:r>
    </w:p>
    <w:p w14:paraId="47521E27" w14:textId="77777777" w:rsidR="00085B3F" w:rsidRDefault="00085B3F" w:rsidP="00085B3F">
      <w:pPr>
        <w:spacing w:line="278" w:lineRule="exact"/>
        <w:jc w:val="both"/>
        <w:rPr>
          <w:rFonts w:ascii="Arial" w:hAnsi="Arial" w:cs="Arial"/>
          <w:sz w:val="22"/>
          <w:szCs w:val="22"/>
        </w:rPr>
      </w:pPr>
    </w:p>
    <w:p w14:paraId="3B15C20E" w14:textId="77777777" w:rsidR="00085B3F" w:rsidRDefault="00085B3F" w:rsidP="00085B3F">
      <w:pPr>
        <w:spacing w:line="278" w:lineRule="exact"/>
        <w:jc w:val="both"/>
        <w:rPr>
          <w:rFonts w:ascii="Arial" w:hAnsi="Arial" w:cs="Arial"/>
          <w:sz w:val="22"/>
          <w:szCs w:val="22"/>
        </w:rPr>
      </w:pPr>
      <w:r w:rsidRPr="00085B3F">
        <w:rPr>
          <w:rFonts w:ascii="Arial" w:hAnsi="Arial" w:cs="Arial"/>
          <w:sz w:val="22"/>
          <w:szCs w:val="22"/>
        </w:rPr>
        <w:t>01 DE ABRIL</w:t>
      </w:r>
    </w:p>
    <w:p w14:paraId="1E98A068" w14:textId="3A7694C0" w:rsidR="00085B3F" w:rsidRPr="00085B3F" w:rsidRDefault="00085B3F" w:rsidP="00085B3F">
      <w:pPr>
        <w:spacing w:line="278" w:lineRule="exact"/>
        <w:jc w:val="both"/>
        <w:rPr>
          <w:rFonts w:ascii="Arial" w:hAnsi="Arial" w:cs="Arial"/>
          <w:b/>
          <w:bCs/>
          <w:sz w:val="22"/>
          <w:szCs w:val="22"/>
        </w:rPr>
      </w:pPr>
      <w:r w:rsidRPr="00085B3F">
        <w:rPr>
          <w:rFonts w:ascii="Arial" w:hAnsi="Arial" w:cs="Arial"/>
          <w:b/>
          <w:bCs/>
          <w:sz w:val="22"/>
          <w:szCs w:val="22"/>
        </w:rPr>
        <w:t>BUSAN – GYE</w:t>
      </w:r>
      <w:r w:rsidR="008A69FF">
        <w:rPr>
          <w:rFonts w:ascii="Arial" w:hAnsi="Arial" w:cs="Arial"/>
          <w:b/>
          <w:bCs/>
          <w:sz w:val="22"/>
          <w:szCs w:val="22"/>
        </w:rPr>
        <w:t>O</w:t>
      </w:r>
      <w:r w:rsidRPr="00085B3F">
        <w:rPr>
          <w:rFonts w:ascii="Arial" w:hAnsi="Arial" w:cs="Arial"/>
          <w:b/>
          <w:bCs/>
          <w:sz w:val="22"/>
          <w:szCs w:val="22"/>
        </w:rPr>
        <w:t>NGJU</w:t>
      </w:r>
    </w:p>
    <w:p w14:paraId="604E8953" w14:textId="77777777" w:rsidR="00085B3F" w:rsidRPr="00085B3F" w:rsidRDefault="00085B3F" w:rsidP="00085B3F">
      <w:pPr>
        <w:spacing w:line="278" w:lineRule="exact"/>
        <w:jc w:val="both"/>
        <w:rPr>
          <w:rFonts w:ascii="Arial" w:hAnsi="Arial" w:cs="Arial"/>
          <w:sz w:val="22"/>
          <w:szCs w:val="22"/>
        </w:rPr>
      </w:pPr>
      <w:r w:rsidRPr="00085B3F">
        <w:rPr>
          <w:rFonts w:ascii="Arial" w:hAnsi="Arial" w:cs="Arial"/>
          <w:sz w:val="22"/>
          <w:szCs w:val="22"/>
        </w:rPr>
        <w:t xml:space="preserve">Desayuno en el hotel. Encuentro con el guía en el lobby del hotel y traslado a Gyeongju. Visita a los siguientes puntos de interés: Templo de </w:t>
      </w:r>
      <w:proofErr w:type="spellStart"/>
      <w:r w:rsidRPr="00085B3F">
        <w:rPr>
          <w:rFonts w:ascii="Arial" w:hAnsi="Arial" w:cs="Arial"/>
          <w:sz w:val="22"/>
          <w:szCs w:val="22"/>
        </w:rPr>
        <w:t>Bulguksa</w:t>
      </w:r>
      <w:proofErr w:type="spellEnd"/>
      <w:r w:rsidRPr="00085B3F">
        <w:rPr>
          <w:rFonts w:ascii="Arial" w:hAnsi="Arial" w:cs="Arial"/>
          <w:sz w:val="22"/>
          <w:szCs w:val="22"/>
        </w:rPr>
        <w:t xml:space="preserve"> (UNESCO): El templo </w:t>
      </w:r>
      <w:proofErr w:type="spellStart"/>
      <w:r w:rsidRPr="00085B3F">
        <w:rPr>
          <w:rFonts w:ascii="Arial" w:hAnsi="Arial" w:cs="Arial"/>
          <w:sz w:val="22"/>
          <w:szCs w:val="22"/>
        </w:rPr>
        <w:t>Bulguksa</w:t>
      </w:r>
      <w:proofErr w:type="spellEnd"/>
      <w:r w:rsidRPr="00085B3F">
        <w:rPr>
          <w:rFonts w:ascii="Arial" w:hAnsi="Arial" w:cs="Arial"/>
          <w:sz w:val="22"/>
          <w:szCs w:val="22"/>
        </w:rPr>
        <w:t xml:space="preserve"> es una reliquia representativa de la cultura budista del reino de Silla. El templo fue construido durante el decimoquinto año del reinado del rey </w:t>
      </w:r>
      <w:proofErr w:type="spellStart"/>
      <w:r w:rsidRPr="00085B3F">
        <w:rPr>
          <w:rFonts w:ascii="Arial" w:hAnsi="Arial" w:cs="Arial"/>
          <w:sz w:val="22"/>
          <w:szCs w:val="22"/>
        </w:rPr>
        <w:t>Beopheung</w:t>
      </w:r>
      <w:proofErr w:type="spellEnd"/>
      <w:r w:rsidRPr="00085B3F">
        <w:rPr>
          <w:rFonts w:ascii="Arial" w:hAnsi="Arial" w:cs="Arial"/>
          <w:sz w:val="22"/>
          <w:szCs w:val="22"/>
        </w:rPr>
        <w:t xml:space="preserve"> (514-540) para desear paz y prosperidad para todos. A partir de 1920, el templo ha sido objeto de continuas obras de restauración. En la actualidad, el templo alberga siete tesoros nacionales y varios otros patrimonios importantes y fue designado Patrimonio Cultural de la Humanidad junto con la cercana Gruta </w:t>
      </w:r>
      <w:proofErr w:type="spellStart"/>
      <w:r w:rsidRPr="00085B3F">
        <w:rPr>
          <w:rFonts w:ascii="Arial" w:hAnsi="Arial" w:cs="Arial"/>
          <w:sz w:val="22"/>
          <w:szCs w:val="22"/>
        </w:rPr>
        <w:t>Seokguram</w:t>
      </w:r>
      <w:proofErr w:type="spellEnd"/>
      <w:r w:rsidRPr="00085B3F">
        <w:rPr>
          <w:rFonts w:ascii="Arial" w:hAnsi="Arial" w:cs="Arial"/>
          <w:sz w:val="22"/>
          <w:szCs w:val="22"/>
        </w:rPr>
        <w:t xml:space="preserve"> por la UNESCO en diciembre de 1995. Parque de los Túmulos (Caballo Celestial): El Parque Túmulos, uno de los lugares más conocidos de Gyeongju, es un parque histórico que alberga 23 tumbas antiguas, pequeñas y grandes. La zona está salpicada de senderos tranquilos entre las tumbas, lo que también lo convierte en un excelente lugar para una caminata tranquila. Continúe visitando el observatorio más antiguo del Lejano Oriente, la Torre </w:t>
      </w:r>
      <w:proofErr w:type="spellStart"/>
      <w:r w:rsidRPr="00085B3F">
        <w:rPr>
          <w:rFonts w:ascii="Arial" w:hAnsi="Arial" w:cs="Arial"/>
          <w:sz w:val="22"/>
          <w:szCs w:val="22"/>
        </w:rPr>
        <w:t>Cheomseongdae</w:t>
      </w:r>
      <w:proofErr w:type="spellEnd"/>
      <w:r w:rsidRPr="00085B3F">
        <w:rPr>
          <w:rFonts w:ascii="Arial" w:hAnsi="Arial" w:cs="Arial"/>
          <w:sz w:val="22"/>
          <w:szCs w:val="22"/>
        </w:rPr>
        <w:t xml:space="preserve">, construida en 634. Observatorio </w:t>
      </w:r>
      <w:proofErr w:type="spellStart"/>
      <w:r w:rsidRPr="00085B3F">
        <w:rPr>
          <w:rFonts w:ascii="Arial" w:hAnsi="Arial" w:cs="Arial"/>
          <w:sz w:val="22"/>
          <w:szCs w:val="22"/>
        </w:rPr>
        <w:t>Cheomseongdae</w:t>
      </w:r>
      <w:proofErr w:type="spellEnd"/>
      <w:r w:rsidRPr="00085B3F">
        <w:rPr>
          <w:rFonts w:ascii="Arial" w:hAnsi="Arial" w:cs="Arial"/>
          <w:sz w:val="22"/>
          <w:szCs w:val="22"/>
        </w:rPr>
        <w:t xml:space="preserve">: </w:t>
      </w:r>
      <w:proofErr w:type="spellStart"/>
      <w:r w:rsidRPr="00085B3F">
        <w:rPr>
          <w:rFonts w:ascii="Arial" w:hAnsi="Arial" w:cs="Arial"/>
          <w:sz w:val="22"/>
          <w:szCs w:val="22"/>
        </w:rPr>
        <w:t>Cheomseongdae</w:t>
      </w:r>
      <w:proofErr w:type="spellEnd"/>
      <w:r w:rsidRPr="00085B3F">
        <w:rPr>
          <w:rFonts w:ascii="Arial" w:hAnsi="Arial" w:cs="Arial"/>
          <w:sz w:val="22"/>
          <w:szCs w:val="22"/>
        </w:rPr>
        <w:t xml:space="preserve"> es el observatorio astronómico más antiguo que aún se conserva en Asia. Construido durante el reinado de la reina Seon-</w:t>
      </w:r>
      <w:proofErr w:type="spellStart"/>
      <w:r w:rsidRPr="00085B3F">
        <w:rPr>
          <w:rFonts w:ascii="Arial" w:hAnsi="Arial" w:cs="Arial"/>
          <w:sz w:val="22"/>
          <w:szCs w:val="22"/>
        </w:rPr>
        <w:t>deok</w:t>
      </w:r>
      <w:proofErr w:type="spellEnd"/>
      <w:r w:rsidRPr="00085B3F">
        <w:rPr>
          <w:rFonts w:ascii="Arial" w:hAnsi="Arial" w:cs="Arial"/>
          <w:sz w:val="22"/>
          <w:szCs w:val="22"/>
        </w:rPr>
        <w:t xml:space="preserve"> (632-647), se utilizaba para observar las estrellas y predecir el tiempo. Esta estructura de piedra es una hermosa combinación de líneas rectas y curvas y fue designada como Tesoro Nacional N.º 31 el 20 de diciembre de 1962. Luego, visite el estanque </w:t>
      </w:r>
      <w:proofErr w:type="spellStart"/>
      <w:r w:rsidRPr="00085B3F">
        <w:rPr>
          <w:rFonts w:ascii="Arial" w:hAnsi="Arial" w:cs="Arial"/>
          <w:sz w:val="22"/>
          <w:szCs w:val="22"/>
        </w:rPr>
        <w:t>Anapji</w:t>
      </w:r>
      <w:proofErr w:type="spellEnd"/>
      <w:r w:rsidRPr="00085B3F">
        <w:rPr>
          <w:rFonts w:ascii="Arial" w:hAnsi="Arial" w:cs="Arial"/>
          <w:sz w:val="22"/>
          <w:szCs w:val="22"/>
        </w:rPr>
        <w:t xml:space="preserve">. Palacio </w:t>
      </w:r>
      <w:proofErr w:type="spellStart"/>
      <w:r w:rsidRPr="00085B3F">
        <w:rPr>
          <w:rFonts w:ascii="Arial" w:hAnsi="Arial" w:cs="Arial"/>
          <w:sz w:val="22"/>
          <w:szCs w:val="22"/>
        </w:rPr>
        <w:t>Donggung</w:t>
      </w:r>
      <w:proofErr w:type="spellEnd"/>
      <w:r w:rsidRPr="00085B3F">
        <w:rPr>
          <w:rFonts w:ascii="Arial" w:hAnsi="Arial" w:cs="Arial"/>
          <w:sz w:val="22"/>
          <w:szCs w:val="22"/>
        </w:rPr>
        <w:t xml:space="preserve"> y </w:t>
      </w:r>
      <w:proofErr w:type="spellStart"/>
      <w:r w:rsidRPr="00085B3F">
        <w:rPr>
          <w:rFonts w:ascii="Arial" w:hAnsi="Arial" w:cs="Arial"/>
          <w:sz w:val="22"/>
          <w:szCs w:val="22"/>
        </w:rPr>
        <w:t>Wolji</w:t>
      </w:r>
      <w:proofErr w:type="spellEnd"/>
      <w:r w:rsidRPr="00085B3F">
        <w:rPr>
          <w:rFonts w:ascii="Arial" w:hAnsi="Arial" w:cs="Arial"/>
          <w:sz w:val="22"/>
          <w:szCs w:val="22"/>
        </w:rPr>
        <w:t xml:space="preserve"> </w:t>
      </w:r>
      <w:proofErr w:type="spellStart"/>
      <w:r w:rsidRPr="00085B3F">
        <w:rPr>
          <w:rFonts w:ascii="Arial" w:hAnsi="Arial" w:cs="Arial"/>
          <w:sz w:val="22"/>
          <w:szCs w:val="22"/>
        </w:rPr>
        <w:t>Pong</w:t>
      </w:r>
      <w:proofErr w:type="spellEnd"/>
      <w:r w:rsidRPr="00085B3F">
        <w:rPr>
          <w:rFonts w:ascii="Arial" w:hAnsi="Arial" w:cs="Arial"/>
          <w:sz w:val="22"/>
          <w:szCs w:val="22"/>
        </w:rPr>
        <w:t xml:space="preserve"> (estanque </w:t>
      </w:r>
      <w:proofErr w:type="spellStart"/>
      <w:r w:rsidRPr="00085B3F">
        <w:rPr>
          <w:rFonts w:ascii="Arial" w:hAnsi="Arial" w:cs="Arial"/>
          <w:sz w:val="22"/>
          <w:szCs w:val="22"/>
        </w:rPr>
        <w:t>Anapji</w:t>
      </w:r>
      <w:proofErr w:type="spellEnd"/>
      <w:r w:rsidRPr="00085B3F">
        <w:rPr>
          <w:rFonts w:ascii="Arial" w:hAnsi="Arial" w:cs="Arial"/>
          <w:sz w:val="22"/>
          <w:szCs w:val="22"/>
        </w:rPr>
        <w:t xml:space="preserve">): Palacio </w:t>
      </w:r>
      <w:proofErr w:type="spellStart"/>
      <w:r w:rsidRPr="00085B3F">
        <w:rPr>
          <w:rFonts w:ascii="Arial" w:hAnsi="Arial" w:cs="Arial"/>
          <w:sz w:val="22"/>
          <w:szCs w:val="22"/>
        </w:rPr>
        <w:t>Donggung</w:t>
      </w:r>
      <w:proofErr w:type="spellEnd"/>
      <w:r w:rsidRPr="00085B3F">
        <w:rPr>
          <w:rFonts w:ascii="Arial" w:hAnsi="Arial" w:cs="Arial"/>
          <w:sz w:val="22"/>
          <w:szCs w:val="22"/>
        </w:rPr>
        <w:t xml:space="preserve"> de Gyeongju y el estanque </w:t>
      </w:r>
      <w:proofErr w:type="spellStart"/>
      <w:r w:rsidRPr="00085B3F">
        <w:rPr>
          <w:rFonts w:ascii="Arial" w:hAnsi="Arial" w:cs="Arial"/>
          <w:sz w:val="22"/>
          <w:szCs w:val="22"/>
        </w:rPr>
        <w:t>Wolji</w:t>
      </w:r>
      <w:proofErr w:type="spellEnd"/>
      <w:r w:rsidRPr="00085B3F">
        <w:rPr>
          <w:rFonts w:ascii="Arial" w:hAnsi="Arial" w:cs="Arial"/>
          <w:sz w:val="22"/>
          <w:szCs w:val="22"/>
        </w:rPr>
        <w:t xml:space="preserve"> eran palacios secundarios utilizados por el príncipe heredero del Reino de Silla. También se utilizaban como lugar de celebración de banquetes para importantes eventos nacionales y visitantes importantes. El estanque presenta tres pequeñas islas y un paisaje de 12 pequeñas colinas al noreste. En la década de 1980, se encontró un fragmento de cerámica con las letras "</w:t>
      </w:r>
      <w:proofErr w:type="spellStart"/>
      <w:r w:rsidRPr="00085B3F">
        <w:rPr>
          <w:rFonts w:ascii="Arial" w:hAnsi="Arial" w:cs="Arial"/>
          <w:sz w:val="22"/>
          <w:szCs w:val="22"/>
        </w:rPr>
        <w:t>Wolji</w:t>
      </w:r>
      <w:proofErr w:type="spellEnd"/>
      <w:r w:rsidRPr="00085B3F">
        <w:rPr>
          <w:rFonts w:ascii="Arial" w:hAnsi="Arial" w:cs="Arial"/>
          <w:sz w:val="22"/>
          <w:szCs w:val="22"/>
        </w:rPr>
        <w:t xml:space="preserve">" (un estanque que refleja la luna) talladas en él, lo que reveló el verdadero nombre del estanque. Traslado de regreso a Busan y al hotel. Alojamiento. </w:t>
      </w:r>
    </w:p>
    <w:p w14:paraId="36D9E4AF" w14:textId="77777777" w:rsidR="00085B3F" w:rsidRDefault="00085B3F" w:rsidP="00085B3F">
      <w:pPr>
        <w:spacing w:line="278" w:lineRule="exact"/>
        <w:jc w:val="both"/>
        <w:rPr>
          <w:rFonts w:ascii="Arial" w:hAnsi="Arial" w:cs="Arial"/>
          <w:sz w:val="22"/>
          <w:szCs w:val="22"/>
        </w:rPr>
      </w:pPr>
    </w:p>
    <w:p w14:paraId="59FD8147" w14:textId="77777777" w:rsidR="00085B3F" w:rsidRDefault="00085B3F" w:rsidP="00085B3F">
      <w:pPr>
        <w:spacing w:line="278" w:lineRule="exact"/>
        <w:jc w:val="both"/>
        <w:rPr>
          <w:rFonts w:ascii="Arial" w:hAnsi="Arial" w:cs="Arial"/>
          <w:sz w:val="22"/>
          <w:szCs w:val="22"/>
        </w:rPr>
      </w:pPr>
      <w:r w:rsidRPr="00085B3F">
        <w:rPr>
          <w:rFonts w:ascii="Arial" w:hAnsi="Arial" w:cs="Arial"/>
          <w:sz w:val="22"/>
          <w:szCs w:val="22"/>
        </w:rPr>
        <w:t>02 DE ABRIL</w:t>
      </w:r>
    </w:p>
    <w:p w14:paraId="3FF7234C" w14:textId="1222BEC7" w:rsidR="00085B3F" w:rsidRPr="00085B3F" w:rsidRDefault="00085B3F" w:rsidP="00085B3F">
      <w:pPr>
        <w:spacing w:line="278" w:lineRule="exact"/>
        <w:jc w:val="both"/>
        <w:rPr>
          <w:rFonts w:ascii="Arial" w:hAnsi="Arial" w:cs="Arial"/>
          <w:b/>
          <w:bCs/>
          <w:sz w:val="22"/>
          <w:szCs w:val="22"/>
        </w:rPr>
      </w:pPr>
      <w:r w:rsidRPr="00085B3F">
        <w:rPr>
          <w:rFonts w:ascii="Arial" w:hAnsi="Arial" w:cs="Arial"/>
          <w:b/>
          <w:bCs/>
          <w:sz w:val="22"/>
          <w:szCs w:val="22"/>
        </w:rPr>
        <w:t xml:space="preserve">BUSAN – SEÚL </w:t>
      </w:r>
    </w:p>
    <w:p w14:paraId="0711F4E7" w14:textId="77777777" w:rsidR="00085B3F" w:rsidRPr="00085B3F" w:rsidRDefault="00085B3F" w:rsidP="00085B3F">
      <w:pPr>
        <w:spacing w:line="278" w:lineRule="exact"/>
        <w:jc w:val="both"/>
        <w:rPr>
          <w:rFonts w:ascii="Arial" w:hAnsi="Arial" w:cs="Arial"/>
          <w:sz w:val="22"/>
          <w:szCs w:val="22"/>
        </w:rPr>
      </w:pPr>
      <w:r w:rsidRPr="00085B3F">
        <w:rPr>
          <w:rFonts w:ascii="Arial" w:hAnsi="Arial" w:cs="Arial"/>
          <w:sz w:val="22"/>
          <w:szCs w:val="22"/>
        </w:rPr>
        <w:t xml:space="preserve">Desayuno. Traslado a la estación de trenes para salir en tren KTX a Seúl (no incluye guía). Llegada y traslado al hotel. Alojamiento. </w:t>
      </w:r>
    </w:p>
    <w:p w14:paraId="05559AD7" w14:textId="77777777" w:rsidR="00085B3F" w:rsidRDefault="00085B3F" w:rsidP="00085B3F">
      <w:pPr>
        <w:spacing w:line="278" w:lineRule="exact"/>
        <w:jc w:val="both"/>
        <w:rPr>
          <w:rFonts w:ascii="Arial" w:hAnsi="Arial" w:cs="Arial"/>
          <w:sz w:val="22"/>
          <w:szCs w:val="22"/>
        </w:rPr>
      </w:pPr>
    </w:p>
    <w:p w14:paraId="77A90CA2" w14:textId="77777777" w:rsidR="00085B3F" w:rsidRDefault="00085B3F" w:rsidP="00085B3F">
      <w:pPr>
        <w:spacing w:line="278" w:lineRule="exact"/>
        <w:jc w:val="both"/>
        <w:rPr>
          <w:rFonts w:ascii="Arial" w:hAnsi="Arial" w:cs="Arial"/>
          <w:sz w:val="22"/>
          <w:szCs w:val="22"/>
        </w:rPr>
      </w:pPr>
      <w:r w:rsidRPr="00085B3F">
        <w:rPr>
          <w:rFonts w:ascii="Arial" w:hAnsi="Arial" w:cs="Arial"/>
          <w:sz w:val="22"/>
          <w:szCs w:val="22"/>
        </w:rPr>
        <w:t>03 DE ABRIL</w:t>
      </w:r>
    </w:p>
    <w:p w14:paraId="56ECF0AC" w14:textId="295331C5" w:rsidR="00085B3F" w:rsidRPr="00085B3F" w:rsidRDefault="00085B3F" w:rsidP="00085B3F">
      <w:pPr>
        <w:spacing w:line="278" w:lineRule="exact"/>
        <w:jc w:val="both"/>
        <w:rPr>
          <w:rFonts w:ascii="Arial" w:hAnsi="Arial" w:cs="Arial"/>
          <w:b/>
          <w:bCs/>
          <w:sz w:val="22"/>
          <w:szCs w:val="22"/>
        </w:rPr>
      </w:pPr>
      <w:r w:rsidRPr="00085B3F">
        <w:rPr>
          <w:rFonts w:ascii="Arial" w:hAnsi="Arial" w:cs="Arial"/>
          <w:b/>
          <w:bCs/>
          <w:sz w:val="22"/>
          <w:szCs w:val="22"/>
        </w:rPr>
        <w:t xml:space="preserve">SEÚL – MÉXICO </w:t>
      </w:r>
    </w:p>
    <w:p w14:paraId="6F696BB5" w14:textId="29FD59A5" w:rsidR="00085B3F" w:rsidRDefault="00085B3F" w:rsidP="00085B3F">
      <w:pPr>
        <w:spacing w:line="278" w:lineRule="exact"/>
        <w:jc w:val="both"/>
        <w:rPr>
          <w:rFonts w:ascii="Arial" w:hAnsi="Arial" w:cs="Arial"/>
          <w:sz w:val="22"/>
          <w:szCs w:val="22"/>
        </w:rPr>
      </w:pPr>
      <w:r w:rsidRPr="00085B3F">
        <w:rPr>
          <w:rFonts w:ascii="Arial" w:hAnsi="Arial" w:cs="Arial"/>
          <w:sz w:val="22"/>
          <w:szCs w:val="22"/>
        </w:rPr>
        <w:t>Desayuno. Traslado a la estación de trenes para salir en tren KTX a Seúl (no incluye guía). Llegada y traslado al hotel. Alojamiento.</w:t>
      </w:r>
      <w:r>
        <w:rPr>
          <w:rFonts w:ascii="Arial" w:hAnsi="Arial" w:cs="Arial"/>
          <w:sz w:val="22"/>
          <w:szCs w:val="22"/>
        </w:rPr>
        <w:t xml:space="preserve"> </w:t>
      </w:r>
      <w:r w:rsidRPr="00085B3F">
        <w:rPr>
          <w:rFonts w:ascii="Arial" w:hAnsi="Arial" w:cs="Arial"/>
          <w:b/>
          <w:bCs/>
          <w:sz w:val="22"/>
          <w:szCs w:val="22"/>
        </w:rPr>
        <w:t>FIN DE NUESTROS SERVICIOS</w:t>
      </w:r>
    </w:p>
    <w:p w14:paraId="13B264A8" w14:textId="77777777" w:rsidR="00AC3198" w:rsidRDefault="00AC3198" w:rsidP="00AC3198">
      <w:pPr>
        <w:ind w:left="180" w:hanging="180"/>
        <w:jc w:val="both"/>
        <w:rPr>
          <w:rFonts w:ascii="Arial" w:hAnsi="Arial" w:cs="Arial"/>
          <w:b/>
          <w:bCs/>
          <w:color w:val="000000"/>
          <w:sz w:val="22"/>
          <w:szCs w:val="22"/>
          <w:lang w:val="es-ES_tradnl"/>
        </w:rPr>
      </w:pPr>
    </w:p>
    <w:p w14:paraId="3487259E" w14:textId="2A04C2D0" w:rsidR="00FC283D" w:rsidRDefault="00FC283D" w:rsidP="00AC3198">
      <w:pPr>
        <w:ind w:left="180" w:hanging="180"/>
        <w:jc w:val="both"/>
        <w:rPr>
          <w:rFonts w:ascii="Arial" w:hAnsi="Arial" w:cs="Arial"/>
          <w:b/>
          <w:bCs/>
          <w:color w:val="000000"/>
          <w:sz w:val="22"/>
          <w:szCs w:val="22"/>
          <w:lang w:val="es-ES_tradnl"/>
        </w:rPr>
      </w:pPr>
      <w:r w:rsidRPr="00FC283D">
        <w:rPr>
          <w:rFonts w:ascii="Arial" w:hAnsi="Arial" w:cs="Arial"/>
          <w:b/>
          <w:bCs/>
          <w:color w:val="000000"/>
          <w:sz w:val="22"/>
          <w:szCs w:val="22"/>
          <w:lang w:val="es-ES_tradnl"/>
        </w:rPr>
        <w:t>HOTELES PREVISTOS (O SIMILARES)</w:t>
      </w:r>
    </w:p>
    <w:p w14:paraId="6B4C4F54" w14:textId="77777777" w:rsidR="004A6AD2" w:rsidRDefault="004A6AD2" w:rsidP="0002393B">
      <w:pPr>
        <w:pStyle w:val="NormalWeb"/>
        <w:spacing w:before="0" w:after="0"/>
        <w:rPr>
          <w:rFonts w:ascii="Arial" w:hAnsi="Arial" w:cs="Arial"/>
          <w:b/>
          <w:bCs/>
          <w:color w:val="000000"/>
          <w:sz w:val="22"/>
          <w:szCs w:val="22"/>
        </w:rPr>
      </w:pPr>
    </w:p>
    <w:tbl>
      <w:tblPr>
        <w:tblStyle w:val="Tablaconcuadrcula"/>
        <w:tblW w:w="5000" w:type="pct"/>
        <w:tblLook w:val="04A0" w:firstRow="1" w:lastRow="0" w:firstColumn="1" w:lastColumn="0" w:noHBand="0" w:noVBand="1"/>
      </w:tblPr>
      <w:tblGrid>
        <w:gridCol w:w="5097"/>
        <w:gridCol w:w="6456"/>
      </w:tblGrid>
      <w:tr w:rsidR="00085B3F" w:rsidRPr="00085B3F" w14:paraId="16C3778E" w14:textId="77777777" w:rsidTr="00085B3F">
        <w:tc>
          <w:tcPr>
            <w:tcW w:w="2186" w:type="pct"/>
            <w:shd w:val="clear" w:color="auto" w:fill="002060"/>
            <w:vAlign w:val="center"/>
            <w:hideMark/>
          </w:tcPr>
          <w:p w14:paraId="3D1D00AC" w14:textId="77777777" w:rsidR="00085B3F" w:rsidRPr="00085B3F" w:rsidRDefault="00085B3F" w:rsidP="00085B3F">
            <w:pPr>
              <w:pStyle w:val="Cabeceraypie"/>
              <w:jc w:val="center"/>
              <w:rPr>
                <w:rFonts w:eastAsiaTheme="minorEastAsia" w:cstheme="minorHAnsi"/>
                <w:sz w:val="20"/>
                <w:szCs w:val="18"/>
              </w:rPr>
            </w:pPr>
            <w:r w:rsidRPr="00085B3F">
              <w:rPr>
                <w:rStyle w:val="Textoennegrita"/>
                <w:rFonts w:cstheme="minorHAnsi"/>
                <w:sz w:val="20"/>
                <w:szCs w:val="18"/>
              </w:rPr>
              <w:t>CIUDAD</w:t>
            </w:r>
          </w:p>
        </w:tc>
        <w:tc>
          <w:tcPr>
            <w:tcW w:w="2769" w:type="pct"/>
            <w:shd w:val="clear" w:color="auto" w:fill="002060"/>
            <w:vAlign w:val="center"/>
            <w:hideMark/>
          </w:tcPr>
          <w:p w14:paraId="1CAF93BD" w14:textId="0E2D2B8D" w:rsidR="00085B3F" w:rsidRPr="00085B3F" w:rsidRDefault="00085B3F" w:rsidP="00085B3F">
            <w:pPr>
              <w:pStyle w:val="Cabeceraypie"/>
              <w:jc w:val="center"/>
              <w:rPr>
                <w:rFonts w:cstheme="minorHAnsi"/>
                <w:sz w:val="20"/>
                <w:szCs w:val="18"/>
              </w:rPr>
            </w:pPr>
            <w:r w:rsidRPr="00085B3F">
              <w:rPr>
                <w:rStyle w:val="Textoennegrita"/>
                <w:rFonts w:cstheme="minorHAnsi"/>
                <w:sz w:val="20"/>
                <w:szCs w:val="18"/>
              </w:rPr>
              <w:t>HOTELES PRIMERA</w:t>
            </w:r>
          </w:p>
        </w:tc>
      </w:tr>
      <w:tr w:rsidR="00085B3F" w:rsidRPr="00085B3F" w14:paraId="578A4178" w14:textId="77777777" w:rsidTr="00085B3F">
        <w:tc>
          <w:tcPr>
            <w:tcW w:w="2186" w:type="pct"/>
            <w:vAlign w:val="center"/>
            <w:hideMark/>
          </w:tcPr>
          <w:p w14:paraId="63CE3769" w14:textId="268C348F" w:rsidR="00085B3F" w:rsidRPr="00085B3F" w:rsidRDefault="00085B3F" w:rsidP="00085B3F">
            <w:pPr>
              <w:pStyle w:val="Cabeceraypie"/>
              <w:jc w:val="center"/>
              <w:rPr>
                <w:rFonts w:cstheme="minorHAnsi"/>
                <w:b/>
                <w:bCs/>
                <w:sz w:val="20"/>
                <w:szCs w:val="18"/>
              </w:rPr>
            </w:pPr>
            <w:r w:rsidRPr="00085B3F">
              <w:rPr>
                <w:rStyle w:val="Textoennegrita"/>
                <w:rFonts w:cstheme="minorHAnsi"/>
                <w:b w:val="0"/>
                <w:bCs w:val="0"/>
                <w:sz w:val="20"/>
                <w:szCs w:val="18"/>
              </w:rPr>
              <w:t>SEÚL</w:t>
            </w:r>
          </w:p>
        </w:tc>
        <w:tc>
          <w:tcPr>
            <w:tcW w:w="2769" w:type="pct"/>
            <w:vAlign w:val="center"/>
            <w:hideMark/>
          </w:tcPr>
          <w:p w14:paraId="79309327" w14:textId="77777777" w:rsidR="00085B3F" w:rsidRPr="00085B3F" w:rsidRDefault="00085B3F" w:rsidP="00085B3F">
            <w:pPr>
              <w:pStyle w:val="Cabeceraypie"/>
              <w:jc w:val="center"/>
              <w:rPr>
                <w:rFonts w:cstheme="minorHAnsi"/>
                <w:sz w:val="20"/>
                <w:szCs w:val="18"/>
              </w:rPr>
            </w:pPr>
            <w:r w:rsidRPr="00085B3F">
              <w:rPr>
                <w:rFonts w:cstheme="minorHAnsi"/>
                <w:color w:val="000000"/>
                <w:sz w:val="20"/>
                <w:szCs w:val="18"/>
              </w:rPr>
              <w:t>KUKDO HOTEL SEOUL</w:t>
            </w:r>
          </w:p>
        </w:tc>
      </w:tr>
      <w:tr w:rsidR="00085B3F" w:rsidRPr="00085B3F" w14:paraId="074EE02D" w14:textId="77777777" w:rsidTr="00085B3F">
        <w:tc>
          <w:tcPr>
            <w:tcW w:w="2186" w:type="pct"/>
            <w:vAlign w:val="center"/>
            <w:hideMark/>
          </w:tcPr>
          <w:p w14:paraId="6DFE6DA3" w14:textId="77777777" w:rsidR="00085B3F" w:rsidRPr="00085B3F" w:rsidRDefault="00085B3F" w:rsidP="00085B3F">
            <w:pPr>
              <w:pStyle w:val="Cabeceraypie"/>
              <w:jc w:val="center"/>
              <w:rPr>
                <w:rFonts w:cstheme="minorHAnsi"/>
                <w:b/>
                <w:bCs/>
                <w:sz w:val="20"/>
                <w:szCs w:val="18"/>
              </w:rPr>
            </w:pPr>
            <w:r w:rsidRPr="00085B3F">
              <w:rPr>
                <w:rStyle w:val="Textoennegrita"/>
                <w:rFonts w:cstheme="minorHAnsi"/>
                <w:b w:val="0"/>
                <w:bCs w:val="0"/>
                <w:sz w:val="20"/>
                <w:szCs w:val="18"/>
              </w:rPr>
              <w:t>BUSAN</w:t>
            </w:r>
          </w:p>
        </w:tc>
        <w:tc>
          <w:tcPr>
            <w:tcW w:w="2769" w:type="pct"/>
            <w:vAlign w:val="center"/>
            <w:hideMark/>
          </w:tcPr>
          <w:p w14:paraId="54C0E646" w14:textId="77777777" w:rsidR="00085B3F" w:rsidRPr="00085B3F" w:rsidRDefault="00085B3F" w:rsidP="00085B3F">
            <w:pPr>
              <w:pStyle w:val="Cabeceraypie"/>
              <w:jc w:val="center"/>
              <w:rPr>
                <w:rFonts w:cstheme="minorHAnsi"/>
                <w:sz w:val="20"/>
                <w:szCs w:val="18"/>
              </w:rPr>
            </w:pPr>
            <w:r w:rsidRPr="00085B3F">
              <w:rPr>
                <w:rFonts w:cstheme="minorHAnsi"/>
                <w:color w:val="000000"/>
                <w:sz w:val="20"/>
                <w:szCs w:val="18"/>
              </w:rPr>
              <w:t>SOLARIA NISHITETSU HOTEL BUSAN</w:t>
            </w:r>
          </w:p>
        </w:tc>
      </w:tr>
    </w:tbl>
    <w:p w14:paraId="332A4CC7" w14:textId="77777777" w:rsidR="00AC3198" w:rsidRDefault="00AC3198" w:rsidP="0002393B">
      <w:pPr>
        <w:pStyle w:val="NormalWeb"/>
        <w:spacing w:before="0" w:after="0"/>
        <w:rPr>
          <w:rFonts w:ascii="Arial" w:hAnsi="Arial" w:cs="Arial"/>
          <w:b/>
          <w:bCs/>
          <w:color w:val="000000"/>
          <w:sz w:val="22"/>
          <w:szCs w:val="22"/>
          <w:lang w:val="en-US"/>
        </w:rPr>
      </w:pPr>
    </w:p>
    <w:p w14:paraId="43CBABFF" w14:textId="77777777" w:rsidR="00085B3F" w:rsidRDefault="00085B3F" w:rsidP="0002393B">
      <w:pPr>
        <w:pStyle w:val="NormalWeb"/>
        <w:spacing w:before="0" w:after="0"/>
        <w:rPr>
          <w:rFonts w:ascii="Arial" w:hAnsi="Arial" w:cs="Arial"/>
          <w:b/>
          <w:bCs/>
          <w:color w:val="000000"/>
          <w:sz w:val="22"/>
          <w:szCs w:val="22"/>
          <w:lang w:val="en-US"/>
        </w:rPr>
      </w:pPr>
    </w:p>
    <w:p w14:paraId="3BD88827" w14:textId="77777777" w:rsidR="00085B3F" w:rsidRDefault="00085B3F" w:rsidP="0002393B">
      <w:pPr>
        <w:pStyle w:val="NormalWeb"/>
        <w:spacing w:before="0" w:after="0"/>
        <w:rPr>
          <w:rFonts w:ascii="Arial" w:hAnsi="Arial" w:cs="Arial"/>
          <w:b/>
          <w:bCs/>
          <w:color w:val="000000"/>
          <w:sz w:val="22"/>
          <w:szCs w:val="22"/>
          <w:lang w:val="en-US"/>
        </w:rPr>
      </w:pPr>
    </w:p>
    <w:p w14:paraId="0613AE68" w14:textId="77777777" w:rsidR="00085B3F" w:rsidRPr="007147A9" w:rsidRDefault="00085B3F" w:rsidP="0002393B">
      <w:pPr>
        <w:pStyle w:val="NormalWeb"/>
        <w:spacing w:before="0" w:after="0"/>
        <w:rPr>
          <w:rFonts w:ascii="Arial" w:hAnsi="Arial" w:cs="Arial"/>
          <w:b/>
          <w:bCs/>
          <w:color w:val="000000"/>
          <w:sz w:val="22"/>
          <w:szCs w:val="22"/>
          <w:lang w:val="en-US"/>
        </w:rPr>
      </w:pPr>
    </w:p>
    <w:p w14:paraId="48E98F29" w14:textId="1299FCB1" w:rsidR="006624EC" w:rsidRDefault="006624EC" w:rsidP="0002393B">
      <w:pPr>
        <w:pStyle w:val="NormalWeb"/>
        <w:spacing w:before="0" w:after="0"/>
        <w:rPr>
          <w:rFonts w:ascii="Arial" w:hAnsi="Arial" w:cs="Arial"/>
          <w:b/>
          <w:bCs/>
          <w:color w:val="000000"/>
          <w:sz w:val="22"/>
          <w:szCs w:val="22"/>
        </w:rPr>
      </w:pPr>
      <w:r>
        <w:rPr>
          <w:rFonts w:ascii="Arial" w:hAnsi="Arial" w:cs="Arial"/>
          <w:b/>
          <w:bCs/>
          <w:color w:val="000000"/>
          <w:sz w:val="22"/>
          <w:szCs w:val="22"/>
        </w:rPr>
        <w:t>SERVICIOS</w:t>
      </w:r>
      <w:r w:rsidR="00EC5509">
        <w:rPr>
          <w:rFonts w:ascii="Arial" w:hAnsi="Arial" w:cs="Arial"/>
          <w:b/>
          <w:bCs/>
          <w:color w:val="000000"/>
          <w:sz w:val="22"/>
          <w:szCs w:val="22"/>
        </w:rPr>
        <w:t>:</w:t>
      </w:r>
    </w:p>
    <w:p w14:paraId="0451539E" w14:textId="77777777" w:rsidR="006624EC" w:rsidRDefault="006624EC" w:rsidP="0002393B">
      <w:pPr>
        <w:pStyle w:val="NormalWeb"/>
        <w:spacing w:before="0" w:after="0"/>
        <w:rPr>
          <w:rFonts w:ascii="Arial" w:hAnsi="Arial" w:cs="Arial"/>
          <w:b/>
          <w:bCs/>
          <w:color w:val="000000"/>
          <w:sz w:val="22"/>
          <w:szCs w:val="22"/>
        </w:rPr>
      </w:pPr>
    </w:p>
    <w:tbl>
      <w:tblPr>
        <w:tblStyle w:val="Tablaconcuadrcula"/>
        <w:tblW w:w="5000" w:type="pct"/>
        <w:tblLook w:val="04A0" w:firstRow="1" w:lastRow="0" w:firstColumn="1" w:lastColumn="0" w:noHBand="0" w:noVBand="1"/>
      </w:tblPr>
      <w:tblGrid>
        <w:gridCol w:w="5776"/>
        <w:gridCol w:w="5777"/>
      </w:tblGrid>
      <w:tr w:rsidR="006624EC" w14:paraId="0B2C0657" w14:textId="77777777" w:rsidTr="006624EC">
        <w:tc>
          <w:tcPr>
            <w:tcW w:w="2500" w:type="pct"/>
            <w:shd w:val="clear" w:color="auto" w:fill="002060"/>
            <w:hideMark/>
          </w:tcPr>
          <w:p w14:paraId="4F04E1E7" w14:textId="77777777" w:rsidR="006624EC" w:rsidRPr="006624EC" w:rsidRDefault="006624EC" w:rsidP="006624EC">
            <w:pPr>
              <w:pStyle w:val="Contenidodelatabla"/>
              <w:jc w:val="center"/>
              <w:rPr>
                <w:b/>
                <w:bCs/>
                <w:color w:val="FFFFFF" w:themeColor="background1"/>
                <w:sz w:val="22"/>
                <w:szCs w:val="20"/>
                <w:lang w:val="es-MX"/>
              </w:rPr>
            </w:pPr>
            <w:r w:rsidRPr="006624EC">
              <w:rPr>
                <w:b/>
                <w:bCs/>
                <w:color w:val="FFFFFF" w:themeColor="background1"/>
                <w:sz w:val="22"/>
                <w:szCs w:val="20"/>
              </w:rPr>
              <w:t>INCLUYE</w:t>
            </w:r>
          </w:p>
        </w:tc>
        <w:tc>
          <w:tcPr>
            <w:tcW w:w="2500" w:type="pct"/>
            <w:shd w:val="clear" w:color="auto" w:fill="002060"/>
            <w:hideMark/>
          </w:tcPr>
          <w:p w14:paraId="095B35CF" w14:textId="77777777" w:rsidR="006624EC" w:rsidRPr="006624EC" w:rsidRDefault="006624EC" w:rsidP="006624EC">
            <w:pPr>
              <w:pStyle w:val="Contenidodelatabla"/>
              <w:jc w:val="center"/>
              <w:rPr>
                <w:b/>
                <w:bCs/>
                <w:color w:val="FFFFFF" w:themeColor="background1"/>
                <w:sz w:val="22"/>
                <w:szCs w:val="20"/>
              </w:rPr>
            </w:pPr>
            <w:r w:rsidRPr="006624EC">
              <w:rPr>
                <w:b/>
                <w:bCs/>
                <w:color w:val="FFFFFF" w:themeColor="background1"/>
                <w:sz w:val="22"/>
                <w:szCs w:val="20"/>
              </w:rPr>
              <w:t>NO INCLUYE</w:t>
            </w:r>
          </w:p>
        </w:tc>
      </w:tr>
      <w:tr w:rsidR="006624EC" w14:paraId="2518F13A" w14:textId="77777777" w:rsidTr="006624EC">
        <w:tc>
          <w:tcPr>
            <w:tcW w:w="2500" w:type="pct"/>
            <w:hideMark/>
          </w:tcPr>
          <w:p w14:paraId="23393AD2" w14:textId="77777777" w:rsidR="00085B3F" w:rsidRPr="00085B3F" w:rsidRDefault="00085B3F" w:rsidP="00085B3F">
            <w:pPr>
              <w:pStyle w:val="Prrafodelista"/>
              <w:numPr>
                <w:ilvl w:val="0"/>
                <w:numId w:val="29"/>
              </w:numPr>
              <w:rPr>
                <w:color w:val="333333"/>
                <w:sz w:val="18"/>
                <w:szCs w:val="16"/>
                <w:lang w:val="es-MX"/>
              </w:rPr>
            </w:pPr>
            <w:r w:rsidRPr="00085B3F">
              <w:rPr>
                <w:color w:val="333333"/>
                <w:sz w:val="18"/>
                <w:szCs w:val="16"/>
                <w:lang w:val="es-MX"/>
              </w:rPr>
              <w:t>Aéreos México – Seúl – México</w:t>
            </w:r>
          </w:p>
          <w:p w14:paraId="6592415C" w14:textId="77777777" w:rsidR="00085B3F" w:rsidRPr="00085B3F" w:rsidRDefault="00085B3F" w:rsidP="00085B3F">
            <w:pPr>
              <w:pStyle w:val="Prrafodelista"/>
              <w:numPr>
                <w:ilvl w:val="0"/>
                <w:numId w:val="29"/>
              </w:numPr>
              <w:rPr>
                <w:color w:val="333333"/>
                <w:sz w:val="18"/>
                <w:szCs w:val="16"/>
                <w:lang w:val="es-MX"/>
              </w:rPr>
            </w:pPr>
            <w:r w:rsidRPr="00085B3F">
              <w:rPr>
                <w:color w:val="333333"/>
                <w:sz w:val="18"/>
                <w:szCs w:val="16"/>
                <w:lang w:val="es-MX"/>
              </w:rPr>
              <w:t>Boletos de tren Seúl – Busan – Seúl</w:t>
            </w:r>
          </w:p>
          <w:p w14:paraId="36E253AB" w14:textId="77777777" w:rsidR="00085B3F" w:rsidRPr="00085B3F" w:rsidRDefault="00085B3F" w:rsidP="00085B3F">
            <w:pPr>
              <w:pStyle w:val="Prrafodelista"/>
              <w:numPr>
                <w:ilvl w:val="0"/>
                <w:numId w:val="29"/>
              </w:numPr>
              <w:rPr>
                <w:color w:val="333333"/>
                <w:sz w:val="18"/>
                <w:szCs w:val="16"/>
                <w:lang w:val="es-MX"/>
              </w:rPr>
            </w:pPr>
            <w:r w:rsidRPr="00085B3F">
              <w:rPr>
                <w:color w:val="333333"/>
                <w:sz w:val="18"/>
                <w:szCs w:val="16"/>
                <w:lang w:val="es-MX"/>
              </w:rPr>
              <w:t>Traslados aeropuerto – hotel – aeropuerto y a las estaciones de tren con trasladista en inglés</w:t>
            </w:r>
          </w:p>
          <w:p w14:paraId="23B09A85" w14:textId="77777777" w:rsidR="00085B3F" w:rsidRPr="00085B3F" w:rsidRDefault="00085B3F" w:rsidP="00085B3F">
            <w:pPr>
              <w:pStyle w:val="Prrafodelista"/>
              <w:numPr>
                <w:ilvl w:val="0"/>
                <w:numId w:val="29"/>
              </w:numPr>
              <w:rPr>
                <w:color w:val="333333"/>
                <w:sz w:val="18"/>
                <w:szCs w:val="16"/>
                <w:lang w:val="es-MX"/>
              </w:rPr>
            </w:pPr>
            <w:r w:rsidRPr="00085B3F">
              <w:rPr>
                <w:color w:val="333333"/>
                <w:sz w:val="18"/>
                <w:szCs w:val="16"/>
                <w:lang w:val="es-MX"/>
              </w:rPr>
              <w:t>04 noches en Seúl con desayuno</w:t>
            </w:r>
          </w:p>
          <w:p w14:paraId="49249A29" w14:textId="77777777" w:rsidR="00085B3F" w:rsidRPr="00085B3F" w:rsidRDefault="00085B3F" w:rsidP="00085B3F">
            <w:pPr>
              <w:pStyle w:val="Prrafodelista"/>
              <w:numPr>
                <w:ilvl w:val="0"/>
                <w:numId w:val="29"/>
              </w:numPr>
              <w:rPr>
                <w:color w:val="333333"/>
                <w:sz w:val="18"/>
                <w:szCs w:val="16"/>
                <w:lang w:val="es-MX"/>
              </w:rPr>
            </w:pPr>
            <w:r w:rsidRPr="00085B3F">
              <w:rPr>
                <w:color w:val="333333"/>
                <w:sz w:val="18"/>
                <w:szCs w:val="16"/>
                <w:lang w:val="es-MX"/>
              </w:rPr>
              <w:t>02 noches en Busan con desayuno</w:t>
            </w:r>
          </w:p>
          <w:p w14:paraId="1C3AF96E" w14:textId="77777777" w:rsidR="00085B3F" w:rsidRPr="00085B3F" w:rsidRDefault="00085B3F" w:rsidP="00085B3F">
            <w:pPr>
              <w:pStyle w:val="Prrafodelista"/>
              <w:numPr>
                <w:ilvl w:val="0"/>
                <w:numId w:val="29"/>
              </w:numPr>
              <w:rPr>
                <w:color w:val="333333"/>
                <w:sz w:val="18"/>
                <w:szCs w:val="16"/>
                <w:lang w:val="es-MX"/>
              </w:rPr>
            </w:pPr>
            <w:r w:rsidRPr="00085B3F">
              <w:rPr>
                <w:color w:val="333333"/>
                <w:sz w:val="18"/>
                <w:szCs w:val="16"/>
                <w:lang w:val="es-MX"/>
              </w:rPr>
              <w:t>03 almuerzos</w:t>
            </w:r>
          </w:p>
          <w:p w14:paraId="1D7F9EF8" w14:textId="77777777" w:rsidR="00085B3F" w:rsidRPr="00085B3F" w:rsidRDefault="00085B3F" w:rsidP="00085B3F">
            <w:pPr>
              <w:pStyle w:val="Prrafodelista"/>
              <w:numPr>
                <w:ilvl w:val="0"/>
                <w:numId w:val="29"/>
              </w:numPr>
              <w:rPr>
                <w:color w:val="333333"/>
                <w:sz w:val="18"/>
                <w:szCs w:val="16"/>
                <w:lang w:val="es-MX"/>
              </w:rPr>
            </w:pPr>
            <w:r w:rsidRPr="00085B3F">
              <w:rPr>
                <w:color w:val="333333"/>
                <w:sz w:val="18"/>
                <w:szCs w:val="16"/>
                <w:lang w:val="es-MX"/>
              </w:rPr>
              <w:t>Visitas y entradas a los monumentos visitados con Guía de habla hispana incluidas</w:t>
            </w:r>
          </w:p>
          <w:p w14:paraId="440257CD" w14:textId="731FD8AF" w:rsidR="00085B3F" w:rsidRPr="00085B3F" w:rsidRDefault="00085B3F" w:rsidP="00085B3F">
            <w:pPr>
              <w:pStyle w:val="Prrafodelista"/>
              <w:numPr>
                <w:ilvl w:val="0"/>
                <w:numId w:val="29"/>
              </w:numPr>
              <w:rPr>
                <w:color w:val="333333"/>
                <w:sz w:val="18"/>
                <w:szCs w:val="16"/>
                <w:lang w:val="es-MX"/>
              </w:rPr>
            </w:pPr>
            <w:r w:rsidRPr="00085B3F">
              <w:rPr>
                <w:color w:val="333333"/>
                <w:sz w:val="18"/>
                <w:szCs w:val="16"/>
                <w:lang w:val="es-MX"/>
              </w:rPr>
              <w:t>Seguro de viajero AC</w:t>
            </w:r>
            <w:r w:rsidR="007F15FE">
              <w:rPr>
                <w:color w:val="333333"/>
                <w:sz w:val="18"/>
                <w:szCs w:val="16"/>
                <w:lang w:val="es-MX"/>
              </w:rPr>
              <w:t>100</w:t>
            </w:r>
          </w:p>
          <w:p w14:paraId="3248F94A" w14:textId="28EF26CB" w:rsidR="006624EC" w:rsidRPr="007147A9" w:rsidRDefault="00085B3F" w:rsidP="00085B3F">
            <w:pPr>
              <w:pStyle w:val="Prrafodelista"/>
              <w:numPr>
                <w:ilvl w:val="0"/>
                <w:numId w:val="29"/>
              </w:numPr>
              <w:rPr>
                <w:color w:val="333333"/>
                <w:sz w:val="20"/>
                <w:szCs w:val="18"/>
                <w:lang w:val="es-MX"/>
              </w:rPr>
            </w:pPr>
            <w:r w:rsidRPr="00085B3F">
              <w:rPr>
                <w:color w:val="333333"/>
                <w:sz w:val="18"/>
                <w:szCs w:val="16"/>
                <w:lang w:val="es-MX"/>
              </w:rPr>
              <w:t>02 maletas documentadas de 23 kilos</w:t>
            </w:r>
          </w:p>
        </w:tc>
        <w:tc>
          <w:tcPr>
            <w:tcW w:w="2500" w:type="pct"/>
            <w:hideMark/>
          </w:tcPr>
          <w:p w14:paraId="4F87C02C" w14:textId="77777777" w:rsidR="00085B3F" w:rsidRPr="00085B3F" w:rsidRDefault="00085B3F" w:rsidP="00085B3F">
            <w:pPr>
              <w:pStyle w:val="Contenidodelatabla"/>
              <w:numPr>
                <w:ilvl w:val="0"/>
                <w:numId w:val="31"/>
              </w:numPr>
              <w:rPr>
                <w:color w:val="333333"/>
                <w:sz w:val="20"/>
                <w:szCs w:val="18"/>
                <w:lang w:val="es-MX"/>
              </w:rPr>
            </w:pPr>
            <w:r w:rsidRPr="00085B3F">
              <w:rPr>
                <w:color w:val="333333"/>
                <w:sz w:val="20"/>
                <w:szCs w:val="18"/>
                <w:lang w:val="es-MX"/>
              </w:rPr>
              <w:t>Ningún servicio no especificado</w:t>
            </w:r>
          </w:p>
          <w:p w14:paraId="25E435A6" w14:textId="77777777" w:rsidR="00085B3F" w:rsidRPr="00085B3F" w:rsidRDefault="00085B3F" w:rsidP="00085B3F">
            <w:pPr>
              <w:pStyle w:val="Contenidodelatabla"/>
              <w:numPr>
                <w:ilvl w:val="0"/>
                <w:numId w:val="31"/>
              </w:numPr>
              <w:rPr>
                <w:color w:val="333333"/>
                <w:sz w:val="20"/>
                <w:szCs w:val="18"/>
                <w:lang w:val="es-MX"/>
              </w:rPr>
            </w:pPr>
            <w:r w:rsidRPr="00085B3F">
              <w:rPr>
                <w:color w:val="333333"/>
                <w:sz w:val="20"/>
                <w:szCs w:val="18"/>
                <w:lang w:val="es-MX"/>
              </w:rPr>
              <w:t>Gastos personales</w:t>
            </w:r>
          </w:p>
          <w:p w14:paraId="3EEAD6BB" w14:textId="77777777" w:rsidR="00085B3F" w:rsidRPr="00085B3F" w:rsidRDefault="00085B3F" w:rsidP="00085B3F">
            <w:pPr>
              <w:pStyle w:val="Contenidodelatabla"/>
              <w:numPr>
                <w:ilvl w:val="0"/>
                <w:numId w:val="31"/>
              </w:numPr>
              <w:rPr>
                <w:color w:val="333333"/>
                <w:sz w:val="20"/>
                <w:szCs w:val="18"/>
                <w:lang w:val="es-MX"/>
              </w:rPr>
            </w:pPr>
            <w:r w:rsidRPr="00085B3F">
              <w:rPr>
                <w:color w:val="333333"/>
                <w:sz w:val="20"/>
                <w:szCs w:val="18"/>
                <w:lang w:val="es-MX"/>
              </w:rPr>
              <w:t>Propinas obligatorias $40.00 USD por persona</w:t>
            </w:r>
          </w:p>
          <w:p w14:paraId="3D5C9DA7" w14:textId="3B4034DF" w:rsidR="007147A9" w:rsidRPr="007147A9" w:rsidRDefault="007147A9" w:rsidP="00085B3F">
            <w:pPr>
              <w:pStyle w:val="Contenidodelatabla"/>
              <w:ind w:left="720"/>
              <w:rPr>
                <w:color w:val="333333"/>
                <w:sz w:val="20"/>
                <w:szCs w:val="18"/>
                <w:lang w:val="es-MX"/>
              </w:rPr>
            </w:pPr>
          </w:p>
        </w:tc>
      </w:tr>
    </w:tbl>
    <w:p w14:paraId="63DA36F6" w14:textId="77777777" w:rsidR="00D24FD4" w:rsidRPr="00EC5509" w:rsidRDefault="00D24FD4" w:rsidP="00D707A1">
      <w:pPr>
        <w:rPr>
          <w:rFonts w:ascii="Arial" w:hAnsi="Arial" w:cs="Arial"/>
          <w:b/>
          <w:color w:val="000000" w:themeColor="dark1"/>
          <w:sz w:val="36"/>
          <w:szCs w:val="30"/>
        </w:rPr>
      </w:pPr>
    </w:p>
    <w:p w14:paraId="0B7D0557" w14:textId="081936DA" w:rsidR="00EC5509" w:rsidRPr="00EC5509" w:rsidRDefault="00EC5509" w:rsidP="00EC5509">
      <w:pPr>
        <w:rPr>
          <w:rFonts w:ascii="Arial" w:hAnsi="Arial" w:cs="Arial"/>
          <w:b/>
          <w:sz w:val="22"/>
          <w:szCs w:val="20"/>
        </w:rPr>
      </w:pPr>
      <w:r w:rsidRPr="007147A9">
        <w:rPr>
          <w:rFonts w:ascii="Arial" w:hAnsi="Arial" w:cs="Arial"/>
          <w:b/>
          <w:sz w:val="22"/>
          <w:szCs w:val="20"/>
        </w:rPr>
        <w:t>AVISOS IMPORTANTES:</w:t>
      </w:r>
      <w:r w:rsidRPr="00EC5509">
        <w:rPr>
          <w:rFonts w:ascii="Arial" w:hAnsi="Arial" w:cs="Arial"/>
          <w:b/>
          <w:sz w:val="22"/>
          <w:szCs w:val="20"/>
        </w:rPr>
        <w:t xml:space="preserve"> </w:t>
      </w:r>
    </w:p>
    <w:p w14:paraId="0D8D0F64" w14:textId="7876DA6B" w:rsidR="00085B3F" w:rsidRPr="00085B3F" w:rsidRDefault="00085B3F" w:rsidP="00085B3F">
      <w:pPr>
        <w:rPr>
          <w:rFonts w:ascii="Arial" w:hAnsi="Arial" w:cs="Arial"/>
          <w:bCs/>
          <w:color w:val="002060"/>
          <w:sz w:val="16"/>
          <w:szCs w:val="20"/>
        </w:rPr>
      </w:pPr>
      <w:r w:rsidRPr="00085B3F">
        <w:rPr>
          <w:rFonts w:ascii="Arial" w:hAnsi="Arial" w:cs="Arial"/>
          <w:bCs/>
          <w:color w:val="002060"/>
          <w:sz w:val="16"/>
          <w:szCs w:val="20"/>
        </w:rPr>
        <w:t xml:space="preserve">Visa electrónica K-ETA: </w:t>
      </w:r>
      <w:hyperlink r:id="rId9" w:history="1">
        <w:r w:rsidRPr="00085B3F">
          <w:rPr>
            <w:rStyle w:val="Hipervnculo"/>
            <w:rFonts w:ascii="Arial" w:hAnsi="Arial" w:cs="Arial"/>
            <w:bCs/>
            <w:color w:val="002060"/>
            <w:sz w:val="16"/>
            <w:szCs w:val="20"/>
          </w:rPr>
          <w:t>https://www.k-eta.go.kr/portal/apply/viewstep1.do</w:t>
        </w:r>
      </w:hyperlink>
      <w:r w:rsidRPr="00085B3F">
        <w:rPr>
          <w:rFonts w:ascii="Arial" w:hAnsi="Arial" w:cs="Arial"/>
          <w:bCs/>
          <w:color w:val="002060"/>
          <w:sz w:val="16"/>
          <w:szCs w:val="20"/>
        </w:rPr>
        <w:t xml:space="preserve"> </w:t>
      </w:r>
    </w:p>
    <w:p w14:paraId="77943289" w14:textId="7AC22351" w:rsidR="00085B3F" w:rsidRPr="00085B3F" w:rsidRDefault="00085B3F" w:rsidP="00085B3F">
      <w:pPr>
        <w:rPr>
          <w:rFonts w:ascii="Arial" w:hAnsi="Arial" w:cs="Arial"/>
          <w:bCs/>
          <w:color w:val="002060"/>
          <w:sz w:val="16"/>
          <w:szCs w:val="20"/>
        </w:rPr>
      </w:pPr>
      <w:hyperlink r:id="rId10" w:history="1">
        <w:r w:rsidRPr="00085B3F">
          <w:rPr>
            <w:rStyle w:val="Hipervnculo"/>
            <w:rFonts w:ascii="Arial" w:hAnsi="Arial" w:cs="Arial"/>
            <w:bCs/>
            <w:color w:val="002060"/>
            <w:sz w:val="16"/>
            <w:szCs w:val="20"/>
          </w:rPr>
          <w:t>https://e-arrivalcard.go.kr/portal/main/index.do</w:t>
        </w:r>
      </w:hyperlink>
      <w:r w:rsidRPr="00085B3F">
        <w:rPr>
          <w:rFonts w:ascii="Arial" w:hAnsi="Arial" w:cs="Arial"/>
          <w:bCs/>
          <w:color w:val="002060"/>
          <w:sz w:val="16"/>
          <w:szCs w:val="20"/>
        </w:rPr>
        <w:t xml:space="preserve"> </w:t>
      </w:r>
    </w:p>
    <w:p w14:paraId="4A59F45B" w14:textId="2E84489C" w:rsidR="00EC5509" w:rsidRPr="00085B3F" w:rsidRDefault="00085B3F" w:rsidP="00085B3F">
      <w:pPr>
        <w:rPr>
          <w:rFonts w:ascii="Arial" w:hAnsi="Arial" w:cs="Arial"/>
          <w:bCs/>
          <w:color w:val="002060"/>
          <w:sz w:val="16"/>
          <w:szCs w:val="20"/>
        </w:rPr>
      </w:pPr>
      <w:r w:rsidRPr="00085B3F">
        <w:rPr>
          <w:rFonts w:ascii="Arial" w:hAnsi="Arial" w:cs="Arial"/>
          <w:bCs/>
          <w:color w:val="002060"/>
          <w:sz w:val="16"/>
          <w:szCs w:val="20"/>
        </w:rPr>
        <w:t>La habitación triple consiste en una cama doble con cama extra plegable o sofá cama</w:t>
      </w:r>
    </w:p>
    <w:p w14:paraId="121A56C6" w14:textId="22DBD117" w:rsidR="00E46EC8" w:rsidRPr="00EC5509" w:rsidRDefault="007147A9" w:rsidP="00EC5509">
      <w:pPr>
        <w:jc w:val="both"/>
        <w:rPr>
          <w:rFonts w:ascii="Arial" w:hAnsi="Arial" w:cs="Arial"/>
          <w:i/>
          <w:sz w:val="18"/>
        </w:rPr>
      </w:pPr>
      <w:r>
        <w:rPr>
          <w:rFonts w:ascii="Arial" w:hAnsi="Arial" w:cs="Arial"/>
          <w:i/>
          <w:sz w:val="18"/>
        </w:rPr>
        <w:t>.</w:t>
      </w:r>
    </w:p>
    <w:p w14:paraId="6E942E38" w14:textId="1A61F88E" w:rsidR="00085B3F" w:rsidRPr="00A07DF4" w:rsidRDefault="004A6AD2" w:rsidP="00D707A1">
      <w:pPr>
        <w:rPr>
          <w:rFonts w:ascii="Arial" w:hAnsi="Arial" w:cs="Arial"/>
          <w:b/>
          <w:color w:val="000000" w:themeColor="dark1"/>
          <w:sz w:val="30"/>
          <w:szCs w:val="30"/>
        </w:rPr>
      </w:pPr>
      <w:r>
        <w:rPr>
          <w:rFonts w:ascii="Arial" w:hAnsi="Arial" w:cs="Arial"/>
          <w:b/>
          <w:color w:val="000000" w:themeColor="dark1"/>
          <w:sz w:val="30"/>
          <w:szCs w:val="30"/>
        </w:rPr>
        <w:t xml:space="preserve">TARIFA POR PERSONA EN </w:t>
      </w:r>
      <w:r w:rsidR="00D24FD4">
        <w:rPr>
          <w:rFonts w:ascii="Arial" w:hAnsi="Arial" w:cs="Arial"/>
          <w:b/>
          <w:color w:val="000000" w:themeColor="dark1"/>
          <w:sz w:val="30"/>
          <w:szCs w:val="30"/>
        </w:rPr>
        <w:t>DOLARES</w:t>
      </w:r>
      <w:r>
        <w:rPr>
          <w:rFonts w:ascii="Arial" w:hAnsi="Arial" w:cs="Arial"/>
          <w:b/>
          <w:color w:val="000000" w:themeColor="dark1"/>
          <w:sz w:val="30"/>
          <w:szCs w:val="30"/>
        </w:rPr>
        <w:t>:</w:t>
      </w:r>
    </w:p>
    <w:tbl>
      <w:tblPr>
        <w:tblStyle w:val="Tablaconcuadrcula"/>
        <w:tblpPr w:leftFromText="45" w:rightFromText="45" w:vertAnchor="text"/>
        <w:tblW w:w="5000" w:type="pct"/>
        <w:tblLook w:val="04A0" w:firstRow="1" w:lastRow="0" w:firstColumn="1" w:lastColumn="0" w:noHBand="0" w:noVBand="1"/>
      </w:tblPr>
      <w:tblGrid>
        <w:gridCol w:w="5441"/>
        <w:gridCol w:w="6112"/>
      </w:tblGrid>
      <w:tr w:rsidR="00085B3F" w:rsidRPr="00085B3F" w14:paraId="63FF9534" w14:textId="77777777" w:rsidTr="00085B3F">
        <w:tc>
          <w:tcPr>
            <w:tcW w:w="2337" w:type="pct"/>
            <w:shd w:val="clear" w:color="auto" w:fill="002060"/>
            <w:hideMark/>
          </w:tcPr>
          <w:p w14:paraId="0261C502" w14:textId="77777777" w:rsidR="00085B3F" w:rsidRPr="00085B3F" w:rsidRDefault="00085B3F" w:rsidP="00085B3F">
            <w:pPr>
              <w:pStyle w:val="Cabeceraypie"/>
              <w:jc w:val="center"/>
              <w:rPr>
                <w:rFonts w:cstheme="minorHAnsi"/>
                <w:sz w:val="20"/>
                <w:szCs w:val="18"/>
              </w:rPr>
            </w:pPr>
            <w:r w:rsidRPr="00085B3F">
              <w:rPr>
                <w:rStyle w:val="Textoennegrita"/>
                <w:rFonts w:cstheme="minorHAnsi"/>
                <w:sz w:val="20"/>
                <w:szCs w:val="18"/>
              </w:rPr>
              <w:t>CATEGORÍA</w:t>
            </w:r>
          </w:p>
        </w:tc>
        <w:tc>
          <w:tcPr>
            <w:tcW w:w="2624" w:type="pct"/>
            <w:shd w:val="clear" w:color="auto" w:fill="002060"/>
            <w:hideMark/>
          </w:tcPr>
          <w:p w14:paraId="7BCF8A75" w14:textId="69C8A396" w:rsidR="00085B3F" w:rsidRPr="00085B3F" w:rsidRDefault="00085B3F" w:rsidP="00085B3F">
            <w:pPr>
              <w:pStyle w:val="Cabeceraypie"/>
              <w:jc w:val="center"/>
              <w:rPr>
                <w:rFonts w:cstheme="minorHAnsi"/>
                <w:sz w:val="20"/>
                <w:szCs w:val="18"/>
              </w:rPr>
            </w:pPr>
            <w:r w:rsidRPr="00085B3F">
              <w:rPr>
                <w:rStyle w:val="Textoennegrita"/>
                <w:rFonts w:cstheme="minorHAnsi"/>
                <w:sz w:val="20"/>
                <w:szCs w:val="18"/>
              </w:rPr>
              <w:t>HOTELES PRIMERA</w:t>
            </w:r>
          </w:p>
        </w:tc>
      </w:tr>
      <w:tr w:rsidR="00085B3F" w:rsidRPr="00085B3F" w14:paraId="30E17544" w14:textId="77777777" w:rsidTr="00085B3F">
        <w:tc>
          <w:tcPr>
            <w:tcW w:w="2337" w:type="pct"/>
            <w:hideMark/>
          </w:tcPr>
          <w:p w14:paraId="5F0BCF9E" w14:textId="77777777" w:rsidR="00085B3F" w:rsidRPr="00085B3F" w:rsidRDefault="00085B3F" w:rsidP="00085B3F">
            <w:pPr>
              <w:pStyle w:val="Cabeceraypie"/>
              <w:jc w:val="center"/>
              <w:rPr>
                <w:rFonts w:cstheme="minorHAnsi"/>
                <w:sz w:val="20"/>
                <w:szCs w:val="18"/>
              </w:rPr>
            </w:pPr>
            <w:r w:rsidRPr="00085B3F">
              <w:rPr>
                <w:rFonts w:cstheme="minorHAnsi"/>
                <w:color w:val="000000"/>
                <w:sz w:val="20"/>
                <w:szCs w:val="18"/>
              </w:rPr>
              <w:t>DOBLE / TRIPLE</w:t>
            </w:r>
          </w:p>
        </w:tc>
        <w:tc>
          <w:tcPr>
            <w:tcW w:w="2624" w:type="pct"/>
            <w:hideMark/>
          </w:tcPr>
          <w:p w14:paraId="6328D788" w14:textId="38BB037F" w:rsidR="00085B3F" w:rsidRPr="00085B3F" w:rsidRDefault="005F64D4" w:rsidP="00085B3F">
            <w:pPr>
              <w:pStyle w:val="Cabeceraypie"/>
              <w:jc w:val="center"/>
              <w:rPr>
                <w:rFonts w:cstheme="minorHAnsi"/>
                <w:sz w:val="20"/>
                <w:szCs w:val="18"/>
              </w:rPr>
            </w:pPr>
            <w:r>
              <w:rPr>
                <w:rFonts w:cstheme="minorHAnsi"/>
                <w:color w:val="000000"/>
                <w:sz w:val="20"/>
                <w:szCs w:val="18"/>
              </w:rPr>
              <w:t>3,91</w:t>
            </w:r>
            <w:r w:rsidR="00085B3F">
              <w:rPr>
                <w:rFonts w:cstheme="minorHAnsi"/>
                <w:color w:val="000000"/>
                <w:sz w:val="20"/>
                <w:szCs w:val="18"/>
              </w:rPr>
              <w:t>8</w:t>
            </w:r>
            <w:r w:rsidR="00085B3F" w:rsidRPr="00085B3F">
              <w:rPr>
                <w:rFonts w:cstheme="minorHAnsi"/>
                <w:color w:val="000000"/>
                <w:sz w:val="20"/>
                <w:szCs w:val="18"/>
              </w:rPr>
              <w:t xml:space="preserve"> USD</w:t>
            </w:r>
          </w:p>
        </w:tc>
      </w:tr>
      <w:tr w:rsidR="00085B3F" w:rsidRPr="00085B3F" w14:paraId="354BD6C7" w14:textId="77777777" w:rsidTr="00085B3F">
        <w:tc>
          <w:tcPr>
            <w:tcW w:w="2337" w:type="pct"/>
            <w:hideMark/>
          </w:tcPr>
          <w:p w14:paraId="545C8B04" w14:textId="77777777" w:rsidR="00085B3F" w:rsidRPr="00085B3F" w:rsidRDefault="00085B3F" w:rsidP="00085B3F">
            <w:pPr>
              <w:pStyle w:val="Cabeceraypie"/>
              <w:jc w:val="center"/>
              <w:rPr>
                <w:rFonts w:cstheme="minorHAnsi"/>
                <w:sz w:val="20"/>
                <w:szCs w:val="18"/>
              </w:rPr>
            </w:pPr>
            <w:r w:rsidRPr="00085B3F">
              <w:rPr>
                <w:rFonts w:cstheme="minorHAnsi"/>
                <w:color w:val="000000"/>
                <w:sz w:val="20"/>
                <w:szCs w:val="18"/>
              </w:rPr>
              <w:t>SENCILLA</w:t>
            </w:r>
          </w:p>
        </w:tc>
        <w:tc>
          <w:tcPr>
            <w:tcW w:w="2624" w:type="pct"/>
            <w:hideMark/>
          </w:tcPr>
          <w:p w14:paraId="7D4E0612" w14:textId="58700AA5" w:rsidR="00085B3F" w:rsidRPr="00085B3F" w:rsidRDefault="00E47BC2" w:rsidP="00085B3F">
            <w:pPr>
              <w:pStyle w:val="Cabeceraypie"/>
              <w:jc w:val="center"/>
              <w:rPr>
                <w:rFonts w:cstheme="minorHAnsi"/>
                <w:sz w:val="20"/>
                <w:szCs w:val="18"/>
              </w:rPr>
            </w:pPr>
            <w:r>
              <w:rPr>
                <w:rFonts w:cstheme="minorHAnsi"/>
                <w:color w:val="000000"/>
                <w:sz w:val="20"/>
                <w:szCs w:val="18"/>
              </w:rPr>
              <w:t>4,468</w:t>
            </w:r>
            <w:r w:rsidR="00085B3F" w:rsidRPr="00085B3F">
              <w:rPr>
                <w:rFonts w:cstheme="minorHAnsi"/>
                <w:color w:val="000000"/>
                <w:sz w:val="20"/>
                <w:szCs w:val="18"/>
              </w:rPr>
              <w:t xml:space="preserve"> USD</w:t>
            </w:r>
          </w:p>
        </w:tc>
      </w:tr>
    </w:tbl>
    <w:p w14:paraId="6C84CA05" w14:textId="270A39CA" w:rsidR="009865D2" w:rsidRDefault="00AD5118" w:rsidP="0002393B">
      <w:pPr>
        <w:pStyle w:val="NormalWeb"/>
        <w:spacing w:before="0" w:after="0"/>
        <w:rPr>
          <w:rFonts w:ascii="Arial" w:hAnsi="Arial" w:cs="Arial"/>
          <w:b/>
          <w:bCs/>
          <w:color w:val="000000"/>
          <w:sz w:val="22"/>
          <w:szCs w:val="22"/>
        </w:rPr>
      </w:pPr>
      <w:r>
        <w:rPr>
          <w:rFonts w:ascii="Arial" w:hAnsi="Arial" w:cs="Arial"/>
          <w:b/>
          <w:bCs/>
          <w:color w:val="000000"/>
          <w:sz w:val="22"/>
          <w:szCs w:val="22"/>
        </w:rPr>
        <w:t xml:space="preserve">Tipo de cambio </w:t>
      </w:r>
      <w:proofErr w:type="spellStart"/>
      <w:proofErr w:type="gramStart"/>
      <w:r>
        <w:rPr>
          <w:rFonts w:ascii="Arial" w:hAnsi="Arial" w:cs="Arial"/>
          <w:b/>
          <w:bCs/>
          <w:color w:val="000000"/>
          <w:sz w:val="22"/>
          <w:szCs w:val="22"/>
        </w:rPr>
        <w:t>xx.xx</w:t>
      </w:r>
      <w:proofErr w:type="spellEnd"/>
      <w:proofErr w:type="gramEnd"/>
      <w:r>
        <w:rPr>
          <w:rFonts w:ascii="Arial" w:hAnsi="Arial" w:cs="Arial"/>
          <w:b/>
          <w:bCs/>
          <w:color w:val="000000"/>
          <w:sz w:val="22"/>
          <w:szCs w:val="22"/>
        </w:rPr>
        <w:t xml:space="preserve"> MXN al día </w:t>
      </w:r>
      <w:proofErr w:type="spellStart"/>
      <w:r>
        <w:rPr>
          <w:rFonts w:ascii="Arial" w:hAnsi="Arial" w:cs="Arial"/>
          <w:b/>
          <w:bCs/>
          <w:color w:val="000000"/>
          <w:sz w:val="22"/>
          <w:szCs w:val="22"/>
        </w:rPr>
        <w:t>xx.</w:t>
      </w:r>
      <w:proofErr w:type="gramStart"/>
      <w:r>
        <w:rPr>
          <w:rFonts w:ascii="Arial" w:hAnsi="Arial" w:cs="Arial"/>
          <w:b/>
          <w:bCs/>
          <w:color w:val="000000"/>
          <w:sz w:val="22"/>
          <w:szCs w:val="22"/>
        </w:rPr>
        <w:t>xx.xxxx</w:t>
      </w:r>
      <w:proofErr w:type="spellEnd"/>
      <w:proofErr w:type="gramEnd"/>
      <w:r w:rsidR="004C514A">
        <w:rPr>
          <w:rFonts w:ascii="Arial" w:hAnsi="Arial" w:cs="Arial"/>
          <w:b/>
          <w:bCs/>
          <w:color w:val="000000"/>
          <w:sz w:val="22"/>
          <w:szCs w:val="22"/>
        </w:rPr>
        <w:t>, vigente 24hrs.</w:t>
      </w:r>
      <w:r w:rsidR="0045793C">
        <w:rPr>
          <w:rFonts w:ascii="Arial" w:hAnsi="Arial" w:cs="Arial"/>
          <w:b/>
          <w:bCs/>
          <w:color w:val="000000"/>
          <w:sz w:val="22"/>
          <w:szCs w:val="22"/>
        </w:rPr>
        <w:t xml:space="preserve"> Mínimo 2 pasajeros.</w:t>
      </w:r>
    </w:p>
    <w:p w14:paraId="7F1CACE1" w14:textId="77777777" w:rsidR="00085B3F" w:rsidRDefault="00085B3F" w:rsidP="0002393B">
      <w:pPr>
        <w:pStyle w:val="NormalWeb"/>
        <w:spacing w:before="0" w:after="0"/>
        <w:rPr>
          <w:rFonts w:ascii="Arial" w:hAnsi="Arial" w:cs="Arial"/>
          <w:b/>
          <w:bCs/>
          <w:color w:val="000000"/>
          <w:sz w:val="22"/>
          <w:szCs w:val="22"/>
        </w:rPr>
      </w:pPr>
    </w:p>
    <w:p w14:paraId="47C2FEA8" w14:textId="765384B5" w:rsidR="00A649F1" w:rsidRPr="00A649F1" w:rsidRDefault="00A649F1" w:rsidP="00A649F1">
      <w:pPr>
        <w:jc w:val="center"/>
        <w:rPr>
          <w:rFonts w:ascii="Arial" w:hAnsi="Arial" w:cs="Arial"/>
          <w:b/>
          <w:color w:val="002060"/>
          <w:sz w:val="20"/>
          <w:szCs w:val="20"/>
        </w:rPr>
      </w:pPr>
      <w:r w:rsidRPr="00A649F1">
        <w:rPr>
          <w:rFonts w:ascii="Arial" w:hAnsi="Arial" w:cs="Arial"/>
          <w:b/>
          <w:color w:val="002060"/>
          <w:sz w:val="20"/>
          <w:szCs w:val="20"/>
        </w:rPr>
        <w:t>PROGRAMA VÁLIDO PARA LAS FECHAS ESPECIFICADAS</w:t>
      </w:r>
    </w:p>
    <w:p w14:paraId="6CACF6BE" w14:textId="5B96CF0D" w:rsidR="00A649F1" w:rsidRPr="00A649F1" w:rsidRDefault="00A649F1" w:rsidP="00A649F1">
      <w:pPr>
        <w:jc w:val="center"/>
        <w:rPr>
          <w:rFonts w:ascii="Arial" w:hAnsi="Arial" w:cs="Arial"/>
          <w:b/>
          <w:color w:val="002060"/>
          <w:sz w:val="20"/>
          <w:szCs w:val="20"/>
        </w:rPr>
      </w:pPr>
      <w:r w:rsidRPr="00A649F1">
        <w:rPr>
          <w:rFonts w:ascii="Arial" w:hAnsi="Arial" w:cs="Arial"/>
          <w:b/>
          <w:color w:val="002060"/>
          <w:sz w:val="20"/>
          <w:szCs w:val="20"/>
        </w:rPr>
        <w:t>APLICAN SUPLEMENTOS EN SEMANA SANTA, JULIO, AGOSTO Y TEMPORADA DE CONGRESOS.</w:t>
      </w:r>
    </w:p>
    <w:p w14:paraId="2F9A3E85" w14:textId="6A620957" w:rsidR="00BF6E6A" w:rsidRDefault="00A649F1" w:rsidP="00A649F1">
      <w:pPr>
        <w:jc w:val="center"/>
        <w:rPr>
          <w:rFonts w:ascii="Arial" w:hAnsi="Arial" w:cs="Arial"/>
          <w:b/>
          <w:color w:val="002060"/>
          <w:sz w:val="20"/>
          <w:szCs w:val="20"/>
        </w:rPr>
      </w:pPr>
      <w:r w:rsidRPr="00A649F1">
        <w:rPr>
          <w:rFonts w:ascii="Arial" w:hAnsi="Arial" w:cs="Arial"/>
          <w:b/>
          <w:color w:val="002060"/>
          <w:sz w:val="20"/>
          <w:szCs w:val="20"/>
        </w:rPr>
        <w:t>FAVOR</w:t>
      </w:r>
      <w:r w:rsidR="006F0A83">
        <w:rPr>
          <w:rFonts w:ascii="Arial" w:hAnsi="Arial" w:cs="Arial"/>
          <w:b/>
          <w:color w:val="002060"/>
          <w:sz w:val="20"/>
          <w:szCs w:val="20"/>
        </w:rPr>
        <w:t xml:space="preserve"> DE</w:t>
      </w:r>
      <w:r w:rsidRPr="00A649F1">
        <w:rPr>
          <w:rFonts w:ascii="Arial" w:hAnsi="Arial" w:cs="Arial"/>
          <w:b/>
          <w:color w:val="002060"/>
          <w:sz w:val="20"/>
          <w:szCs w:val="20"/>
        </w:rPr>
        <w:t xml:space="preserve"> CONSULTAR</w:t>
      </w:r>
    </w:p>
    <w:p w14:paraId="73FD684A" w14:textId="77777777" w:rsidR="00A649F1" w:rsidRDefault="00A649F1" w:rsidP="00A649F1">
      <w:pPr>
        <w:jc w:val="both"/>
        <w:rPr>
          <w:rFonts w:ascii="Arial" w:hAnsi="Arial" w:cs="Arial"/>
          <w:b/>
          <w:color w:val="C00000"/>
          <w:sz w:val="20"/>
          <w:szCs w:val="20"/>
        </w:rPr>
      </w:pPr>
    </w:p>
    <w:p w14:paraId="490DF556" w14:textId="0159E34E" w:rsidR="00DD6445" w:rsidRPr="00CD314E" w:rsidRDefault="00DD6445" w:rsidP="00DD6445">
      <w:pPr>
        <w:jc w:val="both"/>
        <w:rPr>
          <w:rFonts w:ascii="Arial" w:hAnsi="Arial" w:cs="Arial"/>
          <w:b/>
          <w:color w:val="0070C0"/>
          <w:sz w:val="20"/>
          <w:szCs w:val="20"/>
        </w:rPr>
      </w:pPr>
      <w:r w:rsidRPr="00CD314E">
        <w:rPr>
          <w:rFonts w:ascii="Arial" w:hAnsi="Arial" w:cs="Arial"/>
          <w:b/>
          <w:color w:val="0070C0"/>
          <w:sz w:val="20"/>
          <w:szCs w:val="20"/>
        </w:rPr>
        <w:t>NOTAS IMPORTANTES:</w:t>
      </w:r>
    </w:p>
    <w:p w14:paraId="1D275B73" w14:textId="3789B778" w:rsidR="00294B15" w:rsidRPr="0045793C" w:rsidRDefault="00294B15" w:rsidP="00B83E71">
      <w:pPr>
        <w:jc w:val="both"/>
        <w:rPr>
          <w:rFonts w:ascii="Arial" w:hAnsi="Arial" w:cs="Arial"/>
          <w:bCs/>
          <w:noProof/>
          <w:sz w:val="14"/>
          <w:szCs w:val="14"/>
        </w:rPr>
      </w:pPr>
    </w:p>
    <w:p w14:paraId="164161FE" w14:textId="7F4AFB19" w:rsidR="00DD6445" w:rsidRPr="0045793C" w:rsidRDefault="00DD6445" w:rsidP="00DD6445">
      <w:pPr>
        <w:jc w:val="both"/>
        <w:rPr>
          <w:rFonts w:ascii="Arial" w:hAnsi="Arial" w:cs="Arial"/>
          <w:bCs/>
          <w:color w:val="002060"/>
          <w:sz w:val="20"/>
          <w:szCs w:val="20"/>
        </w:rPr>
      </w:pPr>
      <w:r w:rsidRPr="0045793C">
        <w:rPr>
          <w:rFonts w:ascii="Arial" w:hAnsi="Arial" w:cs="Arial"/>
          <w:bCs/>
          <w:color w:val="002060"/>
          <w:sz w:val="20"/>
          <w:szCs w:val="20"/>
        </w:rPr>
        <w:t>• Es responsabilidad del pasajero contar con</w:t>
      </w:r>
      <w:r w:rsidR="00BF6E6A" w:rsidRPr="0045793C">
        <w:rPr>
          <w:rFonts w:ascii="Arial" w:hAnsi="Arial" w:cs="Arial"/>
          <w:bCs/>
          <w:color w:val="002060"/>
          <w:sz w:val="20"/>
          <w:szCs w:val="20"/>
        </w:rPr>
        <w:t xml:space="preserve"> INE o</w:t>
      </w:r>
      <w:r w:rsidRPr="0045793C">
        <w:rPr>
          <w:rFonts w:ascii="Arial" w:hAnsi="Arial" w:cs="Arial"/>
          <w:bCs/>
          <w:color w:val="002060"/>
          <w:sz w:val="20"/>
          <w:szCs w:val="20"/>
        </w:rPr>
        <w:t xml:space="preserve"> pasaporte vigente, así como visados, vacunas y requisitos necesarios para realizar su viaje. Viaja Como Eres S.A de C.V no se responsabiliza por problemas derivados por la falta u omisión en el cumplimiento de estos requisitos.</w:t>
      </w:r>
    </w:p>
    <w:p w14:paraId="6301FF36" w14:textId="7B29BC69"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El orden de los servicios podría variar según disponibilidad aérea y/o terrestre.</w:t>
      </w:r>
    </w:p>
    <w:p w14:paraId="5EA894A4" w14:textId="17D0855E"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En caso de existir impuestos o tasas extras a pagar en destino, los mismos deben de ser cubiertos por el pasajero.</w:t>
      </w:r>
    </w:p>
    <w:p w14:paraId="7693DFA7" w14:textId="3E8513E7" w:rsidR="00EA347D" w:rsidRPr="0045793C" w:rsidRDefault="004A6AD2" w:rsidP="00EC5509">
      <w:pPr>
        <w:jc w:val="both"/>
        <w:rPr>
          <w:rFonts w:ascii="Arial" w:hAnsi="Arial" w:cs="Arial"/>
          <w:bCs/>
          <w:color w:val="002060"/>
          <w:sz w:val="16"/>
          <w:szCs w:val="16"/>
        </w:rPr>
      </w:pPr>
      <w:r w:rsidRPr="0045793C">
        <w:rPr>
          <w:rFonts w:ascii="Arial" w:hAnsi="Arial" w:cs="Arial"/>
          <w:bCs/>
          <w:color w:val="002060"/>
          <w:sz w:val="20"/>
          <w:szCs w:val="20"/>
        </w:rPr>
        <w:t xml:space="preserve">• La presente cotización no implica reserva ni bloqueo de lugares. Todas las tarifas están sujetas a disponibilidad al momento de realizar la reserva en firme dependiendo de la disponibilidad existente. </w:t>
      </w:r>
      <w:r w:rsidR="00EC5509" w:rsidRPr="0045793C">
        <w:rPr>
          <w:rFonts w:ascii="Arial" w:hAnsi="Arial" w:cs="Arial"/>
          <w:color w:val="002060"/>
          <w:sz w:val="20"/>
        </w:rPr>
        <w:t xml:space="preserve">Los precios indicados son de contado y están expresados en dólares estadounidenses (USD). El pago podrá realizarse mediante transferencia electrónica o depósito con cheque. Para </w:t>
      </w:r>
      <w:r w:rsidR="0045793C" w:rsidRPr="0045793C">
        <w:rPr>
          <w:rFonts w:ascii="Arial" w:hAnsi="Arial" w:cs="Arial"/>
          <w:color w:val="002060"/>
          <w:sz w:val="20"/>
        </w:rPr>
        <w:t>más información</w:t>
      </w:r>
      <w:r w:rsidR="00EC5509" w:rsidRPr="0045793C">
        <w:rPr>
          <w:rFonts w:ascii="Arial" w:hAnsi="Arial" w:cs="Arial"/>
          <w:color w:val="002060"/>
          <w:sz w:val="20"/>
        </w:rPr>
        <w:t xml:space="preserve"> sobre métodos de pago, condiciones y restricciones, comuníquese con nuestro personal autorizado.</w:t>
      </w:r>
    </w:p>
    <w:p w14:paraId="62CAFD11" w14:textId="77777777" w:rsidR="00085B3F" w:rsidRDefault="00085B3F" w:rsidP="00F4213A">
      <w:pPr>
        <w:rPr>
          <w:rFonts w:ascii="Arial" w:hAnsi="Arial" w:cs="Arial"/>
          <w:b/>
          <w:color w:val="C00000"/>
          <w:sz w:val="20"/>
          <w:szCs w:val="20"/>
        </w:rPr>
      </w:pPr>
    </w:p>
    <w:p w14:paraId="086DF465" w14:textId="43E27C65" w:rsidR="00084AAB" w:rsidRPr="00CD314E" w:rsidRDefault="00084AAB" w:rsidP="00F4213A">
      <w:pPr>
        <w:rPr>
          <w:rFonts w:ascii="Arial" w:hAnsi="Arial" w:cs="Arial"/>
          <w:b/>
          <w:color w:val="0070C0"/>
          <w:sz w:val="20"/>
          <w:szCs w:val="20"/>
        </w:rPr>
      </w:pPr>
      <w:r w:rsidRPr="00CD314E">
        <w:rPr>
          <w:rFonts w:ascii="Arial" w:hAnsi="Arial" w:cs="Arial"/>
          <w:b/>
          <w:color w:val="0070C0"/>
          <w:sz w:val="20"/>
          <w:szCs w:val="20"/>
        </w:rPr>
        <w:t>TERMINOS Y CONDICIONES</w:t>
      </w:r>
    </w:p>
    <w:p w14:paraId="61E2A2DF" w14:textId="77777777" w:rsidR="00EA347D" w:rsidRPr="0045793C" w:rsidRDefault="00EA347D" w:rsidP="00084AAB">
      <w:pPr>
        <w:rPr>
          <w:rFonts w:ascii="Arial" w:hAnsi="Arial" w:cs="Arial"/>
          <w:b/>
          <w:color w:val="C00000"/>
          <w:sz w:val="20"/>
          <w:szCs w:val="20"/>
        </w:rPr>
      </w:pPr>
    </w:p>
    <w:p w14:paraId="6593B8D4" w14:textId="5F65632F" w:rsidR="00084AAB" w:rsidRPr="0045793C" w:rsidRDefault="00F4213A" w:rsidP="00F4213A">
      <w:pPr>
        <w:jc w:val="both"/>
        <w:rPr>
          <w:rFonts w:ascii="Arial" w:hAnsi="Arial" w:cs="Arial"/>
          <w:bCs/>
          <w:color w:val="C00000"/>
          <w:sz w:val="20"/>
          <w:szCs w:val="20"/>
        </w:rPr>
      </w:pPr>
      <w:r w:rsidRPr="0045793C">
        <w:rPr>
          <w:rFonts w:ascii="Arial" w:hAnsi="Arial" w:cs="Arial"/>
          <w:bCs/>
          <w:color w:val="002060"/>
          <w:sz w:val="20"/>
          <w:szCs w:val="20"/>
        </w:rPr>
        <w:t xml:space="preserve">Para consultar </w:t>
      </w:r>
      <w:r w:rsidR="0070761C" w:rsidRPr="0045793C">
        <w:rPr>
          <w:rFonts w:ascii="Arial" w:hAnsi="Arial" w:cs="Arial"/>
          <w:bCs/>
          <w:color w:val="002060"/>
          <w:sz w:val="20"/>
          <w:szCs w:val="20"/>
        </w:rPr>
        <w:t>nuestras</w:t>
      </w:r>
      <w:r w:rsidRPr="0045793C">
        <w:rPr>
          <w:rFonts w:ascii="Arial" w:hAnsi="Arial" w:cs="Arial"/>
          <w:bCs/>
          <w:color w:val="002060"/>
          <w:sz w:val="20"/>
          <w:szCs w:val="20"/>
        </w:rPr>
        <w:t xml:space="preserve"> condiciones generales</w:t>
      </w:r>
      <w:r w:rsidR="00EC5509" w:rsidRPr="0045793C">
        <w:rPr>
          <w:rFonts w:ascii="Arial" w:hAnsi="Arial" w:cs="Arial"/>
          <w:bCs/>
          <w:color w:val="002060"/>
          <w:sz w:val="20"/>
          <w:szCs w:val="20"/>
        </w:rPr>
        <w:t xml:space="preserve"> y contrato de adhesión</w:t>
      </w:r>
      <w:r w:rsidRPr="0045793C">
        <w:rPr>
          <w:rFonts w:ascii="Arial" w:hAnsi="Arial" w:cs="Arial"/>
          <w:bCs/>
          <w:color w:val="002060"/>
          <w:sz w:val="20"/>
          <w:szCs w:val="20"/>
        </w:rPr>
        <w:t xml:space="preserve">, </w:t>
      </w:r>
      <w:r w:rsidR="00EC5509" w:rsidRPr="0045793C">
        <w:rPr>
          <w:rFonts w:ascii="Arial" w:hAnsi="Arial" w:cs="Arial"/>
          <w:bCs/>
          <w:color w:val="002060"/>
          <w:sz w:val="20"/>
          <w:szCs w:val="20"/>
        </w:rPr>
        <w:t xml:space="preserve">visite </w:t>
      </w:r>
      <w:r w:rsidRPr="0045793C">
        <w:rPr>
          <w:rFonts w:ascii="Arial" w:hAnsi="Arial" w:cs="Arial"/>
          <w:bCs/>
          <w:color w:val="002060"/>
          <w:sz w:val="20"/>
          <w:szCs w:val="20"/>
        </w:rPr>
        <w:t>nuestra página</w:t>
      </w:r>
      <w:r w:rsidR="00EC5509" w:rsidRPr="0045793C">
        <w:rPr>
          <w:rFonts w:ascii="Arial" w:hAnsi="Arial" w:cs="Arial"/>
          <w:bCs/>
          <w:color w:val="002060"/>
          <w:sz w:val="20"/>
          <w:szCs w:val="20"/>
        </w:rPr>
        <w:t xml:space="preserve"> web:</w:t>
      </w:r>
      <w:r w:rsidRPr="0045793C">
        <w:rPr>
          <w:rFonts w:ascii="Arial" w:hAnsi="Arial" w:cs="Arial"/>
          <w:bCs/>
          <w:color w:val="002060"/>
          <w:sz w:val="20"/>
          <w:szCs w:val="20"/>
        </w:rPr>
        <w:t xml:space="preserve"> </w:t>
      </w:r>
      <w:hyperlink r:id="rId11" w:history="1">
        <w:r w:rsidR="0053356D" w:rsidRPr="0045793C">
          <w:rPr>
            <w:rStyle w:val="Hipervnculo"/>
            <w:rFonts w:ascii="Arial" w:hAnsi="Arial" w:cs="Arial"/>
            <w:bCs/>
            <w:sz w:val="20"/>
            <w:szCs w:val="20"/>
          </w:rPr>
          <w:t>https://www.pangeaviajes.mx/es-MX/</w:t>
        </w:r>
      </w:hyperlink>
      <w:r w:rsidR="0053356D" w:rsidRPr="0045793C">
        <w:rPr>
          <w:rFonts w:ascii="Arial" w:hAnsi="Arial" w:cs="Arial"/>
          <w:bCs/>
          <w:color w:val="002060"/>
          <w:sz w:val="20"/>
          <w:szCs w:val="20"/>
        </w:rPr>
        <w:t xml:space="preserve"> </w:t>
      </w:r>
    </w:p>
    <w:p w14:paraId="33111D34" w14:textId="246A8D0E" w:rsidR="00084AAB" w:rsidRPr="0045793C" w:rsidRDefault="00084AAB" w:rsidP="00084AAB">
      <w:pPr>
        <w:rPr>
          <w:rFonts w:ascii="Arial" w:hAnsi="Arial" w:cs="Arial"/>
          <w:b/>
          <w:color w:val="C00000"/>
          <w:sz w:val="20"/>
          <w:szCs w:val="20"/>
        </w:rPr>
      </w:pPr>
    </w:p>
    <w:p w14:paraId="76924E5A" w14:textId="77777777" w:rsidR="00CD314E" w:rsidRDefault="00CD314E" w:rsidP="00084AAB">
      <w:pPr>
        <w:rPr>
          <w:rFonts w:ascii="Arial" w:hAnsi="Arial" w:cs="Arial"/>
          <w:b/>
          <w:color w:val="0070C0"/>
          <w:sz w:val="20"/>
          <w:szCs w:val="20"/>
        </w:rPr>
      </w:pPr>
    </w:p>
    <w:p w14:paraId="2D80F7C6" w14:textId="77777777" w:rsidR="00CD314E" w:rsidRDefault="00CD314E" w:rsidP="00084AAB">
      <w:pPr>
        <w:rPr>
          <w:rFonts w:ascii="Arial" w:hAnsi="Arial" w:cs="Arial"/>
          <w:b/>
          <w:color w:val="0070C0"/>
          <w:sz w:val="20"/>
          <w:szCs w:val="20"/>
        </w:rPr>
      </w:pPr>
    </w:p>
    <w:p w14:paraId="7FE11ACD" w14:textId="77777777" w:rsidR="00CD314E" w:rsidRDefault="00CD314E" w:rsidP="00084AAB">
      <w:pPr>
        <w:rPr>
          <w:rFonts w:ascii="Arial" w:hAnsi="Arial" w:cs="Arial"/>
          <w:b/>
          <w:color w:val="0070C0"/>
          <w:sz w:val="20"/>
          <w:szCs w:val="20"/>
        </w:rPr>
      </w:pPr>
    </w:p>
    <w:p w14:paraId="72933FD6" w14:textId="77777777" w:rsidR="00CD314E" w:rsidRDefault="00CD314E" w:rsidP="00084AAB">
      <w:pPr>
        <w:rPr>
          <w:rFonts w:ascii="Arial" w:hAnsi="Arial" w:cs="Arial"/>
          <w:b/>
          <w:color w:val="0070C0"/>
          <w:sz w:val="20"/>
          <w:szCs w:val="20"/>
        </w:rPr>
      </w:pPr>
    </w:p>
    <w:p w14:paraId="52DA6BD7" w14:textId="77777777" w:rsidR="00CD314E" w:rsidRDefault="00CD314E" w:rsidP="00084AAB">
      <w:pPr>
        <w:rPr>
          <w:rFonts w:ascii="Arial" w:hAnsi="Arial" w:cs="Arial"/>
          <w:b/>
          <w:color w:val="0070C0"/>
          <w:sz w:val="20"/>
          <w:szCs w:val="20"/>
        </w:rPr>
      </w:pPr>
    </w:p>
    <w:p w14:paraId="14B4D670" w14:textId="1604D7E0" w:rsidR="00084AAB" w:rsidRPr="00CD314E" w:rsidRDefault="00084AAB" w:rsidP="00084AAB">
      <w:pPr>
        <w:rPr>
          <w:rFonts w:ascii="Arial" w:hAnsi="Arial" w:cs="Arial"/>
          <w:b/>
          <w:color w:val="0070C0"/>
          <w:sz w:val="20"/>
          <w:szCs w:val="20"/>
        </w:rPr>
      </w:pPr>
      <w:r w:rsidRPr="00CD314E">
        <w:rPr>
          <w:rFonts w:ascii="Arial" w:hAnsi="Arial" w:cs="Arial"/>
          <w:b/>
          <w:color w:val="0070C0"/>
          <w:sz w:val="20"/>
          <w:szCs w:val="20"/>
        </w:rPr>
        <w:t>POLITICAS DE CANCELACIÓN</w:t>
      </w:r>
    </w:p>
    <w:p w14:paraId="41AFC000" w14:textId="78ED6CE8" w:rsidR="00084AAB" w:rsidRPr="0045793C" w:rsidRDefault="00084AAB" w:rsidP="00084AAB">
      <w:pPr>
        <w:rPr>
          <w:rFonts w:ascii="Arial" w:hAnsi="Arial" w:cs="Arial"/>
          <w:b/>
          <w:color w:val="C00000"/>
          <w:sz w:val="20"/>
          <w:szCs w:val="20"/>
        </w:rPr>
      </w:pPr>
    </w:p>
    <w:p w14:paraId="66435414" w14:textId="55A8337A" w:rsidR="00A07DF4" w:rsidRPr="0045793C" w:rsidRDefault="00A07DF4" w:rsidP="00084AAB">
      <w:pPr>
        <w:rPr>
          <w:rFonts w:ascii="Arial" w:hAnsi="Arial" w:cs="Arial"/>
          <w:bCs/>
          <w:color w:val="002060"/>
          <w:sz w:val="20"/>
          <w:szCs w:val="20"/>
        </w:rPr>
      </w:pPr>
      <w:r w:rsidRPr="0045793C">
        <w:rPr>
          <w:rFonts w:ascii="Arial" w:hAnsi="Arial" w:cs="Arial"/>
          <w:bCs/>
          <w:color w:val="002060"/>
          <w:sz w:val="20"/>
          <w:szCs w:val="20"/>
        </w:rPr>
        <w:t>Pagos y anticipos no son reembolsable</w:t>
      </w:r>
      <w:r w:rsidR="00854219" w:rsidRPr="0045793C">
        <w:rPr>
          <w:rFonts w:ascii="Arial" w:hAnsi="Arial" w:cs="Arial"/>
          <w:bCs/>
          <w:color w:val="002060"/>
          <w:sz w:val="20"/>
          <w:szCs w:val="20"/>
        </w:rPr>
        <w:t>s</w:t>
      </w:r>
      <w:r w:rsidRPr="0045793C">
        <w:rPr>
          <w:rFonts w:ascii="Arial" w:hAnsi="Arial" w:cs="Arial"/>
          <w:bCs/>
          <w:color w:val="002060"/>
          <w:sz w:val="20"/>
          <w:szCs w:val="20"/>
        </w:rPr>
        <w:t>.</w:t>
      </w:r>
    </w:p>
    <w:p w14:paraId="24817317" w14:textId="4D4390AF" w:rsidR="00F4213A" w:rsidRPr="0045793C" w:rsidRDefault="00A07DF4" w:rsidP="00F4213A">
      <w:pPr>
        <w:jc w:val="both"/>
      </w:pPr>
      <w:r w:rsidRPr="0045793C">
        <w:rPr>
          <w:rFonts w:ascii="Arial" w:hAnsi="Arial" w:cs="Arial"/>
          <w:bCs/>
          <w:color w:val="002060"/>
          <w:sz w:val="20"/>
          <w:szCs w:val="20"/>
        </w:rPr>
        <w:t>Se debe realizar el pago total de los servicios 40 días antes de la fecha de salida, consulta con tu asesor el pago inicial y los anticipos</w:t>
      </w:r>
      <w:r w:rsidR="003F6448" w:rsidRPr="0045793C">
        <w:rPr>
          <w:rFonts w:ascii="Arial" w:hAnsi="Arial" w:cs="Arial"/>
          <w:bCs/>
          <w:color w:val="002060"/>
          <w:sz w:val="20"/>
          <w:szCs w:val="20"/>
        </w:rPr>
        <w:t xml:space="preserve">. </w:t>
      </w:r>
      <w:r w:rsidR="00F4213A" w:rsidRPr="0045793C">
        <w:rPr>
          <w:rFonts w:ascii="Arial" w:hAnsi="Arial" w:cs="Arial"/>
          <w:bCs/>
          <w:color w:val="002060"/>
          <w:sz w:val="20"/>
          <w:szCs w:val="20"/>
        </w:rPr>
        <w:t>Viaja Como Eres S.A de C.V.,</w:t>
      </w:r>
      <w:r w:rsidR="00F4213A" w:rsidRPr="0045793C">
        <w:rPr>
          <w:rFonts w:ascii="Arial" w:hAnsi="Arial" w:cs="Arial"/>
          <w:color w:val="002060"/>
          <w:sz w:val="20"/>
          <w:szCs w:val="20"/>
        </w:rPr>
        <w:t xml:space="preserve"> podrá cancelar automáticamente los servicios solicitados en esta cotización o el contrato si no se realizan los pagos conforme a lo acordado.</w:t>
      </w:r>
    </w:p>
    <w:p w14:paraId="4F4AADC0" w14:textId="77777777" w:rsidR="009322B9" w:rsidRPr="0045793C" w:rsidRDefault="009322B9" w:rsidP="00084AAB">
      <w:pPr>
        <w:rPr>
          <w:rFonts w:ascii="Arial" w:hAnsi="Arial" w:cs="Arial"/>
          <w:b/>
          <w:color w:val="C00000"/>
          <w:sz w:val="20"/>
          <w:szCs w:val="20"/>
        </w:rPr>
      </w:pPr>
    </w:p>
    <w:p w14:paraId="13F607AB" w14:textId="5A8F22E9" w:rsidR="003F6448" w:rsidRPr="00CD314E" w:rsidRDefault="003F6448" w:rsidP="00084AAB">
      <w:pPr>
        <w:rPr>
          <w:rFonts w:ascii="Arial" w:hAnsi="Arial" w:cs="Arial"/>
          <w:b/>
          <w:color w:val="0070C0"/>
          <w:sz w:val="20"/>
          <w:szCs w:val="20"/>
        </w:rPr>
      </w:pPr>
      <w:r w:rsidRPr="00CD314E">
        <w:rPr>
          <w:rFonts w:ascii="Arial" w:hAnsi="Arial" w:cs="Arial"/>
          <w:b/>
          <w:color w:val="0070C0"/>
          <w:sz w:val="20"/>
          <w:szCs w:val="20"/>
        </w:rPr>
        <w:t>A</w:t>
      </w:r>
      <w:r w:rsidR="00F61BBC" w:rsidRPr="00CD314E">
        <w:rPr>
          <w:rFonts w:ascii="Arial" w:hAnsi="Arial" w:cs="Arial"/>
          <w:b/>
          <w:color w:val="0070C0"/>
          <w:sz w:val="20"/>
          <w:szCs w:val="20"/>
        </w:rPr>
        <w:t>VISO</w:t>
      </w:r>
      <w:r w:rsidRPr="00CD314E">
        <w:rPr>
          <w:rFonts w:ascii="Arial" w:hAnsi="Arial" w:cs="Arial"/>
          <w:b/>
          <w:color w:val="0070C0"/>
          <w:sz w:val="20"/>
          <w:szCs w:val="20"/>
        </w:rPr>
        <w:t xml:space="preserve"> DE PRIVACIDAD</w:t>
      </w:r>
    </w:p>
    <w:p w14:paraId="4C18EA0B" w14:textId="2D5CF023" w:rsidR="003F6448" w:rsidRPr="0045793C" w:rsidRDefault="00C5081D" w:rsidP="00084AAB">
      <w:pPr>
        <w:rPr>
          <w:rFonts w:ascii="Arial" w:hAnsi="Arial" w:cs="Arial"/>
          <w:bCs/>
          <w:color w:val="C00000"/>
          <w:sz w:val="20"/>
          <w:szCs w:val="20"/>
        </w:rPr>
      </w:pPr>
      <w:r w:rsidRPr="0045793C">
        <w:rPr>
          <w:rFonts w:ascii="Arial" w:hAnsi="Arial" w:cs="Arial"/>
          <w:b/>
          <w:color w:val="C00000"/>
          <w:sz w:val="20"/>
          <w:szCs w:val="20"/>
        </w:rPr>
        <w:t xml:space="preserve">  </w:t>
      </w:r>
      <w:r w:rsidRPr="0045793C">
        <w:rPr>
          <w:rFonts w:ascii="Arial" w:hAnsi="Arial" w:cs="Arial"/>
          <w:b/>
          <w:color w:val="C00000"/>
          <w:sz w:val="20"/>
          <w:szCs w:val="20"/>
        </w:rPr>
        <w:br/>
      </w:r>
      <w:r w:rsidR="00EA347D" w:rsidRPr="0045793C">
        <w:rPr>
          <w:rFonts w:ascii="Arial" w:hAnsi="Arial" w:cs="Arial"/>
          <w:color w:val="002060"/>
          <w:sz w:val="20"/>
        </w:rPr>
        <w:t xml:space="preserve">Los datos personales recabados serán tratados conforme a la Ley Federal de Protección de Datos Personales en Posesión de los Particulares y al Aviso de Privacidad disponible en </w:t>
      </w:r>
      <w:r w:rsidRPr="0045793C">
        <w:rPr>
          <w:rFonts w:ascii="Arial" w:hAnsi="Arial" w:cs="Arial"/>
          <w:bCs/>
          <w:color w:val="002060"/>
          <w:sz w:val="20"/>
          <w:szCs w:val="20"/>
        </w:rPr>
        <w:t xml:space="preserve">disponibles en el siguiente enlace, </w:t>
      </w:r>
      <w:hyperlink r:id="rId12" w:history="1">
        <w:r w:rsidRPr="0045793C">
          <w:rPr>
            <w:rStyle w:val="Hipervnculo"/>
            <w:rFonts w:ascii="Arial" w:hAnsi="Arial" w:cs="Arial"/>
            <w:bCs/>
            <w:sz w:val="20"/>
            <w:szCs w:val="20"/>
          </w:rPr>
          <w:t>https://www.pangeaviajes.mx/es-MX/</w:t>
        </w:r>
      </w:hyperlink>
    </w:p>
    <w:p w14:paraId="510732A2" w14:textId="77777777" w:rsidR="003F6448" w:rsidRPr="003F6448" w:rsidRDefault="003F6448" w:rsidP="00084AAB">
      <w:pPr>
        <w:rPr>
          <w:rFonts w:ascii="Arial" w:hAnsi="Arial" w:cs="Arial"/>
          <w:b/>
          <w:color w:val="C00000"/>
          <w:sz w:val="20"/>
          <w:szCs w:val="20"/>
        </w:rPr>
      </w:pPr>
    </w:p>
    <w:p w14:paraId="07C75630" w14:textId="77777777" w:rsidR="005B6363" w:rsidRDefault="005B6363" w:rsidP="00084AAB">
      <w:pPr>
        <w:rPr>
          <w:rFonts w:ascii="Arial" w:hAnsi="Arial" w:cs="Arial"/>
          <w:bCs/>
          <w:color w:val="002060"/>
          <w:sz w:val="20"/>
          <w:szCs w:val="20"/>
        </w:rPr>
      </w:pPr>
    </w:p>
    <w:p w14:paraId="53C9AD9F" w14:textId="77777777" w:rsidR="005B6363" w:rsidRDefault="005B6363" w:rsidP="00084AAB">
      <w:pPr>
        <w:rPr>
          <w:rFonts w:ascii="Arial" w:hAnsi="Arial" w:cs="Arial"/>
          <w:bCs/>
          <w:color w:val="002060"/>
          <w:sz w:val="20"/>
          <w:szCs w:val="20"/>
        </w:rPr>
      </w:pPr>
    </w:p>
    <w:p w14:paraId="2A8FAF9C" w14:textId="77777777" w:rsidR="005B6363" w:rsidRPr="00A07DF4" w:rsidRDefault="005B6363" w:rsidP="00084AAB">
      <w:pPr>
        <w:rPr>
          <w:rFonts w:ascii="Arial" w:hAnsi="Arial" w:cs="Arial"/>
          <w:bCs/>
          <w:color w:val="002060"/>
          <w:sz w:val="20"/>
          <w:szCs w:val="20"/>
        </w:rPr>
      </w:pPr>
    </w:p>
    <w:sectPr w:rsidR="005B6363" w:rsidRPr="00A07DF4" w:rsidSect="00B52D61">
      <w:headerReference w:type="even" r:id="rId13"/>
      <w:headerReference w:type="default" r:id="rId14"/>
      <w:footerReference w:type="default" r:id="rId15"/>
      <w:headerReference w:type="first" r:id="rId16"/>
      <w:pgSz w:w="12240" w:h="15840"/>
      <w:pgMar w:top="2127" w:right="277" w:bottom="1440" w:left="40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B43D5" w14:textId="77777777" w:rsidR="00D45576" w:rsidRDefault="00D45576">
      <w:r>
        <w:separator/>
      </w:r>
    </w:p>
  </w:endnote>
  <w:endnote w:type="continuationSeparator" w:id="0">
    <w:p w14:paraId="072765FE" w14:textId="77777777" w:rsidR="00D45576" w:rsidRDefault="00D45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Mono">
    <w:altName w:val="Courier New"/>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Meiryo UI">
    <w:charset w:val="80"/>
    <w:family w:val="swiss"/>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64C92" w14:textId="4BBABB17"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ASESOR:</w:t>
    </w:r>
  </w:p>
  <w:p w14:paraId="11C28A00" w14:textId="2F1DA742"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RFC: VCE2412194P9</w:t>
    </w:r>
  </w:p>
  <w:p w14:paraId="188A89AF" w14:textId="7D455CA3"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VIAJA COMO ERES SA DE CV</w:t>
    </w:r>
  </w:p>
  <w:p w14:paraId="1071FFFB" w14:textId="0572DDFC" w:rsid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CALLE MOLIERE 61, POLANCO III SECCIÓN, MIGUEL HIDALGO, CIUDAD DE MEXICO C.P. 11540</w:t>
    </w:r>
  </w:p>
  <w:p w14:paraId="110CBE68" w14:textId="011A760C" w:rsidR="00CA1ACC" w:rsidRDefault="00CA1ACC">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TELEFONO: 55 9754 3834</w:t>
    </w:r>
  </w:p>
  <w:p w14:paraId="5CF67704" w14:textId="56C9FCA4" w:rsidR="00A07DF4" w:rsidRPr="00CA1ACC" w:rsidRDefault="00A07DF4">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CORREO:</w:t>
    </w:r>
    <w:r w:rsidR="00F61BBC">
      <w:rPr>
        <w:rFonts w:asciiTheme="minorHAnsi" w:hAnsiTheme="minorHAnsi" w:cstheme="minorHAnsi"/>
        <w:color w:val="002060"/>
        <w:sz w:val="16"/>
        <w:szCs w:val="16"/>
      </w:rPr>
      <w:t xml:space="preserve"> </w:t>
    </w:r>
    <w:r w:rsidR="005B6363">
      <w:rPr>
        <w:rFonts w:asciiTheme="minorHAnsi" w:hAnsiTheme="minorHAnsi" w:cstheme="minorHAnsi"/>
        <w:color w:val="002060"/>
        <w:sz w:val="16"/>
        <w:szCs w:val="16"/>
      </w:rPr>
      <w:t xml:space="preserve">                                                                                                                                                                                                         </w:t>
    </w:r>
  </w:p>
  <w:p w14:paraId="218CBC39" w14:textId="77777777" w:rsidR="00CA1ACC" w:rsidRPr="00CA1ACC" w:rsidRDefault="00CA1ACC">
    <w:pPr>
      <w:pStyle w:val="Piedepgina"/>
      <w:rPr>
        <w:rFonts w:asciiTheme="minorHAnsi" w:hAnsiTheme="minorHAnsi" w:cstheme="minorHAnsi"/>
        <w:color w:val="00206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0DE43" w14:textId="77777777" w:rsidR="00D45576" w:rsidRDefault="00D45576">
      <w:r>
        <w:separator/>
      </w:r>
    </w:p>
  </w:footnote>
  <w:footnote w:type="continuationSeparator" w:id="0">
    <w:p w14:paraId="7304D65E" w14:textId="77777777" w:rsidR="00D45576" w:rsidRDefault="00D45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A0F2" w14:textId="44C94D8E" w:rsidR="00063C16" w:rsidRDefault="00000000">
    <w:pPr>
      <w:pStyle w:val="Encabezado"/>
    </w:pPr>
    <w:r>
      <w:rPr>
        <w:noProof/>
      </w:rPr>
      <w:pict w14:anchorId="79B11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6" o:spid="_x0000_s1029" type="#_x0000_t75" style="position:absolute;margin-left:0;margin-top:0;width:650.1pt;height:752.4pt;z-index:-251655168;mso-position-horizontal:center;mso-position-horizontal-relative:margin;mso-position-vertical:center;mso-position-vertical-relative:margin" o:allowincell="f">
          <v:imagedata r:id="rId1" o:title="Imagen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21ED" w14:textId="257F018F" w:rsidR="004601CD" w:rsidRDefault="00000000">
    <w:pPr>
      <w:pStyle w:val="Encabezado"/>
    </w:pPr>
    <w:r>
      <w:rPr>
        <w:noProof/>
      </w:rPr>
      <w:pict w14:anchorId="57449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7" o:spid="_x0000_s1030" type="#_x0000_t75" style="position:absolute;margin-left:0;margin-top:0;width:650.1pt;height:752.4pt;z-index:-251654144;mso-position-horizontal:center;mso-position-horizontal-relative:margin;mso-position-vertical:center;mso-position-vertical-relative:margin" o:allowincell="f">
          <v:imagedata r:id="rId1" o:title="Imagen1"/>
          <w10:wrap anchorx="margin" anchory="margin"/>
        </v:shape>
      </w:pict>
    </w:r>
    <w:r w:rsidR="00063C16">
      <w:rPr>
        <w:noProof/>
        <w:lang w:eastAsia="es-MX"/>
      </w:rPr>
      <mc:AlternateContent>
        <mc:Choice Requires="wpg">
          <w:drawing>
            <wp:anchor distT="0" distB="0" distL="114300" distR="114300" simplePos="0" relativeHeight="251659264" behindDoc="0" locked="0" layoutInCell="1" allowOverlap="1" wp14:anchorId="71F66DBB" wp14:editId="537E0B29">
              <wp:simplePos x="0" y="0"/>
              <wp:positionH relativeFrom="margin">
                <wp:posOffset>-254635</wp:posOffset>
              </wp:positionH>
              <wp:positionV relativeFrom="paragraph">
                <wp:posOffset>6350</wp:posOffset>
              </wp:positionV>
              <wp:extent cx="7813040" cy="1314450"/>
              <wp:effectExtent l="0" t="0" r="0" b="0"/>
              <wp:wrapNone/>
              <wp:docPr id="1508851439"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3040" cy="1314450"/>
                        <a:chOff x="0" y="0"/>
                        <a:chExt cx="7622540" cy="1162050"/>
                      </a:xfrm>
                    </wpg:grpSpPr>
                    <pic:pic xmlns:pic="http://schemas.openxmlformats.org/drawingml/2006/picture">
                      <pic:nvPicPr>
                        <pic:cNvPr id="1056898039" name="Imagen 63" descr="FONDO_B.jpg"/>
                        <pic:cNvPicPr preferRelativeResize="0">
                          <a:picLocks noChangeAspect="1"/>
                        </pic:cNvPicPr>
                      </pic:nvPicPr>
                      <pic:blipFill rotWithShape="1">
                        <a:blip r:embed="rId2" cstate="screen"/>
                        <a:srcRect/>
                        <a:stretch/>
                      </pic:blipFill>
                      <pic:spPr bwMode="auto">
                        <a:xfrm>
                          <a:off x="0" y="0"/>
                          <a:ext cx="7622540" cy="1162050"/>
                        </a:xfrm>
                        <a:prstGeom prst="rect">
                          <a:avLst/>
                        </a:prstGeom>
                        <a:ln>
                          <a:noFill/>
                        </a:ln>
                      </pic:spPr>
                    </pic:pic>
                    <pic:pic xmlns:pic="http://schemas.openxmlformats.org/drawingml/2006/picture">
                      <pic:nvPicPr>
                        <pic:cNvPr id="866771351" name="Imagen 7"/>
                        <pic:cNvPicPr preferRelativeResize="0">
                          <a:picLocks noChangeAspect="1"/>
                        </pic:cNvPicPr>
                      </pic:nvPicPr>
                      <pic:blipFill>
                        <a:blip r:embed="rId3" cstate="print">
                          <a:clrChange>
                            <a:clrFrom>
                              <a:srgbClr val="10365D"/>
                            </a:clrFrom>
                            <a:clrTo>
                              <a:srgbClr val="10365D">
                                <a:alpha val="0"/>
                              </a:srgbClr>
                            </a:clrTo>
                          </a:clrChange>
                        </a:blip>
                        <a:stretch>
                          <a:fillRect/>
                        </a:stretch>
                      </pic:blipFill>
                      <pic:spPr>
                        <a:xfrm>
                          <a:off x="0" y="0"/>
                          <a:ext cx="2816225" cy="1093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D3AFA8" id="Grupo 12" o:spid="_x0000_s1026" style="position:absolute;margin-left:-20.05pt;margin-top:.5pt;width:615.2pt;height:103.5pt;z-index:251659264;mso-position-horizontal-relative:margin;mso-width-relative:margin;mso-height-relative:margin" coordsize="76225,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u6KKK/aD8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">
              <v:shape id="Imagen 63" o:spid="_x0000_s1027" type="#_x0000_t75" alt="FONDO_B.jpg" style="position:absolute;width:76225;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">
                <v:imagedata r:id="rId4" o:title="FONDO_B"/>
              </v:shape>
              <v:shape id="Imagen 7" o:spid="_x0000_s1028" type="#_x0000_t75" style="position:absolute;width:28162;height:109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">
                <v:imagedata r:id="rId5" o:title="" chromakey="#10365d"/>
              </v:shape>
              <w10:wrap anchorx="margin"/>
            </v:group>
          </w:pict>
        </mc:Fallback>
      </mc:AlternateContent>
    </w:r>
    <w:r w:rsidR="00063C1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FF08" w14:textId="5C093BC1" w:rsidR="00063C16" w:rsidRDefault="00000000">
    <w:pPr>
      <w:pStyle w:val="Encabezado"/>
    </w:pPr>
    <w:r>
      <w:rPr>
        <w:noProof/>
      </w:rPr>
      <w:pict w14:anchorId="69463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5" o:spid="_x0000_s1028" type="#_x0000_t75" style="position:absolute;margin-left:0;margin-top:0;width:650.1pt;height:752.4pt;z-index:-251656192;mso-position-horizontal:center;mso-position-horizontal-relative:margin;mso-position-vertical:center;mso-position-vertical-relative:margin" o:allowincell="f">
          <v:imagedata r:id="rId1" o:title="Imagen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90.75pt;height:390.75pt;visibility:visible" o:bullet="t" filled="t">
        <v:imagedata r:id="rId1" o:title=""/>
        <o:lock v:ext="edit" aspectratio="f"/>
      </v:shape>
    </w:pict>
  </w:numPicBullet>
  <w:numPicBullet w:numPicBulletId="1">
    <w:pict>
      <v:shape id="_x0000_i1043" type="#_x0000_t75" style="width:114.75pt;height:133.5pt;visibility:visible" o:bullet="t">
        <v:imagedata r:id="rId2" o:title="Imagen1"/>
      </v:shape>
    </w:pict>
  </w:numPicBullet>
  <w:numPicBullet w:numPicBulletId="2">
    <w:pict>
      <v:shape id="_x0000_i1044" type="#_x0000_t75" style="width:114.75pt;height:133.5pt;visibility:visible" o:bullet="t">
        <v:imagedata r:id="rId3" o:title="image1"/>
      </v:shape>
    </w:pict>
  </w:numPicBullet>
  <w:numPicBullet w:numPicBulletId="3">
    <w:pict>
      <v:shape id="_x0000_i1045" type="#_x0000_t75" style="width:348pt;height:402.75pt;visibility:visible" o:bullet="t">
        <v:imagedata r:id="rId4" o:title="image1"/>
      </v:shape>
    </w:pict>
  </w:numPicBullet>
  <w:abstractNum w:abstractNumId="0" w15:restartNumberingAfterBreak="0">
    <w:nsid w:val="00183EA1"/>
    <w:multiLevelType w:val="multilevel"/>
    <w:tmpl w:val="ABA44D0C"/>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22E53B1"/>
    <w:multiLevelType w:val="multilevel"/>
    <w:tmpl w:val="CA1A06D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 w15:restartNumberingAfterBreak="0">
    <w:nsid w:val="029E0CB3"/>
    <w:multiLevelType w:val="multilevel"/>
    <w:tmpl w:val="DC8ED10E"/>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1C73BC5"/>
    <w:multiLevelType w:val="multilevel"/>
    <w:tmpl w:val="70B67DC4"/>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5713AA8"/>
    <w:multiLevelType w:val="multilevel"/>
    <w:tmpl w:val="FD02BD34"/>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5" w15:restartNumberingAfterBreak="0">
    <w:nsid w:val="157E2BEB"/>
    <w:multiLevelType w:val="hybridMultilevel"/>
    <w:tmpl w:val="AB6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016E40"/>
    <w:multiLevelType w:val="hybridMultilevel"/>
    <w:tmpl w:val="9C829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2524B8"/>
    <w:multiLevelType w:val="hybridMultilevel"/>
    <w:tmpl w:val="D4A0BBF2"/>
    <w:lvl w:ilvl="0" w:tplc="FE722754">
      <w:start w:val="1"/>
      <w:numFmt w:val="bullet"/>
      <w:lvlText w:val=""/>
      <w:lvlPicBulletId w:val="3"/>
      <w:lvlJc w:val="left"/>
      <w:pPr>
        <w:ind w:left="840" w:hanging="360"/>
      </w:pPr>
      <w:rPr>
        <w:rFonts w:ascii="Symbol" w:hAnsi="Symbol" w:hint="default"/>
        <w:color w:val="auto"/>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8" w15:restartNumberingAfterBreak="0">
    <w:nsid w:val="1D917DCD"/>
    <w:multiLevelType w:val="multilevel"/>
    <w:tmpl w:val="105AD2AE"/>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9" w15:restartNumberingAfterBreak="0">
    <w:nsid w:val="217C4403"/>
    <w:multiLevelType w:val="hybridMultilevel"/>
    <w:tmpl w:val="EF2AD28A"/>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FC63B4"/>
    <w:multiLevelType w:val="multilevel"/>
    <w:tmpl w:val="5C440806"/>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11" w15:restartNumberingAfterBreak="0">
    <w:nsid w:val="26BA5A8D"/>
    <w:multiLevelType w:val="multilevel"/>
    <w:tmpl w:val="45DC59E0"/>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155F51"/>
    <w:multiLevelType w:val="hybridMultilevel"/>
    <w:tmpl w:val="14E639EE"/>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3E1349"/>
    <w:multiLevelType w:val="hybridMultilevel"/>
    <w:tmpl w:val="0EBCC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E34954"/>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AA5C9C"/>
    <w:multiLevelType w:val="multilevel"/>
    <w:tmpl w:val="482C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497D45"/>
    <w:multiLevelType w:val="multilevel"/>
    <w:tmpl w:val="3856BC8C"/>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7" w15:restartNumberingAfterBreak="0">
    <w:nsid w:val="3FEA3A90"/>
    <w:multiLevelType w:val="hybridMultilevel"/>
    <w:tmpl w:val="AE46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0A42B7"/>
    <w:multiLevelType w:val="multilevel"/>
    <w:tmpl w:val="6764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FF01E9"/>
    <w:multiLevelType w:val="hybridMultilevel"/>
    <w:tmpl w:val="C756C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977D82"/>
    <w:multiLevelType w:val="hybridMultilevel"/>
    <w:tmpl w:val="66B6C31C"/>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CB1DBC"/>
    <w:multiLevelType w:val="hybridMultilevel"/>
    <w:tmpl w:val="8FF42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301D2B"/>
    <w:multiLevelType w:val="multilevel"/>
    <w:tmpl w:val="1ED2D088"/>
    <w:lvl w:ilvl="0">
      <w:start w:val="1"/>
      <w:numFmt w:val="bullet"/>
      <w:lvlText w:val=""/>
      <w:lvlPicBulletId w:val="3"/>
      <w:lvlJc w:val="left"/>
      <w:pPr>
        <w:tabs>
          <w:tab w:val="num" w:pos="720"/>
        </w:tabs>
        <w:ind w:left="720" w:hanging="360"/>
      </w:pPr>
      <w:rPr>
        <w:rFonts w:ascii="Symbol" w:hAnsi="Symbol" w:hint="default"/>
        <w:color w:val="auto"/>
        <w:sz w:val="20"/>
      </w:rPr>
    </w:lvl>
    <w:lvl w:ilvl="1">
      <w:start w:val="28"/>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8C5C04"/>
    <w:multiLevelType w:val="multilevel"/>
    <w:tmpl w:val="97CC08A8"/>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6B7C3D06"/>
    <w:multiLevelType w:val="multilevel"/>
    <w:tmpl w:val="85824DBA"/>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6E8B0BD9"/>
    <w:multiLevelType w:val="multilevel"/>
    <w:tmpl w:val="73B45796"/>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77681333"/>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9606FE"/>
    <w:multiLevelType w:val="hybridMultilevel"/>
    <w:tmpl w:val="BCE4F868"/>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300533"/>
    <w:multiLevelType w:val="hybridMultilevel"/>
    <w:tmpl w:val="439AFBF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9" w15:restartNumberingAfterBreak="0">
    <w:nsid w:val="7E3C2A17"/>
    <w:multiLevelType w:val="multilevel"/>
    <w:tmpl w:val="4F6EC76A"/>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164C8"/>
    <w:multiLevelType w:val="hybridMultilevel"/>
    <w:tmpl w:val="20D296DA"/>
    <w:lvl w:ilvl="0" w:tplc="4CD4D488">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487925">
    <w:abstractNumId w:val="16"/>
  </w:num>
  <w:num w:numId="2" w16cid:durableId="1339962675">
    <w:abstractNumId w:val="4"/>
  </w:num>
  <w:num w:numId="3" w16cid:durableId="1733428595">
    <w:abstractNumId w:val="3"/>
  </w:num>
  <w:num w:numId="4" w16cid:durableId="1375350182">
    <w:abstractNumId w:val="23"/>
  </w:num>
  <w:num w:numId="5" w16cid:durableId="912741107">
    <w:abstractNumId w:val="24"/>
  </w:num>
  <w:num w:numId="6" w16cid:durableId="585303717">
    <w:abstractNumId w:val="1"/>
  </w:num>
  <w:num w:numId="7" w16cid:durableId="541481791">
    <w:abstractNumId w:val="10"/>
  </w:num>
  <w:num w:numId="8" w16cid:durableId="832646644">
    <w:abstractNumId w:val="25"/>
  </w:num>
  <w:num w:numId="9" w16cid:durableId="574436063">
    <w:abstractNumId w:val="0"/>
  </w:num>
  <w:num w:numId="10" w16cid:durableId="700782741">
    <w:abstractNumId w:val="2"/>
  </w:num>
  <w:num w:numId="11" w16cid:durableId="1421637732">
    <w:abstractNumId w:val="8"/>
  </w:num>
  <w:num w:numId="12" w16cid:durableId="1717388878">
    <w:abstractNumId w:val="14"/>
  </w:num>
  <w:num w:numId="13" w16cid:durableId="1165632851">
    <w:abstractNumId w:val="11"/>
  </w:num>
  <w:num w:numId="14" w16cid:durableId="1425154390">
    <w:abstractNumId w:val="29"/>
  </w:num>
  <w:num w:numId="15" w16cid:durableId="1550802224">
    <w:abstractNumId w:val="7"/>
  </w:num>
  <w:num w:numId="16" w16cid:durableId="1512257107">
    <w:abstractNumId w:val="13"/>
  </w:num>
  <w:num w:numId="17" w16cid:durableId="1451823236">
    <w:abstractNumId w:val="27"/>
  </w:num>
  <w:num w:numId="18" w16cid:durableId="565577167">
    <w:abstractNumId w:val="12"/>
  </w:num>
  <w:num w:numId="19" w16cid:durableId="1818916429">
    <w:abstractNumId w:val="20"/>
  </w:num>
  <w:num w:numId="20" w16cid:durableId="2037659160">
    <w:abstractNumId w:val="9"/>
  </w:num>
  <w:num w:numId="21" w16cid:durableId="2013139695">
    <w:abstractNumId w:val="26"/>
  </w:num>
  <w:num w:numId="22" w16cid:durableId="594634932">
    <w:abstractNumId w:val="22"/>
  </w:num>
  <w:num w:numId="23" w16cid:durableId="115104536">
    <w:abstractNumId w:val="30"/>
  </w:num>
  <w:num w:numId="24" w16cid:durableId="1652833874">
    <w:abstractNumId w:val="21"/>
  </w:num>
  <w:num w:numId="25" w16cid:durableId="1072704582">
    <w:abstractNumId w:val="28"/>
  </w:num>
  <w:num w:numId="26" w16cid:durableId="222176190">
    <w:abstractNumId w:val="17"/>
  </w:num>
  <w:num w:numId="27" w16cid:durableId="1492404612">
    <w:abstractNumId w:val="15"/>
  </w:num>
  <w:num w:numId="28" w16cid:durableId="470486748">
    <w:abstractNumId w:val="18"/>
  </w:num>
  <w:num w:numId="29" w16cid:durableId="1236629709">
    <w:abstractNumId w:val="5"/>
  </w:num>
  <w:num w:numId="30" w16cid:durableId="1176578424">
    <w:abstractNumId w:val="19"/>
  </w:num>
  <w:num w:numId="31" w16cid:durableId="17282568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1CD"/>
    <w:rsid w:val="00004158"/>
    <w:rsid w:val="00004317"/>
    <w:rsid w:val="00007ACB"/>
    <w:rsid w:val="00021426"/>
    <w:rsid w:val="00021EEA"/>
    <w:rsid w:val="0002393B"/>
    <w:rsid w:val="00023C4B"/>
    <w:rsid w:val="000265DC"/>
    <w:rsid w:val="00043E38"/>
    <w:rsid w:val="00054627"/>
    <w:rsid w:val="00056CE5"/>
    <w:rsid w:val="000607FF"/>
    <w:rsid w:val="000624D8"/>
    <w:rsid w:val="00063C16"/>
    <w:rsid w:val="00066260"/>
    <w:rsid w:val="00084AAB"/>
    <w:rsid w:val="00084D38"/>
    <w:rsid w:val="00085B3F"/>
    <w:rsid w:val="000905F6"/>
    <w:rsid w:val="000908DD"/>
    <w:rsid w:val="00094B3B"/>
    <w:rsid w:val="000974CA"/>
    <w:rsid w:val="000A077A"/>
    <w:rsid w:val="000C1616"/>
    <w:rsid w:val="000C3A81"/>
    <w:rsid w:val="000C4828"/>
    <w:rsid w:val="000D31FC"/>
    <w:rsid w:val="000E36AE"/>
    <w:rsid w:val="000E4D8A"/>
    <w:rsid w:val="000E73CF"/>
    <w:rsid w:val="001056A7"/>
    <w:rsid w:val="001113BF"/>
    <w:rsid w:val="001221A3"/>
    <w:rsid w:val="00123A81"/>
    <w:rsid w:val="00133945"/>
    <w:rsid w:val="00140F48"/>
    <w:rsid w:val="0014145A"/>
    <w:rsid w:val="00150228"/>
    <w:rsid w:val="00152C21"/>
    <w:rsid w:val="00155AA1"/>
    <w:rsid w:val="00160398"/>
    <w:rsid w:val="00163B6C"/>
    <w:rsid w:val="00166607"/>
    <w:rsid w:val="00166839"/>
    <w:rsid w:val="0017319E"/>
    <w:rsid w:val="00180BDC"/>
    <w:rsid w:val="00193ED3"/>
    <w:rsid w:val="00197858"/>
    <w:rsid w:val="001B010E"/>
    <w:rsid w:val="001B6836"/>
    <w:rsid w:val="001C370E"/>
    <w:rsid w:val="001C42D4"/>
    <w:rsid w:val="001E3BB8"/>
    <w:rsid w:val="001F45C1"/>
    <w:rsid w:val="001F50E9"/>
    <w:rsid w:val="00214E77"/>
    <w:rsid w:val="0022434E"/>
    <w:rsid w:val="00225137"/>
    <w:rsid w:val="002274BB"/>
    <w:rsid w:val="00227E43"/>
    <w:rsid w:val="00243B7C"/>
    <w:rsid w:val="002555CA"/>
    <w:rsid w:val="00265CBC"/>
    <w:rsid w:val="00287589"/>
    <w:rsid w:val="002910A0"/>
    <w:rsid w:val="002949F8"/>
    <w:rsid w:val="00294B15"/>
    <w:rsid w:val="002A64D0"/>
    <w:rsid w:val="002B2DD8"/>
    <w:rsid w:val="002B59F3"/>
    <w:rsid w:val="002B799C"/>
    <w:rsid w:val="002C1BF9"/>
    <w:rsid w:val="002D7BF3"/>
    <w:rsid w:val="002D7E1B"/>
    <w:rsid w:val="00301BA1"/>
    <w:rsid w:val="00326CA1"/>
    <w:rsid w:val="00334478"/>
    <w:rsid w:val="00344239"/>
    <w:rsid w:val="00354196"/>
    <w:rsid w:val="003736BB"/>
    <w:rsid w:val="0037655C"/>
    <w:rsid w:val="003A7ADA"/>
    <w:rsid w:val="003B16A8"/>
    <w:rsid w:val="003C74F3"/>
    <w:rsid w:val="003D45E6"/>
    <w:rsid w:val="003E44C6"/>
    <w:rsid w:val="003F3729"/>
    <w:rsid w:val="003F43D5"/>
    <w:rsid w:val="003F6448"/>
    <w:rsid w:val="0040417F"/>
    <w:rsid w:val="0042481C"/>
    <w:rsid w:val="00446624"/>
    <w:rsid w:val="00452D1E"/>
    <w:rsid w:val="0045793C"/>
    <w:rsid w:val="004601CD"/>
    <w:rsid w:val="00460753"/>
    <w:rsid w:val="004613F8"/>
    <w:rsid w:val="00474081"/>
    <w:rsid w:val="00487894"/>
    <w:rsid w:val="004A1F6F"/>
    <w:rsid w:val="004A6AD2"/>
    <w:rsid w:val="004B41C4"/>
    <w:rsid w:val="004C069E"/>
    <w:rsid w:val="004C514A"/>
    <w:rsid w:val="004C6BCD"/>
    <w:rsid w:val="004D0FA4"/>
    <w:rsid w:val="004D3AA6"/>
    <w:rsid w:val="004E126B"/>
    <w:rsid w:val="004F0F56"/>
    <w:rsid w:val="004F1208"/>
    <w:rsid w:val="0051026B"/>
    <w:rsid w:val="00513767"/>
    <w:rsid w:val="00515867"/>
    <w:rsid w:val="00522861"/>
    <w:rsid w:val="005236AA"/>
    <w:rsid w:val="00525C09"/>
    <w:rsid w:val="0053356D"/>
    <w:rsid w:val="00540076"/>
    <w:rsid w:val="0054529E"/>
    <w:rsid w:val="005575D1"/>
    <w:rsid w:val="0056017A"/>
    <w:rsid w:val="00563DC7"/>
    <w:rsid w:val="00565247"/>
    <w:rsid w:val="005764ED"/>
    <w:rsid w:val="005844A8"/>
    <w:rsid w:val="0059199E"/>
    <w:rsid w:val="00593557"/>
    <w:rsid w:val="005A2306"/>
    <w:rsid w:val="005A4B1C"/>
    <w:rsid w:val="005A749E"/>
    <w:rsid w:val="005B6363"/>
    <w:rsid w:val="005D0B04"/>
    <w:rsid w:val="005D2D8C"/>
    <w:rsid w:val="005D44A2"/>
    <w:rsid w:val="005D550B"/>
    <w:rsid w:val="005E4268"/>
    <w:rsid w:val="005E4558"/>
    <w:rsid w:val="005E59E1"/>
    <w:rsid w:val="005F3983"/>
    <w:rsid w:val="005F466F"/>
    <w:rsid w:val="005F6296"/>
    <w:rsid w:val="005F64D4"/>
    <w:rsid w:val="005F7029"/>
    <w:rsid w:val="0060602E"/>
    <w:rsid w:val="006172F1"/>
    <w:rsid w:val="00621FDF"/>
    <w:rsid w:val="00640D08"/>
    <w:rsid w:val="0065568D"/>
    <w:rsid w:val="0065665A"/>
    <w:rsid w:val="006624EC"/>
    <w:rsid w:val="00663D50"/>
    <w:rsid w:val="006665B2"/>
    <w:rsid w:val="0067744C"/>
    <w:rsid w:val="00680209"/>
    <w:rsid w:val="00683975"/>
    <w:rsid w:val="00684CD0"/>
    <w:rsid w:val="006975FA"/>
    <w:rsid w:val="006A41C7"/>
    <w:rsid w:val="006A63FA"/>
    <w:rsid w:val="006B4DE5"/>
    <w:rsid w:val="006D1467"/>
    <w:rsid w:val="006F0A83"/>
    <w:rsid w:val="006F1271"/>
    <w:rsid w:val="00700499"/>
    <w:rsid w:val="0070761C"/>
    <w:rsid w:val="00710116"/>
    <w:rsid w:val="007147A9"/>
    <w:rsid w:val="00717A9F"/>
    <w:rsid w:val="00730E93"/>
    <w:rsid w:val="00730F9F"/>
    <w:rsid w:val="007566BA"/>
    <w:rsid w:val="007578AD"/>
    <w:rsid w:val="0076608A"/>
    <w:rsid w:val="00767A5B"/>
    <w:rsid w:val="00781B9F"/>
    <w:rsid w:val="00793118"/>
    <w:rsid w:val="007A13AA"/>
    <w:rsid w:val="007A6B89"/>
    <w:rsid w:val="007C4A7B"/>
    <w:rsid w:val="007C66E7"/>
    <w:rsid w:val="007C7509"/>
    <w:rsid w:val="007D0A67"/>
    <w:rsid w:val="007D1792"/>
    <w:rsid w:val="007D1A6A"/>
    <w:rsid w:val="007D563F"/>
    <w:rsid w:val="007E02E3"/>
    <w:rsid w:val="007E0A9D"/>
    <w:rsid w:val="007E5996"/>
    <w:rsid w:val="007F15FE"/>
    <w:rsid w:val="007F3A76"/>
    <w:rsid w:val="00816E8C"/>
    <w:rsid w:val="00821F91"/>
    <w:rsid w:val="00850310"/>
    <w:rsid w:val="00854219"/>
    <w:rsid w:val="00862E83"/>
    <w:rsid w:val="0086445D"/>
    <w:rsid w:val="0087344D"/>
    <w:rsid w:val="008760B7"/>
    <w:rsid w:val="00876AC9"/>
    <w:rsid w:val="00876DE1"/>
    <w:rsid w:val="0087754A"/>
    <w:rsid w:val="008870AB"/>
    <w:rsid w:val="00892182"/>
    <w:rsid w:val="00892302"/>
    <w:rsid w:val="008A39E3"/>
    <w:rsid w:val="008A69FF"/>
    <w:rsid w:val="008B63A3"/>
    <w:rsid w:val="008B7D9D"/>
    <w:rsid w:val="008C58EC"/>
    <w:rsid w:val="008C7650"/>
    <w:rsid w:val="008D296A"/>
    <w:rsid w:val="008E775E"/>
    <w:rsid w:val="008F235A"/>
    <w:rsid w:val="00905DF6"/>
    <w:rsid w:val="009157E9"/>
    <w:rsid w:val="00925ED7"/>
    <w:rsid w:val="009322B9"/>
    <w:rsid w:val="00936007"/>
    <w:rsid w:val="00956820"/>
    <w:rsid w:val="009655AC"/>
    <w:rsid w:val="00970F9F"/>
    <w:rsid w:val="00971304"/>
    <w:rsid w:val="00972228"/>
    <w:rsid w:val="009741D6"/>
    <w:rsid w:val="00974682"/>
    <w:rsid w:val="009865D2"/>
    <w:rsid w:val="009A1067"/>
    <w:rsid w:val="009A10D4"/>
    <w:rsid w:val="009A3F94"/>
    <w:rsid w:val="009A4C6D"/>
    <w:rsid w:val="009C27FA"/>
    <w:rsid w:val="009D0C87"/>
    <w:rsid w:val="009D5080"/>
    <w:rsid w:val="009E01F8"/>
    <w:rsid w:val="009E1A29"/>
    <w:rsid w:val="00A040BA"/>
    <w:rsid w:val="00A07DF4"/>
    <w:rsid w:val="00A174BA"/>
    <w:rsid w:val="00A17567"/>
    <w:rsid w:val="00A2297C"/>
    <w:rsid w:val="00A34EA9"/>
    <w:rsid w:val="00A56672"/>
    <w:rsid w:val="00A649F1"/>
    <w:rsid w:val="00A82A93"/>
    <w:rsid w:val="00A97B9D"/>
    <w:rsid w:val="00AA36EC"/>
    <w:rsid w:val="00AA4C87"/>
    <w:rsid w:val="00AA5149"/>
    <w:rsid w:val="00AB1301"/>
    <w:rsid w:val="00AB32F3"/>
    <w:rsid w:val="00AC3198"/>
    <w:rsid w:val="00AC45A8"/>
    <w:rsid w:val="00AC5499"/>
    <w:rsid w:val="00AC69F9"/>
    <w:rsid w:val="00AD5118"/>
    <w:rsid w:val="00AE753B"/>
    <w:rsid w:val="00B039A0"/>
    <w:rsid w:val="00B05958"/>
    <w:rsid w:val="00B05DE3"/>
    <w:rsid w:val="00B10610"/>
    <w:rsid w:val="00B219E4"/>
    <w:rsid w:val="00B23B08"/>
    <w:rsid w:val="00B35394"/>
    <w:rsid w:val="00B52AA2"/>
    <w:rsid w:val="00B52D61"/>
    <w:rsid w:val="00B632F9"/>
    <w:rsid w:val="00B641E3"/>
    <w:rsid w:val="00B652A4"/>
    <w:rsid w:val="00B65D71"/>
    <w:rsid w:val="00B67274"/>
    <w:rsid w:val="00B675A7"/>
    <w:rsid w:val="00B76D1B"/>
    <w:rsid w:val="00B83E71"/>
    <w:rsid w:val="00B9748E"/>
    <w:rsid w:val="00BA05B2"/>
    <w:rsid w:val="00BB4553"/>
    <w:rsid w:val="00BC0E4E"/>
    <w:rsid w:val="00BF6E6A"/>
    <w:rsid w:val="00C036C7"/>
    <w:rsid w:val="00C16235"/>
    <w:rsid w:val="00C22C82"/>
    <w:rsid w:val="00C3249C"/>
    <w:rsid w:val="00C34CB2"/>
    <w:rsid w:val="00C36DCF"/>
    <w:rsid w:val="00C41ED0"/>
    <w:rsid w:val="00C42237"/>
    <w:rsid w:val="00C4415A"/>
    <w:rsid w:val="00C5081D"/>
    <w:rsid w:val="00C570D7"/>
    <w:rsid w:val="00C84B60"/>
    <w:rsid w:val="00C86727"/>
    <w:rsid w:val="00C867D7"/>
    <w:rsid w:val="00C94100"/>
    <w:rsid w:val="00C96B61"/>
    <w:rsid w:val="00CA1ACC"/>
    <w:rsid w:val="00CC2007"/>
    <w:rsid w:val="00CC2654"/>
    <w:rsid w:val="00CD0E65"/>
    <w:rsid w:val="00CD314E"/>
    <w:rsid w:val="00CD444E"/>
    <w:rsid w:val="00CE1403"/>
    <w:rsid w:val="00CE260A"/>
    <w:rsid w:val="00CF2F34"/>
    <w:rsid w:val="00D0751B"/>
    <w:rsid w:val="00D17AD0"/>
    <w:rsid w:val="00D24FD4"/>
    <w:rsid w:val="00D45576"/>
    <w:rsid w:val="00D45BD5"/>
    <w:rsid w:val="00D52AC4"/>
    <w:rsid w:val="00D5331B"/>
    <w:rsid w:val="00D62769"/>
    <w:rsid w:val="00D634B2"/>
    <w:rsid w:val="00D707A1"/>
    <w:rsid w:val="00D75172"/>
    <w:rsid w:val="00D755F3"/>
    <w:rsid w:val="00D826AE"/>
    <w:rsid w:val="00D84481"/>
    <w:rsid w:val="00D8760C"/>
    <w:rsid w:val="00D903DB"/>
    <w:rsid w:val="00D9084C"/>
    <w:rsid w:val="00D92BF1"/>
    <w:rsid w:val="00DA3F2B"/>
    <w:rsid w:val="00DC1CF6"/>
    <w:rsid w:val="00DC3044"/>
    <w:rsid w:val="00DD3230"/>
    <w:rsid w:val="00DD6445"/>
    <w:rsid w:val="00DE1E36"/>
    <w:rsid w:val="00E01529"/>
    <w:rsid w:val="00E11784"/>
    <w:rsid w:val="00E351FE"/>
    <w:rsid w:val="00E46EC8"/>
    <w:rsid w:val="00E47BC2"/>
    <w:rsid w:val="00E5329C"/>
    <w:rsid w:val="00E72F6B"/>
    <w:rsid w:val="00E9329F"/>
    <w:rsid w:val="00E94851"/>
    <w:rsid w:val="00EA0035"/>
    <w:rsid w:val="00EA240A"/>
    <w:rsid w:val="00EA290D"/>
    <w:rsid w:val="00EA347D"/>
    <w:rsid w:val="00EA4D8C"/>
    <w:rsid w:val="00EA5BCC"/>
    <w:rsid w:val="00EB1671"/>
    <w:rsid w:val="00EB1840"/>
    <w:rsid w:val="00EB25AD"/>
    <w:rsid w:val="00EB4D8C"/>
    <w:rsid w:val="00EC5509"/>
    <w:rsid w:val="00ED2007"/>
    <w:rsid w:val="00ED20B8"/>
    <w:rsid w:val="00ED5EAB"/>
    <w:rsid w:val="00ED7621"/>
    <w:rsid w:val="00EE1000"/>
    <w:rsid w:val="00EE762E"/>
    <w:rsid w:val="00EF0939"/>
    <w:rsid w:val="00EF4701"/>
    <w:rsid w:val="00EF5DC7"/>
    <w:rsid w:val="00F02E4F"/>
    <w:rsid w:val="00F05ECD"/>
    <w:rsid w:val="00F16E59"/>
    <w:rsid w:val="00F22A6B"/>
    <w:rsid w:val="00F25BB5"/>
    <w:rsid w:val="00F261AE"/>
    <w:rsid w:val="00F26898"/>
    <w:rsid w:val="00F34F4D"/>
    <w:rsid w:val="00F3793F"/>
    <w:rsid w:val="00F4213A"/>
    <w:rsid w:val="00F61BBC"/>
    <w:rsid w:val="00F641ED"/>
    <w:rsid w:val="00F744CD"/>
    <w:rsid w:val="00F74FC9"/>
    <w:rsid w:val="00F85674"/>
    <w:rsid w:val="00F940C9"/>
    <w:rsid w:val="00FA29ED"/>
    <w:rsid w:val="00FA4869"/>
    <w:rsid w:val="00FC283D"/>
    <w:rsid w:val="00FC39B3"/>
    <w:rsid w:val="00FC704B"/>
    <w:rsid w:val="00FD1948"/>
    <w:rsid w:val="00FD66B7"/>
    <w:rsid w:val="00FF0084"/>
    <w:rsid w:val="00FF75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8D6E5"/>
  <w15:docId w15:val="{1877636C-BBCB-4C97-A9A9-F05C0F9EC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4"/>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9F1"/>
    <w:rPr>
      <w:sz w:val="24"/>
    </w:rPr>
  </w:style>
  <w:style w:type="paragraph" w:styleId="Ttulo1">
    <w:name w:val="heading 1"/>
    <w:basedOn w:val="Normal"/>
    <w:next w:val="Normal"/>
    <w:uiPriority w:val="9"/>
    <w:qFormat/>
    <w:pPr>
      <w:keepNext/>
      <w:keepLines/>
      <w:spacing w:before="240"/>
      <w:outlineLvl w:val="0"/>
    </w:pPr>
    <w:rPr>
      <w:rFonts w:ascii="Calibri Light" w:hAnsi="Calibri Light"/>
      <w:color w:val="2F5496" w:themeColor="accent1" w:themeShade="BF"/>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Light" w:hAnsi="Calibri Light"/>
      <w:color w:val="2F5496" w:themeColor="accent1" w:themeShade="BF"/>
      <w:sz w:val="26"/>
      <w:szCs w:val="26"/>
      <w:lang w:val="en-US" w:eastAsia="es-ES"/>
    </w:rPr>
  </w:style>
  <w:style w:type="paragraph" w:styleId="Ttulo3">
    <w:name w:val="heading 3"/>
    <w:basedOn w:val="Normal"/>
    <w:next w:val="Normal"/>
    <w:uiPriority w:val="9"/>
    <w:semiHidden/>
    <w:unhideWhenUsed/>
    <w:qFormat/>
    <w:pPr>
      <w:keepNext/>
      <w:keepLines/>
      <w:spacing w:before="40"/>
      <w:outlineLvl w:val="2"/>
    </w:pPr>
    <w:rPr>
      <w:rFonts w:ascii="Calibri Light" w:hAnsi="Calibri Light"/>
      <w:color w:val="1F3763" w:themeColor="accent1" w:themeShade="7F"/>
    </w:rPr>
  </w:style>
  <w:style w:type="paragraph" w:styleId="Ttulo4">
    <w:name w:val="heading 4"/>
    <w:basedOn w:val="Normal"/>
    <w:next w:val="Normal"/>
    <w:link w:val="Ttulo4Car"/>
    <w:uiPriority w:val="9"/>
    <w:semiHidden/>
    <w:unhideWhenUsed/>
    <w:qFormat/>
    <w:rsid w:val="00D62769"/>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5F7029"/>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styleId="Textoennegrita">
    <w:name w:val="Strong"/>
    <w:basedOn w:val="Fuentedeprrafopredeter"/>
    <w:uiPriority w:val="22"/>
    <w:qFormat/>
    <w:rPr>
      <w:b/>
      <w:bCs/>
    </w:rPr>
  </w:style>
  <w:style w:type="character" w:customStyle="1" w:styleId="Vietas">
    <w:name w:val="Viñetas"/>
    <w:qFormat/>
  </w:style>
  <w:style w:type="character" w:styleId="Hipervnculo">
    <w:name w:val="Hyperlink"/>
    <w:rPr>
      <w:color w:val="0563C1"/>
      <w:u w:val="single"/>
    </w:rPr>
  </w:style>
  <w:style w:type="character" w:styleId="Hipervnculovisitado">
    <w:name w:val="FollowedHyperlink"/>
    <w:rPr>
      <w:color w:val="954F72"/>
      <w:u w:val="single"/>
    </w:rPr>
  </w:style>
  <w:style w:type="character" w:customStyle="1" w:styleId="WW8Num5z0">
    <w:name w:val="WW8Num5z0"/>
    <w:qFormat/>
    <w:rPr>
      <w:rFonts w:ascii="Symbol" w:hAnsi="Symbol" w:cs="Symbol"/>
      <w:lang w:val="es-MX"/>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1z0">
    <w:name w:val="WW8Num1z0"/>
    <w:qFormat/>
    <w:rPr>
      <w:rFonts w:ascii="Symbol" w:hAnsi="Symbol" w:cs="Symbol"/>
      <w:lang w:val="es-MX"/>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lang w:val="es-MX"/>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4z0">
    <w:name w:val="WW8Num4z0"/>
    <w:qFormat/>
    <w:rPr>
      <w:rFonts w:ascii="Symbol" w:hAnsi="Symbol" w:cs="Symbol"/>
      <w:lang w:val="es-MX"/>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3z0">
    <w:name w:val="WW8Num3z0"/>
    <w:qFormat/>
    <w:rPr>
      <w:rFonts w:ascii="Symbol" w:hAnsi="Symbol" w:cs="Symbol"/>
      <w:lang w:val="es-E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Textooriginal">
    <w:name w:val="Texto original"/>
    <w:qFormat/>
    <w:rPr>
      <w:rFonts w:ascii="Liberation Mono" w:eastAsia="Liberation Mono" w:hAnsi="Liberation Mono" w:cs="Liberation Mono"/>
    </w:rPr>
  </w:style>
  <w:style w:type="character" w:customStyle="1" w:styleId="WW8Num19z0">
    <w:name w:val="WW8Num19z0"/>
    <w:qFormat/>
    <w:rPr>
      <w:rFonts w:ascii="Symbol" w:hAnsi="Symbol" w:cs="Symbol"/>
      <w:color w:val="000000"/>
      <w:lang w:val="es-MX"/>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7z0">
    <w:name w:val="WW8Num7z0"/>
    <w:qFormat/>
    <w:rPr>
      <w:rFonts w:ascii="Symbol" w:hAnsi="Symbol" w:cs="Symbol"/>
      <w:color w:val="000000"/>
      <w:lang w:val="es-MX"/>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13z0">
    <w:name w:val="WW8Num13z0"/>
    <w:qFormat/>
    <w:rPr>
      <w:rFonts w:ascii="Symbol" w:hAnsi="Symbol" w:cs="Symbol"/>
      <w:lang w:val="es-MX"/>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5z0">
    <w:name w:val="WW8Num15z0"/>
    <w:qFormat/>
    <w:rPr>
      <w:rFonts w:ascii="Symbol" w:hAnsi="Symbol" w:cs="Symbol"/>
      <w:color w:val="000000"/>
      <w:lang w:val="es-MX"/>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8z0">
    <w:name w:val="WW8Num18z0"/>
    <w:qFormat/>
    <w:rPr>
      <w:rFonts w:ascii="Symbol" w:hAnsi="Symbol" w:cs="Symbol"/>
      <w:color w:val="000000"/>
      <w:lang w:val="es-MX"/>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style11">
    <w:name w:val="style11"/>
    <w:basedOn w:val="Fuentedeprrafopredeter"/>
    <w:qFormat/>
  </w:style>
  <w:style w:type="character" w:customStyle="1" w:styleId="Muydestacado">
    <w:name w:val="Muy destacado"/>
    <w:qFormat/>
    <w:rPr>
      <w:b/>
      <w:bCs/>
    </w:rPr>
  </w:style>
  <w:style w:type="character" w:customStyle="1" w:styleId="BulletSymbols">
    <w:name w:val="Bullet Symbols"/>
    <w:qFormat/>
  </w:style>
  <w:style w:type="paragraph" w:styleId="Ttulo">
    <w:name w:val="Title"/>
    <w:basedOn w:val="Normal"/>
    <w:next w:val="Textoindependiente"/>
    <w:uiPriority w:val="10"/>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pPr>
      <w:tabs>
        <w:tab w:val="center" w:pos="4419"/>
        <w:tab w:val="right" w:pos="8838"/>
      </w:tabs>
    </w:pPr>
  </w:style>
  <w:style w:type="paragraph" w:styleId="Piedepgina">
    <w:name w:val="footer"/>
    <w:basedOn w:val="Normal"/>
    <w:link w:val="PiedepginaCar"/>
    <w:pPr>
      <w:tabs>
        <w:tab w:val="center" w:pos="4419"/>
        <w:tab w:val="right" w:pos="8838"/>
      </w:tabs>
    </w:pPr>
  </w:style>
  <w:style w:type="paragraph" w:styleId="NormalWeb">
    <w:name w:val="Normal (Web)"/>
    <w:basedOn w:val="Normal"/>
    <w:uiPriority w:val="99"/>
    <w:qFormat/>
    <w:pPr>
      <w:spacing w:before="280" w:after="280"/>
    </w:pPr>
  </w:style>
  <w:style w:type="paragraph" w:styleId="Prrafodelista">
    <w:name w:val="List Paragraph"/>
    <w:basedOn w:val="Normal"/>
    <w:uiPriority w:val="1"/>
    <w:qFormat/>
    <w:pPr>
      <w:ind w:left="720"/>
      <w:contextualSpacing/>
    </w:pPr>
    <w:rPr>
      <w:rFonts w:cs="Calibri"/>
      <w:lang w:val="en-US"/>
    </w:rPr>
  </w:style>
  <w:style w:type="paragraph" w:styleId="Sinespaciado">
    <w:name w:val="No Spacing"/>
    <w:link w:val="SinespaciadoCar"/>
    <w:uiPriority w:val="1"/>
    <w:qFormat/>
    <w:pPr>
      <w:spacing w:before="100"/>
    </w:pPr>
    <w:rPr>
      <w:szCs w:val="20"/>
    </w:rPr>
  </w:style>
  <w:style w:type="paragraph" w:customStyle="1" w:styleId="Contenidodelmarco">
    <w:name w:val="Contenido del marco"/>
    <w:basedOn w:val="Normal"/>
    <w:qFormat/>
  </w:style>
  <w:style w:type="paragraph" w:customStyle="1" w:styleId="western">
    <w:name w:val="western"/>
    <w:basedOn w:val="Normal"/>
    <w:qFormat/>
    <w:pPr>
      <w:spacing w:before="280" w:after="142" w:line="276" w:lineRule="auto"/>
    </w:p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customStyle="1" w:styleId="Textopreformateado">
    <w:name w:val="Texto preformateado"/>
    <w:basedOn w:val="Normal"/>
    <w:qFormat/>
    <w:rPr>
      <w:rFonts w:ascii="Liberation Mono" w:eastAsia="Liberation Mono" w:hAnsi="Liberation Mono" w:cs="Liberation Mono"/>
      <w:sz w:val="20"/>
      <w:szCs w:val="20"/>
    </w:rPr>
  </w:style>
  <w:style w:type="paragraph" w:customStyle="1" w:styleId="Default">
    <w:name w:val="Default"/>
    <w:qFormat/>
    <w:rPr>
      <w:rFonts w:ascii="Arial" w:eastAsia="Times New Roman" w:hAnsi="Arial" w:cs="Arial"/>
      <w:color w:val="000000"/>
      <w:sz w:val="24"/>
      <w:lang w:eastAsia="es-MX"/>
    </w:rPr>
  </w:style>
  <w:style w:type="paragraph" w:customStyle="1" w:styleId="Standard">
    <w:name w:val="Standard"/>
    <w:qFormat/>
    <w:pPr>
      <w:textAlignment w:val="baseline"/>
    </w:pPr>
    <w:rPr>
      <w:rFonts w:ascii="Arial" w:eastAsia="Arial" w:hAnsi="Arial" w:cs="Arial"/>
      <w:szCs w:val="20"/>
      <w:lang w:val="en-US" w:eastAsia="zh-CN" w:bidi="hi-IN"/>
    </w:rPr>
  </w:style>
  <w:style w:type="paragraph" w:customStyle="1" w:styleId="LO-normal">
    <w:name w:val="LO-normal"/>
    <w:qFormat/>
    <w:rPr>
      <w:rFonts w:ascii="Times New Roman" w:eastAsia="NSimSun" w:hAnsi="Times New Roman" w:cs="Lucida Sans"/>
      <w:sz w:val="24"/>
      <w:lang w:eastAsia="zh-CN" w:bidi="hi-IN"/>
    </w:rPr>
  </w:style>
  <w:style w:type="numbering" w:customStyle="1" w:styleId="WW8Num5">
    <w:name w:val="WW8Num5"/>
    <w:qFormat/>
  </w:style>
  <w:style w:type="numbering" w:customStyle="1" w:styleId="WW8Num1">
    <w:name w:val="WW8Num1"/>
    <w:qFormat/>
  </w:style>
  <w:style w:type="numbering" w:customStyle="1" w:styleId="WW8Num2">
    <w:name w:val="WW8Num2"/>
    <w:qFormat/>
  </w:style>
  <w:style w:type="numbering" w:customStyle="1" w:styleId="WW8Num4">
    <w:name w:val="WW8Num4"/>
    <w:qFormat/>
  </w:style>
  <w:style w:type="numbering" w:customStyle="1" w:styleId="WW8Num3">
    <w:name w:val="WW8Num3"/>
    <w:qFormat/>
  </w:style>
  <w:style w:type="numbering" w:customStyle="1" w:styleId="WW8Num19">
    <w:name w:val="WW8Num19"/>
    <w:qFormat/>
  </w:style>
  <w:style w:type="numbering" w:customStyle="1" w:styleId="WW8Num7">
    <w:name w:val="WW8Num7"/>
    <w:qFormat/>
  </w:style>
  <w:style w:type="numbering" w:customStyle="1" w:styleId="WW8Num13">
    <w:name w:val="WW8Num13"/>
    <w:qFormat/>
  </w:style>
  <w:style w:type="numbering" w:customStyle="1" w:styleId="WW8Num15">
    <w:name w:val="WW8Num15"/>
    <w:qFormat/>
  </w:style>
  <w:style w:type="numbering" w:customStyle="1" w:styleId="WW8Num18">
    <w:name w:val="WW8Num18"/>
    <w:qFormat/>
  </w:style>
  <w:style w:type="character" w:customStyle="1" w:styleId="Mencinsinresolver1">
    <w:name w:val="Mención sin resolver1"/>
    <w:basedOn w:val="Fuentedeprrafopredeter"/>
    <w:uiPriority w:val="99"/>
    <w:semiHidden/>
    <w:unhideWhenUsed/>
    <w:rsid w:val="00163B6C"/>
    <w:rPr>
      <w:color w:val="605E5C"/>
      <w:shd w:val="clear" w:color="auto" w:fill="E1DFDD"/>
    </w:rPr>
  </w:style>
  <w:style w:type="character" w:customStyle="1" w:styleId="Ttulo4Car">
    <w:name w:val="Título 4 Car"/>
    <w:basedOn w:val="Fuentedeprrafopredeter"/>
    <w:link w:val="Ttulo4"/>
    <w:uiPriority w:val="9"/>
    <w:semiHidden/>
    <w:rsid w:val="00D62769"/>
    <w:rPr>
      <w:rFonts w:asciiTheme="majorHAnsi" w:eastAsiaTheme="majorEastAsia" w:hAnsiTheme="majorHAnsi" w:cstheme="majorBidi"/>
      <w:i/>
      <w:iCs/>
      <w:color w:val="2F5496" w:themeColor="accent1" w:themeShade="BF"/>
      <w:sz w:val="24"/>
    </w:rPr>
  </w:style>
  <w:style w:type="character" w:customStyle="1" w:styleId="Ttulo5Car">
    <w:name w:val="Título 5 Car"/>
    <w:basedOn w:val="Fuentedeprrafopredeter"/>
    <w:link w:val="Ttulo5"/>
    <w:uiPriority w:val="9"/>
    <w:semiHidden/>
    <w:rsid w:val="005F7029"/>
    <w:rPr>
      <w:rFonts w:asciiTheme="majorHAnsi" w:eastAsiaTheme="majorEastAsia" w:hAnsiTheme="majorHAnsi" w:cstheme="majorBidi"/>
      <w:color w:val="2F5496" w:themeColor="accent1" w:themeShade="BF"/>
      <w:sz w:val="24"/>
    </w:rPr>
  </w:style>
  <w:style w:type="table" w:styleId="Tablaconcuadrcula">
    <w:name w:val="Table Grid"/>
    <w:basedOn w:val="Tablanormal"/>
    <w:uiPriority w:val="39"/>
    <w:rsid w:val="0002393B"/>
    <w:pPr>
      <w:widowControl w:val="0"/>
      <w:suppressAutoHyphens w:val="0"/>
      <w:autoSpaceDE w:val="0"/>
      <w:autoSpaceDN w:val="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DD6445"/>
    <w:rPr>
      <w:szCs w:val="20"/>
    </w:rPr>
  </w:style>
  <w:style w:type="character" w:styleId="Mencinsinresolver">
    <w:name w:val="Unresolved Mention"/>
    <w:basedOn w:val="Fuentedeprrafopredeter"/>
    <w:uiPriority w:val="99"/>
    <w:semiHidden/>
    <w:unhideWhenUsed/>
    <w:rsid w:val="00085B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1651">
      <w:bodyDiv w:val="1"/>
      <w:marLeft w:val="0"/>
      <w:marRight w:val="0"/>
      <w:marTop w:val="0"/>
      <w:marBottom w:val="0"/>
      <w:divBdr>
        <w:top w:val="none" w:sz="0" w:space="0" w:color="auto"/>
        <w:left w:val="none" w:sz="0" w:space="0" w:color="auto"/>
        <w:bottom w:val="none" w:sz="0" w:space="0" w:color="auto"/>
        <w:right w:val="none" w:sz="0" w:space="0" w:color="auto"/>
      </w:divBdr>
    </w:div>
    <w:div w:id="244457852">
      <w:bodyDiv w:val="1"/>
      <w:marLeft w:val="0"/>
      <w:marRight w:val="0"/>
      <w:marTop w:val="0"/>
      <w:marBottom w:val="0"/>
      <w:divBdr>
        <w:top w:val="none" w:sz="0" w:space="0" w:color="auto"/>
        <w:left w:val="none" w:sz="0" w:space="0" w:color="auto"/>
        <w:bottom w:val="none" w:sz="0" w:space="0" w:color="auto"/>
        <w:right w:val="none" w:sz="0" w:space="0" w:color="auto"/>
      </w:divBdr>
    </w:div>
    <w:div w:id="272397072">
      <w:bodyDiv w:val="1"/>
      <w:marLeft w:val="0"/>
      <w:marRight w:val="0"/>
      <w:marTop w:val="0"/>
      <w:marBottom w:val="0"/>
      <w:divBdr>
        <w:top w:val="none" w:sz="0" w:space="0" w:color="auto"/>
        <w:left w:val="none" w:sz="0" w:space="0" w:color="auto"/>
        <w:bottom w:val="none" w:sz="0" w:space="0" w:color="auto"/>
        <w:right w:val="none" w:sz="0" w:space="0" w:color="auto"/>
      </w:divBdr>
    </w:div>
    <w:div w:id="293022117">
      <w:bodyDiv w:val="1"/>
      <w:marLeft w:val="0"/>
      <w:marRight w:val="0"/>
      <w:marTop w:val="0"/>
      <w:marBottom w:val="0"/>
      <w:divBdr>
        <w:top w:val="none" w:sz="0" w:space="0" w:color="auto"/>
        <w:left w:val="none" w:sz="0" w:space="0" w:color="auto"/>
        <w:bottom w:val="none" w:sz="0" w:space="0" w:color="auto"/>
        <w:right w:val="none" w:sz="0" w:space="0" w:color="auto"/>
      </w:divBdr>
      <w:divsChild>
        <w:div w:id="32190528">
          <w:marLeft w:val="0"/>
          <w:marRight w:val="0"/>
          <w:marTop w:val="0"/>
          <w:marBottom w:val="0"/>
          <w:divBdr>
            <w:top w:val="none" w:sz="0" w:space="0" w:color="auto"/>
            <w:left w:val="none" w:sz="0" w:space="0" w:color="auto"/>
            <w:bottom w:val="none" w:sz="0" w:space="0" w:color="auto"/>
            <w:right w:val="none" w:sz="0" w:space="0" w:color="auto"/>
          </w:divBdr>
          <w:divsChild>
            <w:div w:id="1724795969">
              <w:marLeft w:val="300"/>
              <w:marRight w:val="300"/>
              <w:marTop w:val="0"/>
              <w:marBottom w:val="600"/>
              <w:divBdr>
                <w:top w:val="none" w:sz="0" w:space="0" w:color="auto"/>
                <w:left w:val="none" w:sz="0" w:space="0" w:color="auto"/>
                <w:bottom w:val="none" w:sz="0" w:space="0" w:color="auto"/>
                <w:right w:val="none" w:sz="0" w:space="0" w:color="auto"/>
              </w:divBdr>
            </w:div>
            <w:div w:id="2055811405">
              <w:marLeft w:val="0"/>
              <w:marRight w:val="0"/>
              <w:marTop w:val="0"/>
              <w:marBottom w:val="0"/>
              <w:divBdr>
                <w:top w:val="none" w:sz="0" w:space="0" w:color="auto"/>
                <w:left w:val="none" w:sz="0" w:space="0" w:color="auto"/>
                <w:bottom w:val="none" w:sz="0" w:space="0" w:color="auto"/>
                <w:right w:val="none" w:sz="0" w:space="0" w:color="auto"/>
              </w:divBdr>
              <w:divsChild>
                <w:div w:id="11591557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6116995">
          <w:marLeft w:val="0"/>
          <w:marRight w:val="0"/>
          <w:marTop w:val="0"/>
          <w:marBottom w:val="0"/>
          <w:divBdr>
            <w:top w:val="none" w:sz="0" w:space="0" w:color="auto"/>
            <w:left w:val="none" w:sz="0" w:space="0" w:color="auto"/>
            <w:bottom w:val="none" w:sz="0" w:space="0" w:color="auto"/>
            <w:right w:val="none" w:sz="0" w:space="0" w:color="auto"/>
          </w:divBdr>
          <w:divsChild>
            <w:div w:id="99030710">
              <w:marLeft w:val="0"/>
              <w:marRight w:val="0"/>
              <w:marTop w:val="0"/>
              <w:marBottom w:val="0"/>
              <w:divBdr>
                <w:top w:val="none" w:sz="0" w:space="0" w:color="auto"/>
                <w:left w:val="none" w:sz="0" w:space="0" w:color="auto"/>
                <w:bottom w:val="none" w:sz="0" w:space="0" w:color="auto"/>
                <w:right w:val="none" w:sz="0" w:space="0" w:color="auto"/>
              </w:divBdr>
              <w:divsChild>
                <w:div w:id="10107479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35760862">
              <w:marLeft w:val="300"/>
              <w:marRight w:val="300"/>
              <w:marTop w:val="0"/>
              <w:marBottom w:val="600"/>
              <w:divBdr>
                <w:top w:val="none" w:sz="0" w:space="0" w:color="auto"/>
                <w:left w:val="none" w:sz="0" w:space="0" w:color="auto"/>
                <w:bottom w:val="none" w:sz="0" w:space="0" w:color="auto"/>
                <w:right w:val="none" w:sz="0" w:space="0" w:color="auto"/>
              </w:divBdr>
            </w:div>
          </w:divsChild>
        </w:div>
        <w:div w:id="587692618">
          <w:marLeft w:val="0"/>
          <w:marRight w:val="0"/>
          <w:marTop w:val="0"/>
          <w:marBottom w:val="0"/>
          <w:divBdr>
            <w:top w:val="none" w:sz="0" w:space="0" w:color="auto"/>
            <w:left w:val="none" w:sz="0" w:space="0" w:color="auto"/>
            <w:bottom w:val="none" w:sz="0" w:space="0" w:color="auto"/>
            <w:right w:val="none" w:sz="0" w:space="0" w:color="auto"/>
          </w:divBdr>
          <w:divsChild>
            <w:div w:id="1994675523">
              <w:marLeft w:val="0"/>
              <w:marRight w:val="0"/>
              <w:marTop w:val="0"/>
              <w:marBottom w:val="0"/>
              <w:divBdr>
                <w:top w:val="none" w:sz="0" w:space="0" w:color="auto"/>
                <w:left w:val="none" w:sz="0" w:space="0" w:color="auto"/>
                <w:bottom w:val="none" w:sz="0" w:space="0" w:color="auto"/>
                <w:right w:val="none" w:sz="0" w:space="0" w:color="auto"/>
              </w:divBdr>
              <w:divsChild>
                <w:div w:id="11733795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8409317">
              <w:marLeft w:val="300"/>
              <w:marRight w:val="300"/>
              <w:marTop w:val="0"/>
              <w:marBottom w:val="600"/>
              <w:divBdr>
                <w:top w:val="none" w:sz="0" w:space="0" w:color="auto"/>
                <w:left w:val="none" w:sz="0" w:space="0" w:color="auto"/>
                <w:bottom w:val="none" w:sz="0" w:space="0" w:color="auto"/>
                <w:right w:val="none" w:sz="0" w:space="0" w:color="auto"/>
              </w:divBdr>
            </w:div>
          </w:divsChild>
        </w:div>
        <w:div w:id="775906548">
          <w:marLeft w:val="0"/>
          <w:marRight w:val="0"/>
          <w:marTop w:val="0"/>
          <w:marBottom w:val="0"/>
          <w:divBdr>
            <w:top w:val="none" w:sz="0" w:space="0" w:color="auto"/>
            <w:left w:val="none" w:sz="0" w:space="0" w:color="auto"/>
            <w:bottom w:val="none" w:sz="0" w:space="0" w:color="auto"/>
            <w:right w:val="none" w:sz="0" w:space="0" w:color="auto"/>
          </w:divBdr>
          <w:divsChild>
            <w:div w:id="619073653">
              <w:marLeft w:val="300"/>
              <w:marRight w:val="300"/>
              <w:marTop w:val="0"/>
              <w:marBottom w:val="600"/>
              <w:divBdr>
                <w:top w:val="none" w:sz="0" w:space="0" w:color="auto"/>
                <w:left w:val="none" w:sz="0" w:space="0" w:color="auto"/>
                <w:bottom w:val="none" w:sz="0" w:space="0" w:color="auto"/>
                <w:right w:val="none" w:sz="0" w:space="0" w:color="auto"/>
              </w:divBdr>
            </w:div>
            <w:div w:id="1739744481">
              <w:marLeft w:val="0"/>
              <w:marRight w:val="0"/>
              <w:marTop w:val="0"/>
              <w:marBottom w:val="0"/>
              <w:divBdr>
                <w:top w:val="none" w:sz="0" w:space="0" w:color="auto"/>
                <w:left w:val="none" w:sz="0" w:space="0" w:color="auto"/>
                <w:bottom w:val="none" w:sz="0" w:space="0" w:color="auto"/>
                <w:right w:val="none" w:sz="0" w:space="0" w:color="auto"/>
              </w:divBdr>
              <w:divsChild>
                <w:div w:id="207358134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80308527">
          <w:marLeft w:val="0"/>
          <w:marRight w:val="0"/>
          <w:marTop w:val="0"/>
          <w:marBottom w:val="0"/>
          <w:divBdr>
            <w:top w:val="none" w:sz="0" w:space="0" w:color="auto"/>
            <w:left w:val="none" w:sz="0" w:space="0" w:color="auto"/>
            <w:bottom w:val="none" w:sz="0" w:space="0" w:color="auto"/>
            <w:right w:val="none" w:sz="0" w:space="0" w:color="auto"/>
          </w:divBdr>
          <w:divsChild>
            <w:div w:id="664284767">
              <w:marLeft w:val="0"/>
              <w:marRight w:val="0"/>
              <w:marTop w:val="0"/>
              <w:marBottom w:val="0"/>
              <w:divBdr>
                <w:top w:val="none" w:sz="0" w:space="0" w:color="auto"/>
                <w:left w:val="none" w:sz="0" w:space="0" w:color="auto"/>
                <w:bottom w:val="none" w:sz="0" w:space="0" w:color="auto"/>
                <w:right w:val="none" w:sz="0" w:space="0" w:color="auto"/>
              </w:divBdr>
              <w:divsChild>
                <w:div w:id="147405614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64908873">
              <w:marLeft w:val="300"/>
              <w:marRight w:val="300"/>
              <w:marTop w:val="0"/>
              <w:marBottom w:val="600"/>
              <w:divBdr>
                <w:top w:val="none" w:sz="0" w:space="0" w:color="auto"/>
                <w:left w:val="none" w:sz="0" w:space="0" w:color="auto"/>
                <w:bottom w:val="none" w:sz="0" w:space="0" w:color="auto"/>
                <w:right w:val="none" w:sz="0" w:space="0" w:color="auto"/>
              </w:divBdr>
            </w:div>
          </w:divsChild>
        </w:div>
        <w:div w:id="1606033772">
          <w:marLeft w:val="0"/>
          <w:marRight w:val="0"/>
          <w:marTop w:val="0"/>
          <w:marBottom w:val="0"/>
          <w:divBdr>
            <w:top w:val="none" w:sz="0" w:space="0" w:color="auto"/>
            <w:left w:val="none" w:sz="0" w:space="0" w:color="auto"/>
            <w:bottom w:val="none" w:sz="0" w:space="0" w:color="auto"/>
            <w:right w:val="none" w:sz="0" w:space="0" w:color="auto"/>
          </w:divBdr>
          <w:divsChild>
            <w:div w:id="1309365416">
              <w:marLeft w:val="0"/>
              <w:marRight w:val="0"/>
              <w:marTop w:val="0"/>
              <w:marBottom w:val="0"/>
              <w:divBdr>
                <w:top w:val="none" w:sz="0" w:space="0" w:color="auto"/>
                <w:left w:val="none" w:sz="0" w:space="0" w:color="auto"/>
                <w:bottom w:val="none" w:sz="0" w:space="0" w:color="auto"/>
                <w:right w:val="none" w:sz="0" w:space="0" w:color="auto"/>
              </w:divBdr>
              <w:divsChild>
                <w:div w:id="4297357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04735409">
              <w:marLeft w:val="300"/>
              <w:marRight w:val="300"/>
              <w:marTop w:val="0"/>
              <w:marBottom w:val="600"/>
              <w:divBdr>
                <w:top w:val="none" w:sz="0" w:space="0" w:color="auto"/>
                <w:left w:val="none" w:sz="0" w:space="0" w:color="auto"/>
                <w:bottom w:val="none" w:sz="0" w:space="0" w:color="auto"/>
                <w:right w:val="none" w:sz="0" w:space="0" w:color="auto"/>
              </w:divBdr>
            </w:div>
          </w:divsChild>
        </w:div>
        <w:div w:id="1792245384">
          <w:marLeft w:val="0"/>
          <w:marRight w:val="0"/>
          <w:marTop w:val="0"/>
          <w:marBottom w:val="0"/>
          <w:divBdr>
            <w:top w:val="none" w:sz="0" w:space="0" w:color="auto"/>
            <w:left w:val="none" w:sz="0" w:space="0" w:color="auto"/>
            <w:bottom w:val="none" w:sz="0" w:space="0" w:color="auto"/>
            <w:right w:val="none" w:sz="0" w:space="0" w:color="auto"/>
          </w:divBdr>
          <w:divsChild>
            <w:div w:id="82532474">
              <w:marLeft w:val="300"/>
              <w:marRight w:val="300"/>
              <w:marTop w:val="0"/>
              <w:marBottom w:val="600"/>
              <w:divBdr>
                <w:top w:val="none" w:sz="0" w:space="0" w:color="auto"/>
                <w:left w:val="none" w:sz="0" w:space="0" w:color="auto"/>
                <w:bottom w:val="none" w:sz="0" w:space="0" w:color="auto"/>
                <w:right w:val="none" w:sz="0" w:space="0" w:color="auto"/>
              </w:divBdr>
            </w:div>
            <w:div w:id="1155295593">
              <w:marLeft w:val="0"/>
              <w:marRight w:val="0"/>
              <w:marTop w:val="0"/>
              <w:marBottom w:val="0"/>
              <w:divBdr>
                <w:top w:val="none" w:sz="0" w:space="0" w:color="auto"/>
                <w:left w:val="none" w:sz="0" w:space="0" w:color="auto"/>
                <w:bottom w:val="none" w:sz="0" w:space="0" w:color="auto"/>
                <w:right w:val="none" w:sz="0" w:space="0" w:color="auto"/>
              </w:divBdr>
              <w:divsChild>
                <w:div w:id="170146854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97031408">
          <w:marLeft w:val="0"/>
          <w:marRight w:val="0"/>
          <w:marTop w:val="0"/>
          <w:marBottom w:val="0"/>
          <w:divBdr>
            <w:top w:val="none" w:sz="0" w:space="0" w:color="auto"/>
            <w:left w:val="none" w:sz="0" w:space="0" w:color="auto"/>
            <w:bottom w:val="none" w:sz="0" w:space="0" w:color="auto"/>
            <w:right w:val="none" w:sz="0" w:space="0" w:color="auto"/>
          </w:divBdr>
          <w:divsChild>
            <w:div w:id="1066757663">
              <w:marLeft w:val="0"/>
              <w:marRight w:val="0"/>
              <w:marTop w:val="0"/>
              <w:marBottom w:val="0"/>
              <w:divBdr>
                <w:top w:val="none" w:sz="0" w:space="0" w:color="auto"/>
                <w:left w:val="none" w:sz="0" w:space="0" w:color="auto"/>
                <w:bottom w:val="none" w:sz="0" w:space="0" w:color="auto"/>
                <w:right w:val="none" w:sz="0" w:space="0" w:color="auto"/>
              </w:divBdr>
              <w:divsChild>
                <w:div w:id="152077532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04986882">
              <w:marLeft w:val="300"/>
              <w:marRight w:val="300"/>
              <w:marTop w:val="0"/>
              <w:marBottom w:val="600"/>
              <w:divBdr>
                <w:top w:val="none" w:sz="0" w:space="0" w:color="auto"/>
                <w:left w:val="none" w:sz="0" w:space="0" w:color="auto"/>
                <w:bottom w:val="none" w:sz="0" w:space="0" w:color="auto"/>
                <w:right w:val="none" w:sz="0" w:space="0" w:color="auto"/>
              </w:divBdr>
            </w:div>
          </w:divsChild>
        </w:div>
        <w:div w:id="2006276715">
          <w:marLeft w:val="0"/>
          <w:marRight w:val="0"/>
          <w:marTop w:val="0"/>
          <w:marBottom w:val="0"/>
          <w:divBdr>
            <w:top w:val="none" w:sz="0" w:space="0" w:color="auto"/>
            <w:left w:val="none" w:sz="0" w:space="0" w:color="auto"/>
            <w:bottom w:val="none" w:sz="0" w:space="0" w:color="auto"/>
            <w:right w:val="none" w:sz="0" w:space="0" w:color="auto"/>
          </w:divBdr>
          <w:divsChild>
            <w:div w:id="601113182">
              <w:marLeft w:val="0"/>
              <w:marRight w:val="0"/>
              <w:marTop w:val="0"/>
              <w:marBottom w:val="0"/>
              <w:divBdr>
                <w:top w:val="none" w:sz="0" w:space="0" w:color="auto"/>
                <w:left w:val="none" w:sz="0" w:space="0" w:color="auto"/>
                <w:bottom w:val="none" w:sz="0" w:space="0" w:color="auto"/>
                <w:right w:val="none" w:sz="0" w:space="0" w:color="auto"/>
              </w:divBdr>
            </w:div>
            <w:div w:id="105758353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94071681">
      <w:bodyDiv w:val="1"/>
      <w:marLeft w:val="0"/>
      <w:marRight w:val="0"/>
      <w:marTop w:val="0"/>
      <w:marBottom w:val="0"/>
      <w:divBdr>
        <w:top w:val="none" w:sz="0" w:space="0" w:color="auto"/>
        <w:left w:val="none" w:sz="0" w:space="0" w:color="auto"/>
        <w:bottom w:val="none" w:sz="0" w:space="0" w:color="auto"/>
        <w:right w:val="none" w:sz="0" w:space="0" w:color="auto"/>
      </w:divBdr>
      <w:divsChild>
        <w:div w:id="7561450">
          <w:marLeft w:val="0"/>
          <w:marRight w:val="0"/>
          <w:marTop w:val="0"/>
          <w:marBottom w:val="0"/>
          <w:divBdr>
            <w:top w:val="none" w:sz="0" w:space="0" w:color="auto"/>
            <w:left w:val="none" w:sz="0" w:space="0" w:color="auto"/>
            <w:bottom w:val="none" w:sz="0" w:space="0" w:color="auto"/>
            <w:right w:val="none" w:sz="0" w:space="0" w:color="auto"/>
          </w:divBdr>
          <w:divsChild>
            <w:div w:id="535897164">
              <w:marLeft w:val="300"/>
              <w:marRight w:val="300"/>
              <w:marTop w:val="0"/>
              <w:marBottom w:val="600"/>
              <w:divBdr>
                <w:top w:val="none" w:sz="0" w:space="0" w:color="auto"/>
                <w:left w:val="none" w:sz="0" w:space="0" w:color="auto"/>
                <w:bottom w:val="none" w:sz="0" w:space="0" w:color="auto"/>
                <w:right w:val="none" w:sz="0" w:space="0" w:color="auto"/>
              </w:divBdr>
            </w:div>
            <w:div w:id="616302069">
              <w:marLeft w:val="0"/>
              <w:marRight w:val="0"/>
              <w:marTop w:val="0"/>
              <w:marBottom w:val="0"/>
              <w:divBdr>
                <w:top w:val="none" w:sz="0" w:space="0" w:color="auto"/>
                <w:left w:val="none" w:sz="0" w:space="0" w:color="auto"/>
                <w:bottom w:val="none" w:sz="0" w:space="0" w:color="auto"/>
                <w:right w:val="none" w:sz="0" w:space="0" w:color="auto"/>
              </w:divBdr>
              <w:divsChild>
                <w:div w:id="98848008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7114898">
          <w:marLeft w:val="0"/>
          <w:marRight w:val="0"/>
          <w:marTop w:val="0"/>
          <w:marBottom w:val="0"/>
          <w:divBdr>
            <w:top w:val="none" w:sz="0" w:space="0" w:color="auto"/>
            <w:left w:val="none" w:sz="0" w:space="0" w:color="auto"/>
            <w:bottom w:val="none" w:sz="0" w:space="0" w:color="auto"/>
            <w:right w:val="none" w:sz="0" w:space="0" w:color="auto"/>
          </w:divBdr>
          <w:divsChild>
            <w:div w:id="482476259">
              <w:marLeft w:val="300"/>
              <w:marRight w:val="300"/>
              <w:marTop w:val="0"/>
              <w:marBottom w:val="600"/>
              <w:divBdr>
                <w:top w:val="none" w:sz="0" w:space="0" w:color="auto"/>
                <w:left w:val="none" w:sz="0" w:space="0" w:color="auto"/>
                <w:bottom w:val="none" w:sz="0" w:space="0" w:color="auto"/>
                <w:right w:val="none" w:sz="0" w:space="0" w:color="auto"/>
              </w:divBdr>
            </w:div>
            <w:div w:id="1313212040">
              <w:marLeft w:val="0"/>
              <w:marRight w:val="0"/>
              <w:marTop w:val="0"/>
              <w:marBottom w:val="0"/>
              <w:divBdr>
                <w:top w:val="none" w:sz="0" w:space="0" w:color="auto"/>
                <w:left w:val="none" w:sz="0" w:space="0" w:color="auto"/>
                <w:bottom w:val="none" w:sz="0" w:space="0" w:color="auto"/>
                <w:right w:val="none" w:sz="0" w:space="0" w:color="auto"/>
              </w:divBdr>
              <w:divsChild>
                <w:div w:id="10550833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05197888">
          <w:marLeft w:val="0"/>
          <w:marRight w:val="0"/>
          <w:marTop w:val="0"/>
          <w:marBottom w:val="0"/>
          <w:divBdr>
            <w:top w:val="none" w:sz="0" w:space="0" w:color="auto"/>
            <w:left w:val="none" w:sz="0" w:space="0" w:color="auto"/>
            <w:bottom w:val="none" w:sz="0" w:space="0" w:color="auto"/>
            <w:right w:val="none" w:sz="0" w:space="0" w:color="auto"/>
          </w:divBdr>
          <w:divsChild>
            <w:div w:id="245847209">
              <w:marLeft w:val="300"/>
              <w:marRight w:val="300"/>
              <w:marTop w:val="0"/>
              <w:marBottom w:val="600"/>
              <w:divBdr>
                <w:top w:val="none" w:sz="0" w:space="0" w:color="auto"/>
                <w:left w:val="none" w:sz="0" w:space="0" w:color="auto"/>
                <w:bottom w:val="none" w:sz="0" w:space="0" w:color="auto"/>
                <w:right w:val="none" w:sz="0" w:space="0" w:color="auto"/>
              </w:divBdr>
            </w:div>
            <w:div w:id="1489707204">
              <w:marLeft w:val="0"/>
              <w:marRight w:val="0"/>
              <w:marTop w:val="0"/>
              <w:marBottom w:val="0"/>
              <w:divBdr>
                <w:top w:val="none" w:sz="0" w:space="0" w:color="auto"/>
                <w:left w:val="none" w:sz="0" w:space="0" w:color="auto"/>
                <w:bottom w:val="none" w:sz="0" w:space="0" w:color="auto"/>
                <w:right w:val="none" w:sz="0" w:space="0" w:color="auto"/>
              </w:divBdr>
              <w:divsChild>
                <w:div w:id="6868274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5075223">
          <w:marLeft w:val="0"/>
          <w:marRight w:val="0"/>
          <w:marTop w:val="0"/>
          <w:marBottom w:val="0"/>
          <w:divBdr>
            <w:top w:val="none" w:sz="0" w:space="0" w:color="auto"/>
            <w:left w:val="none" w:sz="0" w:space="0" w:color="auto"/>
            <w:bottom w:val="none" w:sz="0" w:space="0" w:color="auto"/>
            <w:right w:val="none" w:sz="0" w:space="0" w:color="auto"/>
          </w:divBdr>
          <w:divsChild>
            <w:div w:id="120466152">
              <w:marLeft w:val="0"/>
              <w:marRight w:val="0"/>
              <w:marTop w:val="0"/>
              <w:marBottom w:val="0"/>
              <w:divBdr>
                <w:top w:val="none" w:sz="0" w:space="0" w:color="auto"/>
                <w:left w:val="none" w:sz="0" w:space="0" w:color="auto"/>
                <w:bottom w:val="none" w:sz="0" w:space="0" w:color="auto"/>
                <w:right w:val="none" w:sz="0" w:space="0" w:color="auto"/>
              </w:divBdr>
              <w:divsChild>
                <w:div w:id="138983631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3763083">
              <w:marLeft w:val="300"/>
              <w:marRight w:val="300"/>
              <w:marTop w:val="0"/>
              <w:marBottom w:val="600"/>
              <w:divBdr>
                <w:top w:val="none" w:sz="0" w:space="0" w:color="auto"/>
                <w:left w:val="none" w:sz="0" w:space="0" w:color="auto"/>
                <w:bottom w:val="none" w:sz="0" w:space="0" w:color="auto"/>
                <w:right w:val="none" w:sz="0" w:space="0" w:color="auto"/>
              </w:divBdr>
            </w:div>
          </w:divsChild>
        </w:div>
        <w:div w:id="189228581">
          <w:marLeft w:val="0"/>
          <w:marRight w:val="0"/>
          <w:marTop w:val="0"/>
          <w:marBottom w:val="0"/>
          <w:divBdr>
            <w:top w:val="none" w:sz="0" w:space="0" w:color="auto"/>
            <w:left w:val="none" w:sz="0" w:space="0" w:color="auto"/>
            <w:bottom w:val="none" w:sz="0" w:space="0" w:color="auto"/>
            <w:right w:val="none" w:sz="0" w:space="0" w:color="auto"/>
          </w:divBdr>
          <w:divsChild>
            <w:div w:id="1002706161">
              <w:marLeft w:val="0"/>
              <w:marRight w:val="0"/>
              <w:marTop w:val="0"/>
              <w:marBottom w:val="0"/>
              <w:divBdr>
                <w:top w:val="none" w:sz="0" w:space="0" w:color="auto"/>
                <w:left w:val="none" w:sz="0" w:space="0" w:color="auto"/>
                <w:bottom w:val="none" w:sz="0" w:space="0" w:color="auto"/>
                <w:right w:val="none" w:sz="0" w:space="0" w:color="auto"/>
              </w:divBdr>
              <w:divsChild>
                <w:div w:id="12404041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3434118">
              <w:marLeft w:val="300"/>
              <w:marRight w:val="300"/>
              <w:marTop w:val="0"/>
              <w:marBottom w:val="600"/>
              <w:divBdr>
                <w:top w:val="none" w:sz="0" w:space="0" w:color="auto"/>
                <w:left w:val="none" w:sz="0" w:space="0" w:color="auto"/>
                <w:bottom w:val="none" w:sz="0" w:space="0" w:color="auto"/>
                <w:right w:val="none" w:sz="0" w:space="0" w:color="auto"/>
              </w:divBdr>
            </w:div>
          </w:divsChild>
        </w:div>
        <w:div w:id="401416757">
          <w:marLeft w:val="0"/>
          <w:marRight w:val="0"/>
          <w:marTop w:val="0"/>
          <w:marBottom w:val="0"/>
          <w:divBdr>
            <w:top w:val="none" w:sz="0" w:space="0" w:color="auto"/>
            <w:left w:val="none" w:sz="0" w:space="0" w:color="auto"/>
            <w:bottom w:val="none" w:sz="0" w:space="0" w:color="auto"/>
            <w:right w:val="none" w:sz="0" w:space="0" w:color="auto"/>
          </w:divBdr>
          <w:divsChild>
            <w:div w:id="216281425">
              <w:marLeft w:val="300"/>
              <w:marRight w:val="300"/>
              <w:marTop w:val="0"/>
              <w:marBottom w:val="600"/>
              <w:divBdr>
                <w:top w:val="none" w:sz="0" w:space="0" w:color="auto"/>
                <w:left w:val="none" w:sz="0" w:space="0" w:color="auto"/>
                <w:bottom w:val="none" w:sz="0" w:space="0" w:color="auto"/>
                <w:right w:val="none" w:sz="0" w:space="0" w:color="auto"/>
              </w:divBdr>
            </w:div>
            <w:div w:id="1855803645">
              <w:marLeft w:val="0"/>
              <w:marRight w:val="0"/>
              <w:marTop w:val="0"/>
              <w:marBottom w:val="0"/>
              <w:divBdr>
                <w:top w:val="none" w:sz="0" w:space="0" w:color="auto"/>
                <w:left w:val="none" w:sz="0" w:space="0" w:color="auto"/>
                <w:bottom w:val="none" w:sz="0" w:space="0" w:color="auto"/>
                <w:right w:val="none" w:sz="0" w:space="0" w:color="auto"/>
              </w:divBdr>
              <w:divsChild>
                <w:div w:id="650015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3612625">
          <w:marLeft w:val="0"/>
          <w:marRight w:val="0"/>
          <w:marTop w:val="0"/>
          <w:marBottom w:val="0"/>
          <w:divBdr>
            <w:top w:val="none" w:sz="0" w:space="0" w:color="auto"/>
            <w:left w:val="none" w:sz="0" w:space="0" w:color="auto"/>
            <w:bottom w:val="none" w:sz="0" w:space="0" w:color="auto"/>
            <w:right w:val="none" w:sz="0" w:space="0" w:color="auto"/>
          </w:divBdr>
          <w:divsChild>
            <w:div w:id="522283076">
              <w:marLeft w:val="300"/>
              <w:marRight w:val="300"/>
              <w:marTop w:val="0"/>
              <w:marBottom w:val="600"/>
              <w:divBdr>
                <w:top w:val="none" w:sz="0" w:space="0" w:color="auto"/>
                <w:left w:val="none" w:sz="0" w:space="0" w:color="auto"/>
                <w:bottom w:val="none" w:sz="0" w:space="0" w:color="auto"/>
                <w:right w:val="none" w:sz="0" w:space="0" w:color="auto"/>
              </w:divBdr>
            </w:div>
            <w:div w:id="1899199914">
              <w:marLeft w:val="0"/>
              <w:marRight w:val="0"/>
              <w:marTop w:val="0"/>
              <w:marBottom w:val="0"/>
              <w:divBdr>
                <w:top w:val="none" w:sz="0" w:space="0" w:color="auto"/>
                <w:left w:val="none" w:sz="0" w:space="0" w:color="auto"/>
                <w:bottom w:val="none" w:sz="0" w:space="0" w:color="auto"/>
                <w:right w:val="none" w:sz="0" w:space="0" w:color="auto"/>
              </w:divBdr>
              <w:divsChild>
                <w:div w:id="12745608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81706682">
          <w:marLeft w:val="0"/>
          <w:marRight w:val="0"/>
          <w:marTop w:val="0"/>
          <w:marBottom w:val="0"/>
          <w:divBdr>
            <w:top w:val="none" w:sz="0" w:space="0" w:color="auto"/>
            <w:left w:val="none" w:sz="0" w:space="0" w:color="auto"/>
            <w:bottom w:val="none" w:sz="0" w:space="0" w:color="auto"/>
            <w:right w:val="none" w:sz="0" w:space="0" w:color="auto"/>
          </w:divBdr>
          <w:divsChild>
            <w:div w:id="107941613">
              <w:marLeft w:val="0"/>
              <w:marRight w:val="0"/>
              <w:marTop w:val="0"/>
              <w:marBottom w:val="0"/>
              <w:divBdr>
                <w:top w:val="none" w:sz="0" w:space="0" w:color="auto"/>
                <w:left w:val="none" w:sz="0" w:space="0" w:color="auto"/>
                <w:bottom w:val="none" w:sz="0" w:space="0" w:color="auto"/>
                <w:right w:val="none" w:sz="0" w:space="0" w:color="auto"/>
              </w:divBdr>
              <w:divsChild>
                <w:div w:id="6974378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7037595">
              <w:marLeft w:val="300"/>
              <w:marRight w:val="300"/>
              <w:marTop w:val="0"/>
              <w:marBottom w:val="600"/>
              <w:divBdr>
                <w:top w:val="none" w:sz="0" w:space="0" w:color="auto"/>
                <w:left w:val="none" w:sz="0" w:space="0" w:color="auto"/>
                <w:bottom w:val="none" w:sz="0" w:space="0" w:color="auto"/>
                <w:right w:val="none" w:sz="0" w:space="0" w:color="auto"/>
              </w:divBdr>
            </w:div>
          </w:divsChild>
        </w:div>
        <w:div w:id="870991971">
          <w:marLeft w:val="0"/>
          <w:marRight w:val="0"/>
          <w:marTop w:val="0"/>
          <w:marBottom w:val="0"/>
          <w:divBdr>
            <w:top w:val="none" w:sz="0" w:space="0" w:color="auto"/>
            <w:left w:val="none" w:sz="0" w:space="0" w:color="auto"/>
            <w:bottom w:val="none" w:sz="0" w:space="0" w:color="auto"/>
            <w:right w:val="none" w:sz="0" w:space="0" w:color="auto"/>
          </w:divBdr>
          <w:divsChild>
            <w:div w:id="469858264">
              <w:marLeft w:val="0"/>
              <w:marRight w:val="0"/>
              <w:marTop w:val="0"/>
              <w:marBottom w:val="0"/>
              <w:divBdr>
                <w:top w:val="none" w:sz="0" w:space="0" w:color="auto"/>
                <w:left w:val="none" w:sz="0" w:space="0" w:color="auto"/>
                <w:bottom w:val="none" w:sz="0" w:space="0" w:color="auto"/>
                <w:right w:val="none" w:sz="0" w:space="0" w:color="auto"/>
              </w:divBdr>
              <w:divsChild>
                <w:div w:id="11533720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6437744">
              <w:marLeft w:val="300"/>
              <w:marRight w:val="300"/>
              <w:marTop w:val="0"/>
              <w:marBottom w:val="600"/>
              <w:divBdr>
                <w:top w:val="none" w:sz="0" w:space="0" w:color="auto"/>
                <w:left w:val="none" w:sz="0" w:space="0" w:color="auto"/>
                <w:bottom w:val="none" w:sz="0" w:space="0" w:color="auto"/>
                <w:right w:val="none" w:sz="0" w:space="0" w:color="auto"/>
              </w:divBdr>
            </w:div>
          </w:divsChild>
        </w:div>
        <w:div w:id="1116561928">
          <w:marLeft w:val="0"/>
          <w:marRight w:val="0"/>
          <w:marTop w:val="0"/>
          <w:marBottom w:val="0"/>
          <w:divBdr>
            <w:top w:val="none" w:sz="0" w:space="0" w:color="auto"/>
            <w:left w:val="none" w:sz="0" w:space="0" w:color="auto"/>
            <w:bottom w:val="none" w:sz="0" w:space="0" w:color="auto"/>
            <w:right w:val="none" w:sz="0" w:space="0" w:color="auto"/>
          </w:divBdr>
          <w:divsChild>
            <w:div w:id="1144589248">
              <w:marLeft w:val="300"/>
              <w:marRight w:val="300"/>
              <w:marTop w:val="0"/>
              <w:marBottom w:val="600"/>
              <w:divBdr>
                <w:top w:val="none" w:sz="0" w:space="0" w:color="auto"/>
                <w:left w:val="none" w:sz="0" w:space="0" w:color="auto"/>
                <w:bottom w:val="none" w:sz="0" w:space="0" w:color="auto"/>
                <w:right w:val="none" w:sz="0" w:space="0" w:color="auto"/>
              </w:divBdr>
            </w:div>
            <w:div w:id="1458834972">
              <w:marLeft w:val="0"/>
              <w:marRight w:val="0"/>
              <w:marTop w:val="0"/>
              <w:marBottom w:val="0"/>
              <w:divBdr>
                <w:top w:val="none" w:sz="0" w:space="0" w:color="auto"/>
                <w:left w:val="none" w:sz="0" w:space="0" w:color="auto"/>
                <w:bottom w:val="none" w:sz="0" w:space="0" w:color="auto"/>
                <w:right w:val="none" w:sz="0" w:space="0" w:color="auto"/>
              </w:divBdr>
              <w:divsChild>
                <w:div w:id="78446731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94729018">
          <w:marLeft w:val="0"/>
          <w:marRight w:val="0"/>
          <w:marTop w:val="0"/>
          <w:marBottom w:val="0"/>
          <w:divBdr>
            <w:top w:val="none" w:sz="0" w:space="0" w:color="auto"/>
            <w:left w:val="none" w:sz="0" w:space="0" w:color="auto"/>
            <w:bottom w:val="none" w:sz="0" w:space="0" w:color="auto"/>
            <w:right w:val="none" w:sz="0" w:space="0" w:color="auto"/>
          </w:divBdr>
          <w:divsChild>
            <w:div w:id="918825301">
              <w:marLeft w:val="300"/>
              <w:marRight w:val="300"/>
              <w:marTop w:val="0"/>
              <w:marBottom w:val="600"/>
              <w:divBdr>
                <w:top w:val="none" w:sz="0" w:space="0" w:color="auto"/>
                <w:left w:val="none" w:sz="0" w:space="0" w:color="auto"/>
                <w:bottom w:val="none" w:sz="0" w:space="0" w:color="auto"/>
                <w:right w:val="none" w:sz="0" w:space="0" w:color="auto"/>
              </w:divBdr>
            </w:div>
            <w:div w:id="1704865009">
              <w:marLeft w:val="0"/>
              <w:marRight w:val="0"/>
              <w:marTop w:val="0"/>
              <w:marBottom w:val="0"/>
              <w:divBdr>
                <w:top w:val="none" w:sz="0" w:space="0" w:color="auto"/>
                <w:left w:val="none" w:sz="0" w:space="0" w:color="auto"/>
                <w:bottom w:val="none" w:sz="0" w:space="0" w:color="auto"/>
                <w:right w:val="none" w:sz="0" w:space="0" w:color="auto"/>
              </w:divBdr>
              <w:divsChild>
                <w:div w:id="135325985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33351166">
          <w:marLeft w:val="0"/>
          <w:marRight w:val="0"/>
          <w:marTop w:val="0"/>
          <w:marBottom w:val="0"/>
          <w:divBdr>
            <w:top w:val="none" w:sz="0" w:space="0" w:color="auto"/>
            <w:left w:val="none" w:sz="0" w:space="0" w:color="auto"/>
            <w:bottom w:val="none" w:sz="0" w:space="0" w:color="auto"/>
            <w:right w:val="none" w:sz="0" w:space="0" w:color="auto"/>
          </w:divBdr>
          <w:divsChild>
            <w:div w:id="833565908">
              <w:marLeft w:val="0"/>
              <w:marRight w:val="0"/>
              <w:marTop w:val="0"/>
              <w:marBottom w:val="0"/>
              <w:divBdr>
                <w:top w:val="none" w:sz="0" w:space="0" w:color="auto"/>
                <w:left w:val="none" w:sz="0" w:space="0" w:color="auto"/>
                <w:bottom w:val="none" w:sz="0" w:space="0" w:color="auto"/>
                <w:right w:val="none" w:sz="0" w:space="0" w:color="auto"/>
              </w:divBdr>
              <w:divsChild>
                <w:div w:id="9498268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833767271">
              <w:marLeft w:val="300"/>
              <w:marRight w:val="300"/>
              <w:marTop w:val="0"/>
              <w:marBottom w:val="600"/>
              <w:divBdr>
                <w:top w:val="none" w:sz="0" w:space="0" w:color="auto"/>
                <w:left w:val="none" w:sz="0" w:space="0" w:color="auto"/>
                <w:bottom w:val="none" w:sz="0" w:space="0" w:color="auto"/>
                <w:right w:val="none" w:sz="0" w:space="0" w:color="auto"/>
              </w:divBdr>
            </w:div>
          </w:divsChild>
        </w:div>
        <w:div w:id="1357805798">
          <w:marLeft w:val="0"/>
          <w:marRight w:val="0"/>
          <w:marTop w:val="0"/>
          <w:marBottom w:val="0"/>
          <w:divBdr>
            <w:top w:val="none" w:sz="0" w:space="0" w:color="auto"/>
            <w:left w:val="none" w:sz="0" w:space="0" w:color="auto"/>
            <w:bottom w:val="none" w:sz="0" w:space="0" w:color="auto"/>
            <w:right w:val="none" w:sz="0" w:space="0" w:color="auto"/>
          </w:divBdr>
          <w:divsChild>
            <w:div w:id="114059890">
              <w:marLeft w:val="300"/>
              <w:marRight w:val="300"/>
              <w:marTop w:val="0"/>
              <w:marBottom w:val="600"/>
              <w:divBdr>
                <w:top w:val="none" w:sz="0" w:space="0" w:color="auto"/>
                <w:left w:val="none" w:sz="0" w:space="0" w:color="auto"/>
                <w:bottom w:val="none" w:sz="0" w:space="0" w:color="auto"/>
                <w:right w:val="none" w:sz="0" w:space="0" w:color="auto"/>
              </w:divBdr>
            </w:div>
            <w:div w:id="259486618">
              <w:marLeft w:val="0"/>
              <w:marRight w:val="0"/>
              <w:marTop w:val="0"/>
              <w:marBottom w:val="0"/>
              <w:divBdr>
                <w:top w:val="none" w:sz="0" w:space="0" w:color="auto"/>
                <w:left w:val="none" w:sz="0" w:space="0" w:color="auto"/>
                <w:bottom w:val="none" w:sz="0" w:space="0" w:color="auto"/>
                <w:right w:val="none" w:sz="0" w:space="0" w:color="auto"/>
              </w:divBdr>
            </w:div>
          </w:divsChild>
        </w:div>
        <w:div w:id="1861435865">
          <w:marLeft w:val="0"/>
          <w:marRight w:val="0"/>
          <w:marTop w:val="0"/>
          <w:marBottom w:val="0"/>
          <w:divBdr>
            <w:top w:val="none" w:sz="0" w:space="0" w:color="auto"/>
            <w:left w:val="none" w:sz="0" w:space="0" w:color="auto"/>
            <w:bottom w:val="none" w:sz="0" w:space="0" w:color="auto"/>
            <w:right w:val="none" w:sz="0" w:space="0" w:color="auto"/>
          </w:divBdr>
          <w:divsChild>
            <w:div w:id="528840785">
              <w:marLeft w:val="300"/>
              <w:marRight w:val="300"/>
              <w:marTop w:val="0"/>
              <w:marBottom w:val="600"/>
              <w:divBdr>
                <w:top w:val="none" w:sz="0" w:space="0" w:color="auto"/>
                <w:left w:val="none" w:sz="0" w:space="0" w:color="auto"/>
                <w:bottom w:val="none" w:sz="0" w:space="0" w:color="auto"/>
                <w:right w:val="none" w:sz="0" w:space="0" w:color="auto"/>
              </w:divBdr>
            </w:div>
            <w:div w:id="656761770">
              <w:marLeft w:val="0"/>
              <w:marRight w:val="0"/>
              <w:marTop w:val="0"/>
              <w:marBottom w:val="0"/>
              <w:divBdr>
                <w:top w:val="none" w:sz="0" w:space="0" w:color="auto"/>
                <w:left w:val="none" w:sz="0" w:space="0" w:color="auto"/>
                <w:bottom w:val="none" w:sz="0" w:space="0" w:color="auto"/>
                <w:right w:val="none" w:sz="0" w:space="0" w:color="auto"/>
              </w:divBdr>
              <w:divsChild>
                <w:div w:id="17582844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79718999">
          <w:marLeft w:val="0"/>
          <w:marRight w:val="0"/>
          <w:marTop w:val="0"/>
          <w:marBottom w:val="0"/>
          <w:divBdr>
            <w:top w:val="none" w:sz="0" w:space="0" w:color="auto"/>
            <w:left w:val="none" w:sz="0" w:space="0" w:color="auto"/>
            <w:bottom w:val="none" w:sz="0" w:space="0" w:color="auto"/>
            <w:right w:val="none" w:sz="0" w:space="0" w:color="auto"/>
          </w:divBdr>
          <w:divsChild>
            <w:div w:id="1101534806">
              <w:marLeft w:val="300"/>
              <w:marRight w:val="300"/>
              <w:marTop w:val="0"/>
              <w:marBottom w:val="600"/>
              <w:divBdr>
                <w:top w:val="none" w:sz="0" w:space="0" w:color="auto"/>
                <w:left w:val="none" w:sz="0" w:space="0" w:color="auto"/>
                <w:bottom w:val="none" w:sz="0" w:space="0" w:color="auto"/>
                <w:right w:val="none" w:sz="0" w:space="0" w:color="auto"/>
              </w:divBdr>
            </w:div>
            <w:div w:id="1859392368">
              <w:marLeft w:val="0"/>
              <w:marRight w:val="0"/>
              <w:marTop w:val="0"/>
              <w:marBottom w:val="0"/>
              <w:divBdr>
                <w:top w:val="none" w:sz="0" w:space="0" w:color="auto"/>
                <w:left w:val="none" w:sz="0" w:space="0" w:color="auto"/>
                <w:bottom w:val="none" w:sz="0" w:space="0" w:color="auto"/>
                <w:right w:val="none" w:sz="0" w:space="0" w:color="auto"/>
              </w:divBdr>
              <w:divsChild>
                <w:div w:id="60400179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06860952">
          <w:marLeft w:val="0"/>
          <w:marRight w:val="0"/>
          <w:marTop w:val="0"/>
          <w:marBottom w:val="0"/>
          <w:divBdr>
            <w:top w:val="none" w:sz="0" w:space="0" w:color="auto"/>
            <w:left w:val="none" w:sz="0" w:space="0" w:color="auto"/>
            <w:bottom w:val="none" w:sz="0" w:space="0" w:color="auto"/>
            <w:right w:val="none" w:sz="0" w:space="0" w:color="auto"/>
          </w:divBdr>
          <w:divsChild>
            <w:div w:id="20015704">
              <w:marLeft w:val="0"/>
              <w:marRight w:val="0"/>
              <w:marTop w:val="0"/>
              <w:marBottom w:val="0"/>
              <w:divBdr>
                <w:top w:val="none" w:sz="0" w:space="0" w:color="auto"/>
                <w:left w:val="none" w:sz="0" w:space="0" w:color="auto"/>
                <w:bottom w:val="none" w:sz="0" w:space="0" w:color="auto"/>
                <w:right w:val="none" w:sz="0" w:space="0" w:color="auto"/>
              </w:divBdr>
              <w:divsChild>
                <w:div w:id="203557281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25880624">
              <w:marLeft w:val="300"/>
              <w:marRight w:val="300"/>
              <w:marTop w:val="0"/>
              <w:marBottom w:val="600"/>
              <w:divBdr>
                <w:top w:val="none" w:sz="0" w:space="0" w:color="auto"/>
                <w:left w:val="none" w:sz="0" w:space="0" w:color="auto"/>
                <w:bottom w:val="none" w:sz="0" w:space="0" w:color="auto"/>
                <w:right w:val="none" w:sz="0" w:space="0" w:color="auto"/>
              </w:divBdr>
            </w:div>
          </w:divsChild>
        </w:div>
        <w:div w:id="2078359286">
          <w:marLeft w:val="0"/>
          <w:marRight w:val="0"/>
          <w:marTop w:val="0"/>
          <w:marBottom w:val="0"/>
          <w:divBdr>
            <w:top w:val="none" w:sz="0" w:space="0" w:color="auto"/>
            <w:left w:val="none" w:sz="0" w:space="0" w:color="auto"/>
            <w:bottom w:val="none" w:sz="0" w:space="0" w:color="auto"/>
            <w:right w:val="none" w:sz="0" w:space="0" w:color="auto"/>
          </w:divBdr>
          <w:divsChild>
            <w:div w:id="107429867">
              <w:marLeft w:val="0"/>
              <w:marRight w:val="0"/>
              <w:marTop w:val="0"/>
              <w:marBottom w:val="0"/>
              <w:divBdr>
                <w:top w:val="none" w:sz="0" w:space="0" w:color="auto"/>
                <w:left w:val="none" w:sz="0" w:space="0" w:color="auto"/>
                <w:bottom w:val="none" w:sz="0" w:space="0" w:color="auto"/>
                <w:right w:val="none" w:sz="0" w:space="0" w:color="auto"/>
              </w:divBdr>
              <w:divsChild>
                <w:div w:id="64284897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920429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341278318">
      <w:bodyDiv w:val="1"/>
      <w:marLeft w:val="0"/>
      <w:marRight w:val="0"/>
      <w:marTop w:val="0"/>
      <w:marBottom w:val="0"/>
      <w:divBdr>
        <w:top w:val="none" w:sz="0" w:space="0" w:color="auto"/>
        <w:left w:val="none" w:sz="0" w:space="0" w:color="auto"/>
        <w:bottom w:val="none" w:sz="0" w:space="0" w:color="auto"/>
        <w:right w:val="none" w:sz="0" w:space="0" w:color="auto"/>
      </w:divBdr>
    </w:div>
    <w:div w:id="354039585">
      <w:bodyDiv w:val="1"/>
      <w:marLeft w:val="0"/>
      <w:marRight w:val="0"/>
      <w:marTop w:val="0"/>
      <w:marBottom w:val="0"/>
      <w:divBdr>
        <w:top w:val="none" w:sz="0" w:space="0" w:color="auto"/>
        <w:left w:val="none" w:sz="0" w:space="0" w:color="auto"/>
        <w:bottom w:val="none" w:sz="0" w:space="0" w:color="auto"/>
        <w:right w:val="none" w:sz="0" w:space="0" w:color="auto"/>
      </w:divBdr>
      <w:divsChild>
        <w:div w:id="1176067499">
          <w:marLeft w:val="0"/>
          <w:marRight w:val="0"/>
          <w:marTop w:val="0"/>
          <w:marBottom w:val="0"/>
          <w:divBdr>
            <w:top w:val="none" w:sz="0" w:space="0" w:color="auto"/>
            <w:left w:val="none" w:sz="0" w:space="0" w:color="auto"/>
            <w:bottom w:val="none" w:sz="0" w:space="0" w:color="auto"/>
            <w:right w:val="none" w:sz="0" w:space="0" w:color="auto"/>
          </w:divBdr>
        </w:div>
      </w:divsChild>
    </w:div>
    <w:div w:id="354617904">
      <w:bodyDiv w:val="1"/>
      <w:marLeft w:val="0"/>
      <w:marRight w:val="0"/>
      <w:marTop w:val="0"/>
      <w:marBottom w:val="0"/>
      <w:divBdr>
        <w:top w:val="none" w:sz="0" w:space="0" w:color="auto"/>
        <w:left w:val="none" w:sz="0" w:space="0" w:color="auto"/>
        <w:bottom w:val="none" w:sz="0" w:space="0" w:color="auto"/>
        <w:right w:val="none" w:sz="0" w:space="0" w:color="auto"/>
      </w:divBdr>
      <w:divsChild>
        <w:div w:id="255095505">
          <w:marLeft w:val="0"/>
          <w:marRight w:val="0"/>
          <w:marTop w:val="0"/>
          <w:marBottom w:val="0"/>
          <w:divBdr>
            <w:top w:val="none" w:sz="0" w:space="0" w:color="auto"/>
            <w:left w:val="none" w:sz="0" w:space="0" w:color="auto"/>
            <w:bottom w:val="none" w:sz="0" w:space="0" w:color="auto"/>
            <w:right w:val="none" w:sz="0" w:space="0" w:color="auto"/>
          </w:divBdr>
        </w:div>
        <w:div w:id="263149074">
          <w:marLeft w:val="0"/>
          <w:marRight w:val="0"/>
          <w:marTop w:val="0"/>
          <w:marBottom w:val="0"/>
          <w:divBdr>
            <w:top w:val="none" w:sz="0" w:space="0" w:color="auto"/>
            <w:left w:val="none" w:sz="0" w:space="0" w:color="auto"/>
            <w:bottom w:val="none" w:sz="0" w:space="0" w:color="auto"/>
            <w:right w:val="none" w:sz="0" w:space="0" w:color="auto"/>
          </w:divBdr>
        </w:div>
        <w:div w:id="364990575">
          <w:marLeft w:val="0"/>
          <w:marRight w:val="0"/>
          <w:marTop w:val="0"/>
          <w:marBottom w:val="0"/>
          <w:divBdr>
            <w:top w:val="none" w:sz="0" w:space="0" w:color="auto"/>
            <w:left w:val="none" w:sz="0" w:space="0" w:color="auto"/>
            <w:bottom w:val="none" w:sz="0" w:space="0" w:color="auto"/>
            <w:right w:val="none" w:sz="0" w:space="0" w:color="auto"/>
          </w:divBdr>
        </w:div>
        <w:div w:id="366418370">
          <w:marLeft w:val="0"/>
          <w:marRight w:val="0"/>
          <w:marTop w:val="0"/>
          <w:marBottom w:val="0"/>
          <w:divBdr>
            <w:top w:val="none" w:sz="0" w:space="0" w:color="auto"/>
            <w:left w:val="none" w:sz="0" w:space="0" w:color="auto"/>
            <w:bottom w:val="none" w:sz="0" w:space="0" w:color="auto"/>
            <w:right w:val="none" w:sz="0" w:space="0" w:color="auto"/>
          </w:divBdr>
        </w:div>
        <w:div w:id="685834907">
          <w:marLeft w:val="0"/>
          <w:marRight w:val="0"/>
          <w:marTop w:val="0"/>
          <w:marBottom w:val="0"/>
          <w:divBdr>
            <w:top w:val="none" w:sz="0" w:space="0" w:color="auto"/>
            <w:left w:val="none" w:sz="0" w:space="0" w:color="auto"/>
            <w:bottom w:val="none" w:sz="0" w:space="0" w:color="auto"/>
            <w:right w:val="none" w:sz="0" w:space="0" w:color="auto"/>
          </w:divBdr>
        </w:div>
        <w:div w:id="1090587030">
          <w:marLeft w:val="0"/>
          <w:marRight w:val="0"/>
          <w:marTop w:val="0"/>
          <w:marBottom w:val="0"/>
          <w:divBdr>
            <w:top w:val="none" w:sz="0" w:space="0" w:color="auto"/>
            <w:left w:val="none" w:sz="0" w:space="0" w:color="auto"/>
            <w:bottom w:val="none" w:sz="0" w:space="0" w:color="auto"/>
            <w:right w:val="none" w:sz="0" w:space="0" w:color="auto"/>
          </w:divBdr>
        </w:div>
        <w:div w:id="1395928635">
          <w:marLeft w:val="0"/>
          <w:marRight w:val="0"/>
          <w:marTop w:val="0"/>
          <w:marBottom w:val="0"/>
          <w:divBdr>
            <w:top w:val="none" w:sz="0" w:space="0" w:color="auto"/>
            <w:left w:val="none" w:sz="0" w:space="0" w:color="auto"/>
            <w:bottom w:val="none" w:sz="0" w:space="0" w:color="auto"/>
            <w:right w:val="none" w:sz="0" w:space="0" w:color="auto"/>
          </w:divBdr>
        </w:div>
        <w:div w:id="1481000161">
          <w:marLeft w:val="0"/>
          <w:marRight w:val="0"/>
          <w:marTop w:val="0"/>
          <w:marBottom w:val="0"/>
          <w:divBdr>
            <w:top w:val="none" w:sz="0" w:space="0" w:color="auto"/>
            <w:left w:val="none" w:sz="0" w:space="0" w:color="auto"/>
            <w:bottom w:val="none" w:sz="0" w:space="0" w:color="auto"/>
            <w:right w:val="none" w:sz="0" w:space="0" w:color="auto"/>
          </w:divBdr>
        </w:div>
        <w:div w:id="1627151884">
          <w:marLeft w:val="0"/>
          <w:marRight w:val="0"/>
          <w:marTop w:val="0"/>
          <w:marBottom w:val="0"/>
          <w:divBdr>
            <w:top w:val="none" w:sz="0" w:space="0" w:color="auto"/>
            <w:left w:val="none" w:sz="0" w:space="0" w:color="auto"/>
            <w:bottom w:val="none" w:sz="0" w:space="0" w:color="auto"/>
            <w:right w:val="none" w:sz="0" w:space="0" w:color="auto"/>
          </w:divBdr>
        </w:div>
        <w:div w:id="1934433866">
          <w:marLeft w:val="0"/>
          <w:marRight w:val="0"/>
          <w:marTop w:val="0"/>
          <w:marBottom w:val="0"/>
          <w:divBdr>
            <w:top w:val="none" w:sz="0" w:space="0" w:color="auto"/>
            <w:left w:val="none" w:sz="0" w:space="0" w:color="auto"/>
            <w:bottom w:val="none" w:sz="0" w:space="0" w:color="auto"/>
            <w:right w:val="none" w:sz="0" w:space="0" w:color="auto"/>
          </w:divBdr>
        </w:div>
        <w:div w:id="2132745008">
          <w:marLeft w:val="0"/>
          <w:marRight w:val="0"/>
          <w:marTop w:val="0"/>
          <w:marBottom w:val="0"/>
          <w:divBdr>
            <w:top w:val="none" w:sz="0" w:space="0" w:color="auto"/>
            <w:left w:val="none" w:sz="0" w:space="0" w:color="auto"/>
            <w:bottom w:val="none" w:sz="0" w:space="0" w:color="auto"/>
            <w:right w:val="none" w:sz="0" w:space="0" w:color="auto"/>
          </w:divBdr>
        </w:div>
      </w:divsChild>
    </w:div>
    <w:div w:id="410933462">
      <w:bodyDiv w:val="1"/>
      <w:marLeft w:val="0"/>
      <w:marRight w:val="0"/>
      <w:marTop w:val="0"/>
      <w:marBottom w:val="0"/>
      <w:divBdr>
        <w:top w:val="none" w:sz="0" w:space="0" w:color="auto"/>
        <w:left w:val="none" w:sz="0" w:space="0" w:color="auto"/>
        <w:bottom w:val="none" w:sz="0" w:space="0" w:color="auto"/>
        <w:right w:val="none" w:sz="0" w:space="0" w:color="auto"/>
      </w:divBdr>
    </w:div>
    <w:div w:id="439568445">
      <w:bodyDiv w:val="1"/>
      <w:marLeft w:val="0"/>
      <w:marRight w:val="0"/>
      <w:marTop w:val="0"/>
      <w:marBottom w:val="0"/>
      <w:divBdr>
        <w:top w:val="none" w:sz="0" w:space="0" w:color="auto"/>
        <w:left w:val="none" w:sz="0" w:space="0" w:color="auto"/>
        <w:bottom w:val="none" w:sz="0" w:space="0" w:color="auto"/>
        <w:right w:val="none" w:sz="0" w:space="0" w:color="auto"/>
      </w:divBdr>
      <w:divsChild>
        <w:div w:id="110830439">
          <w:marLeft w:val="0"/>
          <w:marRight w:val="0"/>
          <w:marTop w:val="0"/>
          <w:marBottom w:val="0"/>
          <w:divBdr>
            <w:top w:val="none" w:sz="0" w:space="0" w:color="auto"/>
            <w:left w:val="none" w:sz="0" w:space="0" w:color="auto"/>
            <w:bottom w:val="none" w:sz="0" w:space="0" w:color="auto"/>
            <w:right w:val="none" w:sz="0" w:space="0" w:color="auto"/>
          </w:divBdr>
          <w:divsChild>
            <w:div w:id="753891710">
              <w:marLeft w:val="0"/>
              <w:marRight w:val="0"/>
              <w:marTop w:val="0"/>
              <w:marBottom w:val="0"/>
              <w:divBdr>
                <w:top w:val="none" w:sz="0" w:space="0" w:color="auto"/>
                <w:left w:val="none" w:sz="0" w:space="0" w:color="auto"/>
                <w:bottom w:val="none" w:sz="0" w:space="0" w:color="auto"/>
                <w:right w:val="none" w:sz="0" w:space="0" w:color="auto"/>
              </w:divBdr>
            </w:div>
            <w:div w:id="1947493770">
              <w:marLeft w:val="300"/>
              <w:marRight w:val="300"/>
              <w:marTop w:val="0"/>
              <w:marBottom w:val="600"/>
              <w:divBdr>
                <w:top w:val="none" w:sz="0" w:space="0" w:color="auto"/>
                <w:left w:val="none" w:sz="0" w:space="0" w:color="auto"/>
                <w:bottom w:val="none" w:sz="0" w:space="0" w:color="auto"/>
                <w:right w:val="none" w:sz="0" w:space="0" w:color="auto"/>
              </w:divBdr>
            </w:div>
          </w:divsChild>
        </w:div>
        <w:div w:id="474492579">
          <w:marLeft w:val="0"/>
          <w:marRight w:val="0"/>
          <w:marTop w:val="0"/>
          <w:marBottom w:val="0"/>
          <w:divBdr>
            <w:top w:val="none" w:sz="0" w:space="0" w:color="auto"/>
            <w:left w:val="none" w:sz="0" w:space="0" w:color="auto"/>
            <w:bottom w:val="none" w:sz="0" w:space="0" w:color="auto"/>
            <w:right w:val="none" w:sz="0" w:space="0" w:color="auto"/>
          </w:divBdr>
          <w:divsChild>
            <w:div w:id="207571390">
              <w:marLeft w:val="300"/>
              <w:marRight w:val="300"/>
              <w:marTop w:val="0"/>
              <w:marBottom w:val="600"/>
              <w:divBdr>
                <w:top w:val="none" w:sz="0" w:space="0" w:color="auto"/>
                <w:left w:val="none" w:sz="0" w:space="0" w:color="auto"/>
                <w:bottom w:val="none" w:sz="0" w:space="0" w:color="auto"/>
                <w:right w:val="none" w:sz="0" w:space="0" w:color="auto"/>
              </w:divBdr>
            </w:div>
            <w:div w:id="1551071808">
              <w:marLeft w:val="0"/>
              <w:marRight w:val="0"/>
              <w:marTop w:val="0"/>
              <w:marBottom w:val="0"/>
              <w:divBdr>
                <w:top w:val="none" w:sz="0" w:space="0" w:color="auto"/>
                <w:left w:val="none" w:sz="0" w:space="0" w:color="auto"/>
                <w:bottom w:val="none" w:sz="0" w:space="0" w:color="auto"/>
                <w:right w:val="none" w:sz="0" w:space="0" w:color="auto"/>
              </w:divBdr>
              <w:divsChild>
                <w:div w:id="9061087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66496718">
          <w:marLeft w:val="0"/>
          <w:marRight w:val="0"/>
          <w:marTop w:val="0"/>
          <w:marBottom w:val="0"/>
          <w:divBdr>
            <w:top w:val="none" w:sz="0" w:space="0" w:color="auto"/>
            <w:left w:val="none" w:sz="0" w:space="0" w:color="auto"/>
            <w:bottom w:val="none" w:sz="0" w:space="0" w:color="auto"/>
            <w:right w:val="none" w:sz="0" w:space="0" w:color="auto"/>
          </w:divBdr>
          <w:divsChild>
            <w:div w:id="365184997">
              <w:marLeft w:val="0"/>
              <w:marRight w:val="0"/>
              <w:marTop w:val="0"/>
              <w:marBottom w:val="0"/>
              <w:divBdr>
                <w:top w:val="none" w:sz="0" w:space="0" w:color="auto"/>
                <w:left w:val="none" w:sz="0" w:space="0" w:color="auto"/>
                <w:bottom w:val="none" w:sz="0" w:space="0" w:color="auto"/>
                <w:right w:val="none" w:sz="0" w:space="0" w:color="auto"/>
              </w:divBdr>
              <w:divsChild>
                <w:div w:id="152162063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25660436">
              <w:marLeft w:val="300"/>
              <w:marRight w:val="300"/>
              <w:marTop w:val="0"/>
              <w:marBottom w:val="600"/>
              <w:divBdr>
                <w:top w:val="none" w:sz="0" w:space="0" w:color="auto"/>
                <w:left w:val="none" w:sz="0" w:space="0" w:color="auto"/>
                <w:bottom w:val="none" w:sz="0" w:space="0" w:color="auto"/>
                <w:right w:val="none" w:sz="0" w:space="0" w:color="auto"/>
              </w:divBdr>
            </w:div>
          </w:divsChild>
        </w:div>
        <w:div w:id="610433337">
          <w:marLeft w:val="0"/>
          <w:marRight w:val="0"/>
          <w:marTop w:val="0"/>
          <w:marBottom w:val="0"/>
          <w:divBdr>
            <w:top w:val="none" w:sz="0" w:space="0" w:color="auto"/>
            <w:left w:val="none" w:sz="0" w:space="0" w:color="auto"/>
            <w:bottom w:val="none" w:sz="0" w:space="0" w:color="auto"/>
            <w:right w:val="none" w:sz="0" w:space="0" w:color="auto"/>
          </w:divBdr>
          <w:divsChild>
            <w:div w:id="595793159">
              <w:marLeft w:val="0"/>
              <w:marRight w:val="0"/>
              <w:marTop w:val="0"/>
              <w:marBottom w:val="0"/>
              <w:divBdr>
                <w:top w:val="none" w:sz="0" w:space="0" w:color="auto"/>
                <w:left w:val="none" w:sz="0" w:space="0" w:color="auto"/>
                <w:bottom w:val="none" w:sz="0" w:space="0" w:color="auto"/>
                <w:right w:val="none" w:sz="0" w:space="0" w:color="auto"/>
              </w:divBdr>
              <w:divsChild>
                <w:div w:id="78056342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207186053">
              <w:marLeft w:val="300"/>
              <w:marRight w:val="300"/>
              <w:marTop w:val="0"/>
              <w:marBottom w:val="600"/>
              <w:divBdr>
                <w:top w:val="none" w:sz="0" w:space="0" w:color="auto"/>
                <w:left w:val="none" w:sz="0" w:space="0" w:color="auto"/>
                <w:bottom w:val="none" w:sz="0" w:space="0" w:color="auto"/>
                <w:right w:val="none" w:sz="0" w:space="0" w:color="auto"/>
              </w:divBdr>
            </w:div>
          </w:divsChild>
        </w:div>
        <w:div w:id="694234674">
          <w:marLeft w:val="0"/>
          <w:marRight w:val="0"/>
          <w:marTop w:val="0"/>
          <w:marBottom w:val="0"/>
          <w:divBdr>
            <w:top w:val="none" w:sz="0" w:space="0" w:color="auto"/>
            <w:left w:val="none" w:sz="0" w:space="0" w:color="auto"/>
            <w:bottom w:val="none" w:sz="0" w:space="0" w:color="auto"/>
            <w:right w:val="none" w:sz="0" w:space="0" w:color="auto"/>
          </w:divBdr>
          <w:divsChild>
            <w:div w:id="1079911788">
              <w:marLeft w:val="300"/>
              <w:marRight w:val="300"/>
              <w:marTop w:val="0"/>
              <w:marBottom w:val="600"/>
              <w:divBdr>
                <w:top w:val="none" w:sz="0" w:space="0" w:color="auto"/>
                <w:left w:val="none" w:sz="0" w:space="0" w:color="auto"/>
                <w:bottom w:val="none" w:sz="0" w:space="0" w:color="auto"/>
                <w:right w:val="none" w:sz="0" w:space="0" w:color="auto"/>
              </w:divBdr>
            </w:div>
            <w:div w:id="1866942611">
              <w:marLeft w:val="0"/>
              <w:marRight w:val="0"/>
              <w:marTop w:val="0"/>
              <w:marBottom w:val="0"/>
              <w:divBdr>
                <w:top w:val="none" w:sz="0" w:space="0" w:color="auto"/>
                <w:left w:val="none" w:sz="0" w:space="0" w:color="auto"/>
                <w:bottom w:val="none" w:sz="0" w:space="0" w:color="auto"/>
                <w:right w:val="none" w:sz="0" w:space="0" w:color="auto"/>
              </w:divBdr>
              <w:divsChild>
                <w:div w:id="7805344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07266815">
          <w:marLeft w:val="0"/>
          <w:marRight w:val="0"/>
          <w:marTop w:val="0"/>
          <w:marBottom w:val="0"/>
          <w:divBdr>
            <w:top w:val="none" w:sz="0" w:space="0" w:color="auto"/>
            <w:left w:val="none" w:sz="0" w:space="0" w:color="auto"/>
            <w:bottom w:val="none" w:sz="0" w:space="0" w:color="auto"/>
            <w:right w:val="none" w:sz="0" w:space="0" w:color="auto"/>
          </w:divBdr>
          <w:divsChild>
            <w:div w:id="1149859499">
              <w:marLeft w:val="300"/>
              <w:marRight w:val="300"/>
              <w:marTop w:val="0"/>
              <w:marBottom w:val="600"/>
              <w:divBdr>
                <w:top w:val="none" w:sz="0" w:space="0" w:color="auto"/>
                <w:left w:val="none" w:sz="0" w:space="0" w:color="auto"/>
                <w:bottom w:val="none" w:sz="0" w:space="0" w:color="auto"/>
                <w:right w:val="none" w:sz="0" w:space="0" w:color="auto"/>
              </w:divBdr>
            </w:div>
            <w:div w:id="1362898702">
              <w:marLeft w:val="0"/>
              <w:marRight w:val="0"/>
              <w:marTop w:val="0"/>
              <w:marBottom w:val="0"/>
              <w:divBdr>
                <w:top w:val="none" w:sz="0" w:space="0" w:color="auto"/>
                <w:left w:val="none" w:sz="0" w:space="0" w:color="auto"/>
                <w:bottom w:val="none" w:sz="0" w:space="0" w:color="auto"/>
                <w:right w:val="none" w:sz="0" w:space="0" w:color="auto"/>
              </w:divBdr>
              <w:divsChild>
                <w:div w:id="95251349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02569100">
          <w:marLeft w:val="0"/>
          <w:marRight w:val="0"/>
          <w:marTop w:val="0"/>
          <w:marBottom w:val="0"/>
          <w:divBdr>
            <w:top w:val="none" w:sz="0" w:space="0" w:color="auto"/>
            <w:left w:val="none" w:sz="0" w:space="0" w:color="auto"/>
            <w:bottom w:val="none" w:sz="0" w:space="0" w:color="auto"/>
            <w:right w:val="none" w:sz="0" w:space="0" w:color="auto"/>
          </w:divBdr>
          <w:divsChild>
            <w:div w:id="180708113">
              <w:marLeft w:val="300"/>
              <w:marRight w:val="300"/>
              <w:marTop w:val="0"/>
              <w:marBottom w:val="600"/>
              <w:divBdr>
                <w:top w:val="none" w:sz="0" w:space="0" w:color="auto"/>
                <w:left w:val="none" w:sz="0" w:space="0" w:color="auto"/>
                <w:bottom w:val="none" w:sz="0" w:space="0" w:color="auto"/>
                <w:right w:val="none" w:sz="0" w:space="0" w:color="auto"/>
              </w:divBdr>
            </w:div>
            <w:div w:id="570192167">
              <w:marLeft w:val="0"/>
              <w:marRight w:val="0"/>
              <w:marTop w:val="0"/>
              <w:marBottom w:val="0"/>
              <w:divBdr>
                <w:top w:val="none" w:sz="0" w:space="0" w:color="auto"/>
                <w:left w:val="none" w:sz="0" w:space="0" w:color="auto"/>
                <w:bottom w:val="none" w:sz="0" w:space="0" w:color="auto"/>
                <w:right w:val="none" w:sz="0" w:space="0" w:color="auto"/>
              </w:divBdr>
              <w:divsChild>
                <w:div w:id="9375620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37635236">
          <w:marLeft w:val="0"/>
          <w:marRight w:val="0"/>
          <w:marTop w:val="0"/>
          <w:marBottom w:val="0"/>
          <w:divBdr>
            <w:top w:val="none" w:sz="0" w:space="0" w:color="auto"/>
            <w:left w:val="none" w:sz="0" w:space="0" w:color="auto"/>
            <w:bottom w:val="none" w:sz="0" w:space="0" w:color="auto"/>
            <w:right w:val="none" w:sz="0" w:space="0" w:color="auto"/>
          </w:divBdr>
          <w:divsChild>
            <w:div w:id="724449036">
              <w:marLeft w:val="0"/>
              <w:marRight w:val="0"/>
              <w:marTop w:val="0"/>
              <w:marBottom w:val="0"/>
              <w:divBdr>
                <w:top w:val="none" w:sz="0" w:space="0" w:color="auto"/>
                <w:left w:val="none" w:sz="0" w:space="0" w:color="auto"/>
                <w:bottom w:val="none" w:sz="0" w:space="0" w:color="auto"/>
                <w:right w:val="none" w:sz="0" w:space="0" w:color="auto"/>
              </w:divBdr>
              <w:divsChild>
                <w:div w:id="11026460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99329364">
              <w:marLeft w:val="300"/>
              <w:marRight w:val="300"/>
              <w:marTop w:val="0"/>
              <w:marBottom w:val="600"/>
              <w:divBdr>
                <w:top w:val="none" w:sz="0" w:space="0" w:color="auto"/>
                <w:left w:val="none" w:sz="0" w:space="0" w:color="auto"/>
                <w:bottom w:val="none" w:sz="0" w:space="0" w:color="auto"/>
                <w:right w:val="none" w:sz="0" w:space="0" w:color="auto"/>
              </w:divBdr>
            </w:div>
          </w:divsChild>
        </w:div>
        <w:div w:id="991060030">
          <w:marLeft w:val="0"/>
          <w:marRight w:val="0"/>
          <w:marTop w:val="0"/>
          <w:marBottom w:val="0"/>
          <w:divBdr>
            <w:top w:val="none" w:sz="0" w:space="0" w:color="auto"/>
            <w:left w:val="none" w:sz="0" w:space="0" w:color="auto"/>
            <w:bottom w:val="none" w:sz="0" w:space="0" w:color="auto"/>
            <w:right w:val="none" w:sz="0" w:space="0" w:color="auto"/>
          </w:divBdr>
          <w:divsChild>
            <w:div w:id="184442340">
              <w:marLeft w:val="0"/>
              <w:marRight w:val="0"/>
              <w:marTop w:val="0"/>
              <w:marBottom w:val="0"/>
              <w:divBdr>
                <w:top w:val="none" w:sz="0" w:space="0" w:color="auto"/>
                <w:left w:val="none" w:sz="0" w:space="0" w:color="auto"/>
                <w:bottom w:val="none" w:sz="0" w:space="0" w:color="auto"/>
                <w:right w:val="none" w:sz="0" w:space="0" w:color="auto"/>
              </w:divBdr>
              <w:divsChild>
                <w:div w:id="106634213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17335685">
              <w:marLeft w:val="300"/>
              <w:marRight w:val="300"/>
              <w:marTop w:val="0"/>
              <w:marBottom w:val="600"/>
              <w:divBdr>
                <w:top w:val="none" w:sz="0" w:space="0" w:color="auto"/>
                <w:left w:val="none" w:sz="0" w:space="0" w:color="auto"/>
                <w:bottom w:val="none" w:sz="0" w:space="0" w:color="auto"/>
                <w:right w:val="none" w:sz="0" w:space="0" w:color="auto"/>
              </w:divBdr>
            </w:div>
          </w:divsChild>
        </w:div>
        <w:div w:id="1257709651">
          <w:marLeft w:val="0"/>
          <w:marRight w:val="0"/>
          <w:marTop w:val="0"/>
          <w:marBottom w:val="0"/>
          <w:divBdr>
            <w:top w:val="none" w:sz="0" w:space="0" w:color="auto"/>
            <w:left w:val="none" w:sz="0" w:space="0" w:color="auto"/>
            <w:bottom w:val="none" w:sz="0" w:space="0" w:color="auto"/>
            <w:right w:val="none" w:sz="0" w:space="0" w:color="auto"/>
          </w:divBdr>
          <w:divsChild>
            <w:div w:id="675158487">
              <w:marLeft w:val="300"/>
              <w:marRight w:val="300"/>
              <w:marTop w:val="0"/>
              <w:marBottom w:val="600"/>
              <w:divBdr>
                <w:top w:val="none" w:sz="0" w:space="0" w:color="auto"/>
                <w:left w:val="none" w:sz="0" w:space="0" w:color="auto"/>
                <w:bottom w:val="none" w:sz="0" w:space="0" w:color="auto"/>
                <w:right w:val="none" w:sz="0" w:space="0" w:color="auto"/>
              </w:divBdr>
            </w:div>
            <w:div w:id="731460980">
              <w:marLeft w:val="0"/>
              <w:marRight w:val="0"/>
              <w:marTop w:val="0"/>
              <w:marBottom w:val="0"/>
              <w:divBdr>
                <w:top w:val="none" w:sz="0" w:space="0" w:color="auto"/>
                <w:left w:val="none" w:sz="0" w:space="0" w:color="auto"/>
                <w:bottom w:val="none" w:sz="0" w:space="0" w:color="auto"/>
                <w:right w:val="none" w:sz="0" w:space="0" w:color="auto"/>
              </w:divBdr>
              <w:divsChild>
                <w:div w:id="212415452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88973023">
          <w:marLeft w:val="0"/>
          <w:marRight w:val="0"/>
          <w:marTop w:val="0"/>
          <w:marBottom w:val="0"/>
          <w:divBdr>
            <w:top w:val="none" w:sz="0" w:space="0" w:color="auto"/>
            <w:left w:val="none" w:sz="0" w:space="0" w:color="auto"/>
            <w:bottom w:val="none" w:sz="0" w:space="0" w:color="auto"/>
            <w:right w:val="none" w:sz="0" w:space="0" w:color="auto"/>
          </w:divBdr>
          <w:divsChild>
            <w:div w:id="939411890">
              <w:marLeft w:val="300"/>
              <w:marRight w:val="300"/>
              <w:marTop w:val="0"/>
              <w:marBottom w:val="600"/>
              <w:divBdr>
                <w:top w:val="none" w:sz="0" w:space="0" w:color="auto"/>
                <w:left w:val="none" w:sz="0" w:space="0" w:color="auto"/>
                <w:bottom w:val="none" w:sz="0" w:space="0" w:color="auto"/>
                <w:right w:val="none" w:sz="0" w:space="0" w:color="auto"/>
              </w:divBdr>
            </w:div>
            <w:div w:id="1056392408">
              <w:marLeft w:val="0"/>
              <w:marRight w:val="0"/>
              <w:marTop w:val="0"/>
              <w:marBottom w:val="0"/>
              <w:divBdr>
                <w:top w:val="none" w:sz="0" w:space="0" w:color="auto"/>
                <w:left w:val="none" w:sz="0" w:space="0" w:color="auto"/>
                <w:bottom w:val="none" w:sz="0" w:space="0" w:color="auto"/>
                <w:right w:val="none" w:sz="0" w:space="0" w:color="auto"/>
              </w:divBdr>
              <w:divsChild>
                <w:div w:id="54992142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31176990">
          <w:marLeft w:val="0"/>
          <w:marRight w:val="0"/>
          <w:marTop w:val="0"/>
          <w:marBottom w:val="0"/>
          <w:divBdr>
            <w:top w:val="none" w:sz="0" w:space="0" w:color="auto"/>
            <w:left w:val="none" w:sz="0" w:space="0" w:color="auto"/>
            <w:bottom w:val="none" w:sz="0" w:space="0" w:color="auto"/>
            <w:right w:val="none" w:sz="0" w:space="0" w:color="auto"/>
          </w:divBdr>
          <w:divsChild>
            <w:div w:id="257061202">
              <w:marLeft w:val="0"/>
              <w:marRight w:val="0"/>
              <w:marTop w:val="0"/>
              <w:marBottom w:val="0"/>
              <w:divBdr>
                <w:top w:val="none" w:sz="0" w:space="0" w:color="auto"/>
                <w:left w:val="none" w:sz="0" w:space="0" w:color="auto"/>
                <w:bottom w:val="none" w:sz="0" w:space="0" w:color="auto"/>
                <w:right w:val="none" w:sz="0" w:space="0" w:color="auto"/>
              </w:divBdr>
              <w:divsChild>
                <w:div w:id="2458423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3640986">
              <w:marLeft w:val="300"/>
              <w:marRight w:val="300"/>
              <w:marTop w:val="0"/>
              <w:marBottom w:val="600"/>
              <w:divBdr>
                <w:top w:val="none" w:sz="0" w:space="0" w:color="auto"/>
                <w:left w:val="none" w:sz="0" w:space="0" w:color="auto"/>
                <w:bottom w:val="none" w:sz="0" w:space="0" w:color="auto"/>
                <w:right w:val="none" w:sz="0" w:space="0" w:color="auto"/>
              </w:divBdr>
            </w:div>
          </w:divsChild>
        </w:div>
        <w:div w:id="1494565755">
          <w:marLeft w:val="0"/>
          <w:marRight w:val="0"/>
          <w:marTop w:val="0"/>
          <w:marBottom w:val="0"/>
          <w:divBdr>
            <w:top w:val="none" w:sz="0" w:space="0" w:color="auto"/>
            <w:left w:val="none" w:sz="0" w:space="0" w:color="auto"/>
            <w:bottom w:val="none" w:sz="0" w:space="0" w:color="auto"/>
            <w:right w:val="none" w:sz="0" w:space="0" w:color="auto"/>
          </w:divBdr>
          <w:divsChild>
            <w:div w:id="490411765">
              <w:marLeft w:val="0"/>
              <w:marRight w:val="0"/>
              <w:marTop w:val="0"/>
              <w:marBottom w:val="0"/>
              <w:divBdr>
                <w:top w:val="none" w:sz="0" w:space="0" w:color="auto"/>
                <w:left w:val="none" w:sz="0" w:space="0" w:color="auto"/>
                <w:bottom w:val="none" w:sz="0" w:space="0" w:color="auto"/>
                <w:right w:val="none" w:sz="0" w:space="0" w:color="auto"/>
              </w:divBdr>
              <w:divsChild>
                <w:div w:id="83842371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68979313">
              <w:marLeft w:val="300"/>
              <w:marRight w:val="300"/>
              <w:marTop w:val="0"/>
              <w:marBottom w:val="600"/>
              <w:divBdr>
                <w:top w:val="none" w:sz="0" w:space="0" w:color="auto"/>
                <w:left w:val="none" w:sz="0" w:space="0" w:color="auto"/>
                <w:bottom w:val="none" w:sz="0" w:space="0" w:color="auto"/>
                <w:right w:val="none" w:sz="0" w:space="0" w:color="auto"/>
              </w:divBdr>
            </w:div>
          </w:divsChild>
        </w:div>
        <w:div w:id="1547134211">
          <w:marLeft w:val="0"/>
          <w:marRight w:val="0"/>
          <w:marTop w:val="0"/>
          <w:marBottom w:val="0"/>
          <w:divBdr>
            <w:top w:val="none" w:sz="0" w:space="0" w:color="auto"/>
            <w:left w:val="none" w:sz="0" w:space="0" w:color="auto"/>
            <w:bottom w:val="none" w:sz="0" w:space="0" w:color="auto"/>
            <w:right w:val="none" w:sz="0" w:space="0" w:color="auto"/>
          </w:divBdr>
          <w:divsChild>
            <w:div w:id="511383975">
              <w:marLeft w:val="0"/>
              <w:marRight w:val="0"/>
              <w:marTop w:val="0"/>
              <w:marBottom w:val="0"/>
              <w:divBdr>
                <w:top w:val="none" w:sz="0" w:space="0" w:color="auto"/>
                <w:left w:val="none" w:sz="0" w:space="0" w:color="auto"/>
                <w:bottom w:val="none" w:sz="0" w:space="0" w:color="auto"/>
                <w:right w:val="none" w:sz="0" w:space="0" w:color="auto"/>
              </w:divBdr>
              <w:divsChild>
                <w:div w:id="6403030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0227936">
              <w:marLeft w:val="300"/>
              <w:marRight w:val="300"/>
              <w:marTop w:val="0"/>
              <w:marBottom w:val="600"/>
              <w:divBdr>
                <w:top w:val="none" w:sz="0" w:space="0" w:color="auto"/>
                <w:left w:val="none" w:sz="0" w:space="0" w:color="auto"/>
                <w:bottom w:val="none" w:sz="0" w:space="0" w:color="auto"/>
                <w:right w:val="none" w:sz="0" w:space="0" w:color="auto"/>
              </w:divBdr>
            </w:div>
          </w:divsChild>
        </w:div>
        <w:div w:id="1715735184">
          <w:marLeft w:val="0"/>
          <w:marRight w:val="0"/>
          <w:marTop w:val="0"/>
          <w:marBottom w:val="0"/>
          <w:divBdr>
            <w:top w:val="none" w:sz="0" w:space="0" w:color="auto"/>
            <w:left w:val="none" w:sz="0" w:space="0" w:color="auto"/>
            <w:bottom w:val="none" w:sz="0" w:space="0" w:color="auto"/>
            <w:right w:val="none" w:sz="0" w:space="0" w:color="auto"/>
          </w:divBdr>
          <w:divsChild>
            <w:div w:id="79643951">
              <w:marLeft w:val="0"/>
              <w:marRight w:val="0"/>
              <w:marTop w:val="0"/>
              <w:marBottom w:val="0"/>
              <w:divBdr>
                <w:top w:val="none" w:sz="0" w:space="0" w:color="auto"/>
                <w:left w:val="none" w:sz="0" w:space="0" w:color="auto"/>
                <w:bottom w:val="none" w:sz="0" w:space="0" w:color="auto"/>
                <w:right w:val="none" w:sz="0" w:space="0" w:color="auto"/>
              </w:divBdr>
              <w:divsChild>
                <w:div w:id="137700017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057971102">
              <w:marLeft w:val="300"/>
              <w:marRight w:val="300"/>
              <w:marTop w:val="0"/>
              <w:marBottom w:val="600"/>
              <w:divBdr>
                <w:top w:val="none" w:sz="0" w:space="0" w:color="auto"/>
                <w:left w:val="none" w:sz="0" w:space="0" w:color="auto"/>
                <w:bottom w:val="none" w:sz="0" w:space="0" w:color="auto"/>
                <w:right w:val="none" w:sz="0" w:space="0" w:color="auto"/>
              </w:divBdr>
            </w:div>
          </w:divsChild>
        </w:div>
        <w:div w:id="1727223314">
          <w:marLeft w:val="0"/>
          <w:marRight w:val="0"/>
          <w:marTop w:val="0"/>
          <w:marBottom w:val="0"/>
          <w:divBdr>
            <w:top w:val="none" w:sz="0" w:space="0" w:color="auto"/>
            <w:left w:val="none" w:sz="0" w:space="0" w:color="auto"/>
            <w:bottom w:val="none" w:sz="0" w:space="0" w:color="auto"/>
            <w:right w:val="none" w:sz="0" w:space="0" w:color="auto"/>
          </w:divBdr>
          <w:divsChild>
            <w:div w:id="746658887">
              <w:marLeft w:val="300"/>
              <w:marRight w:val="300"/>
              <w:marTop w:val="0"/>
              <w:marBottom w:val="600"/>
              <w:divBdr>
                <w:top w:val="none" w:sz="0" w:space="0" w:color="auto"/>
                <w:left w:val="none" w:sz="0" w:space="0" w:color="auto"/>
                <w:bottom w:val="none" w:sz="0" w:space="0" w:color="auto"/>
                <w:right w:val="none" w:sz="0" w:space="0" w:color="auto"/>
              </w:divBdr>
            </w:div>
            <w:div w:id="889924872">
              <w:marLeft w:val="0"/>
              <w:marRight w:val="0"/>
              <w:marTop w:val="0"/>
              <w:marBottom w:val="0"/>
              <w:divBdr>
                <w:top w:val="none" w:sz="0" w:space="0" w:color="auto"/>
                <w:left w:val="none" w:sz="0" w:space="0" w:color="auto"/>
                <w:bottom w:val="none" w:sz="0" w:space="0" w:color="auto"/>
                <w:right w:val="none" w:sz="0" w:space="0" w:color="auto"/>
              </w:divBdr>
              <w:divsChild>
                <w:div w:id="192495083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75276766">
          <w:marLeft w:val="0"/>
          <w:marRight w:val="0"/>
          <w:marTop w:val="0"/>
          <w:marBottom w:val="0"/>
          <w:divBdr>
            <w:top w:val="none" w:sz="0" w:space="0" w:color="auto"/>
            <w:left w:val="none" w:sz="0" w:space="0" w:color="auto"/>
            <w:bottom w:val="none" w:sz="0" w:space="0" w:color="auto"/>
            <w:right w:val="none" w:sz="0" w:space="0" w:color="auto"/>
          </w:divBdr>
          <w:divsChild>
            <w:div w:id="358437083">
              <w:marLeft w:val="300"/>
              <w:marRight w:val="300"/>
              <w:marTop w:val="0"/>
              <w:marBottom w:val="600"/>
              <w:divBdr>
                <w:top w:val="none" w:sz="0" w:space="0" w:color="auto"/>
                <w:left w:val="none" w:sz="0" w:space="0" w:color="auto"/>
                <w:bottom w:val="none" w:sz="0" w:space="0" w:color="auto"/>
                <w:right w:val="none" w:sz="0" w:space="0" w:color="auto"/>
              </w:divBdr>
            </w:div>
            <w:div w:id="783425926">
              <w:marLeft w:val="0"/>
              <w:marRight w:val="0"/>
              <w:marTop w:val="0"/>
              <w:marBottom w:val="0"/>
              <w:divBdr>
                <w:top w:val="none" w:sz="0" w:space="0" w:color="auto"/>
                <w:left w:val="none" w:sz="0" w:space="0" w:color="auto"/>
                <w:bottom w:val="none" w:sz="0" w:space="0" w:color="auto"/>
                <w:right w:val="none" w:sz="0" w:space="0" w:color="auto"/>
              </w:divBdr>
              <w:divsChild>
                <w:div w:id="6089012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 w:id="467670220">
      <w:bodyDiv w:val="1"/>
      <w:marLeft w:val="0"/>
      <w:marRight w:val="0"/>
      <w:marTop w:val="0"/>
      <w:marBottom w:val="0"/>
      <w:divBdr>
        <w:top w:val="none" w:sz="0" w:space="0" w:color="auto"/>
        <w:left w:val="none" w:sz="0" w:space="0" w:color="auto"/>
        <w:bottom w:val="none" w:sz="0" w:space="0" w:color="auto"/>
        <w:right w:val="none" w:sz="0" w:space="0" w:color="auto"/>
      </w:divBdr>
    </w:div>
    <w:div w:id="513541245">
      <w:bodyDiv w:val="1"/>
      <w:marLeft w:val="0"/>
      <w:marRight w:val="0"/>
      <w:marTop w:val="0"/>
      <w:marBottom w:val="0"/>
      <w:divBdr>
        <w:top w:val="none" w:sz="0" w:space="0" w:color="auto"/>
        <w:left w:val="none" w:sz="0" w:space="0" w:color="auto"/>
        <w:bottom w:val="none" w:sz="0" w:space="0" w:color="auto"/>
        <w:right w:val="none" w:sz="0" w:space="0" w:color="auto"/>
      </w:divBdr>
    </w:div>
    <w:div w:id="527447011">
      <w:bodyDiv w:val="1"/>
      <w:marLeft w:val="0"/>
      <w:marRight w:val="0"/>
      <w:marTop w:val="0"/>
      <w:marBottom w:val="0"/>
      <w:divBdr>
        <w:top w:val="none" w:sz="0" w:space="0" w:color="auto"/>
        <w:left w:val="none" w:sz="0" w:space="0" w:color="auto"/>
        <w:bottom w:val="none" w:sz="0" w:space="0" w:color="auto"/>
        <w:right w:val="none" w:sz="0" w:space="0" w:color="auto"/>
      </w:divBdr>
    </w:div>
    <w:div w:id="540823007">
      <w:bodyDiv w:val="1"/>
      <w:marLeft w:val="0"/>
      <w:marRight w:val="0"/>
      <w:marTop w:val="0"/>
      <w:marBottom w:val="0"/>
      <w:divBdr>
        <w:top w:val="none" w:sz="0" w:space="0" w:color="auto"/>
        <w:left w:val="none" w:sz="0" w:space="0" w:color="auto"/>
        <w:bottom w:val="none" w:sz="0" w:space="0" w:color="auto"/>
        <w:right w:val="none" w:sz="0" w:space="0" w:color="auto"/>
      </w:divBdr>
    </w:div>
    <w:div w:id="553275147">
      <w:bodyDiv w:val="1"/>
      <w:marLeft w:val="0"/>
      <w:marRight w:val="0"/>
      <w:marTop w:val="0"/>
      <w:marBottom w:val="0"/>
      <w:divBdr>
        <w:top w:val="none" w:sz="0" w:space="0" w:color="auto"/>
        <w:left w:val="none" w:sz="0" w:space="0" w:color="auto"/>
        <w:bottom w:val="none" w:sz="0" w:space="0" w:color="auto"/>
        <w:right w:val="none" w:sz="0" w:space="0" w:color="auto"/>
      </w:divBdr>
    </w:div>
    <w:div w:id="617564965">
      <w:bodyDiv w:val="1"/>
      <w:marLeft w:val="0"/>
      <w:marRight w:val="0"/>
      <w:marTop w:val="0"/>
      <w:marBottom w:val="0"/>
      <w:divBdr>
        <w:top w:val="none" w:sz="0" w:space="0" w:color="auto"/>
        <w:left w:val="none" w:sz="0" w:space="0" w:color="auto"/>
        <w:bottom w:val="none" w:sz="0" w:space="0" w:color="auto"/>
        <w:right w:val="none" w:sz="0" w:space="0" w:color="auto"/>
      </w:divBdr>
      <w:divsChild>
        <w:div w:id="36516878">
          <w:marLeft w:val="0"/>
          <w:marRight w:val="0"/>
          <w:marTop w:val="0"/>
          <w:marBottom w:val="0"/>
          <w:divBdr>
            <w:top w:val="none" w:sz="0" w:space="0" w:color="auto"/>
            <w:left w:val="none" w:sz="0" w:space="0" w:color="auto"/>
            <w:bottom w:val="none" w:sz="0" w:space="0" w:color="auto"/>
            <w:right w:val="none" w:sz="0" w:space="0" w:color="auto"/>
          </w:divBdr>
        </w:div>
        <w:div w:id="227764212">
          <w:marLeft w:val="0"/>
          <w:marRight w:val="0"/>
          <w:marTop w:val="0"/>
          <w:marBottom w:val="0"/>
          <w:divBdr>
            <w:top w:val="none" w:sz="0" w:space="0" w:color="auto"/>
            <w:left w:val="none" w:sz="0" w:space="0" w:color="auto"/>
            <w:bottom w:val="none" w:sz="0" w:space="0" w:color="auto"/>
            <w:right w:val="none" w:sz="0" w:space="0" w:color="auto"/>
          </w:divBdr>
        </w:div>
        <w:div w:id="564074065">
          <w:marLeft w:val="0"/>
          <w:marRight w:val="0"/>
          <w:marTop w:val="0"/>
          <w:marBottom w:val="0"/>
          <w:divBdr>
            <w:top w:val="none" w:sz="0" w:space="0" w:color="auto"/>
            <w:left w:val="none" w:sz="0" w:space="0" w:color="auto"/>
            <w:bottom w:val="none" w:sz="0" w:space="0" w:color="auto"/>
            <w:right w:val="none" w:sz="0" w:space="0" w:color="auto"/>
          </w:divBdr>
        </w:div>
        <w:div w:id="757949951">
          <w:marLeft w:val="0"/>
          <w:marRight w:val="0"/>
          <w:marTop w:val="0"/>
          <w:marBottom w:val="0"/>
          <w:divBdr>
            <w:top w:val="none" w:sz="0" w:space="0" w:color="auto"/>
            <w:left w:val="none" w:sz="0" w:space="0" w:color="auto"/>
            <w:bottom w:val="none" w:sz="0" w:space="0" w:color="auto"/>
            <w:right w:val="none" w:sz="0" w:space="0" w:color="auto"/>
          </w:divBdr>
        </w:div>
        <w:div w:id="832140785">
          <w:marLeft w:val="0"/>
          <w:marRight w:val="0"/>
          <w:marTop w:val="0"/>
          <w:marBottom w:val="0"/>
          <w:divBdr>
            <w:top w:val="none" w:sz="0" w:space="0" w:color="auto"/>
            <w:left w:val="none" w:sz="0" w:space="0" w:color="auto"/>
            <w:bottom w:val="none" w:sz="0" w:space="0" w:color="auto"/>
            <w:right w:val="none" w:sz="0" w:space="0" w:color="auto"/>
          </w:divBdr>
        </w:div>
        <w:div w:id="1114638954">
          <w:marLeft w:val="0"/>
          <w:marRight w:val="0"/>
          <w:marTop w:val="0"/>
          <w:marBottom w:val="0"/>
          <w:divBdr>
            <w:top w:val="none" w:sz="0" w:space="0" w:color="auto"/>
            <w:left w:val="none" w:sz="0" w:space="0" w:color="auto"/>
            <w:bottom w:val="none" w:sz="0" w:space="0" w:color="auto"/>
            <w:right w:val="none" w:sz="0" w:space="0" w:color="auto"/>
          </w:divBdr>
        </w:div>
        <w:div w:id="1119030562">
          <w:marLeft w:val="0"/>
          <w:marRight w:val="0"/>
          <w:marTop w:val="0"/>
          <w:marBottom w:val="0"/>
          <w:divBdr>
            <w:top w:val="none" w:sz="0" w:space="0" w:color="auto"/>
            <w:left w:val="none" w:sz="0" w:space="0" w:color="auto"/>
            <w:bottom w:val="none" w:sz="0" w:space="0" w:color="auto"/>
            <w:right w:val="none" w:sz="0" w:space="0" w:color="auto"/>
          </w:divBdr>
        </w:div>
        <w:div w:id="1129513612">
          <w:marLeft w:val="0"/>
          <w:marRight w:val="0"/>
          <w:marTop w:val="0"/>
          <w:marBottom w:val="0"/>
          <w:divBdr>
            <w:top w:val="none" w:sz="0" w:space="0" w:color="auto"/>
            <w:left w:val="none" w:sz="0" w:space="0" w:color="auto"/>
            <w:bottom w:val="none" w:sz="0" w:space="0" w:color="auto"/>
            <w:right w:val="none" w:sz="0" w:space="0" w:color="auto"/>
          </w:divBdr>
        </w:div>
        <w:div w:id="1362169733">
          <w:marLeft w:val="0"/>
          <w:marRight w:val="0"/>
          <w:marTop w:val="0"/>
          <w:marBottom w:val="0"/>
          <w:divBdr>
            <w:top w:val="none" w:sz="0" w:space="0" w:color="auto"/>
            <w:left w:val="none" w:sz="0" w:space="0" w:color="auto"/>
            <w:bottom w:val="none" w:sz="0" w:space="0" w:color="auto"/>
            <w:right w:val="none" w:sz="0" w:space="0" w:color="auto"/>
          </w:divBdr>
        </w:div>
        <w:div w:id="1586451883">
          <w:marLeft w:val="0"/>
          <w:marRight w:val="0"/>
          <w:marTop w:val="0"/>
          <w:marBottom w:val="0"/>
          <w:divBdr>
            <w:top w:val="none" w:sz="0" w:space="0" w:color="auto"/>
            <w:left w:val="none" w:sz="0" w:space="0" w:color="auto"/>
            <w:bottom w:val="none" w:sz="0" w:space="0" w:color="auto"/>
            <w:right w:val="none" w:sz="0" w:space="0" w:color="auto"/>
          </w:divBdr>
        </w:div>
        <w:div w:id="1745906102">
          <w:marLeft w:val="0"/>
          <w:marRight w:val="0"/>
          <w:marTop w:val="0"/>
          <w:marBottom w:val="0"/>
          <w:divBdr>
            <w:top w:val="none" w:sz="0" w:space="0" w:color="auto"/>
            <w:left w:val="none" w:sz="0" w:space="0" w:color="auto"/>
            <w:bottom w:val="none" w:sz="0" w:space="0" w:color="auto"/>
            <w:right w:val="none" w:sz="0" w:space="0" w:color="auto"/>
          </w:divBdr>
        </w:div>
      </w:divsChild>
    </w:div>
    <w:div w:id="660888165">
      <w:bodyDiv w:val="1"/>
      <w:marLeft w:val="0"/>
      <w:marRight w:val="0"/>
      <w:marTop w:val="0"/>
      <w:marBottom w:val="0"/>
      <w:divBdr>
        <w:top w:val="none" w:sz="0" w:space="0" w:color="auto"/>
        <w:left w:val="none" w:sz="0" w:space="0" w:color="auto"/>
        <w:bottom w:val="none" w:sz="0" w:space="0" w:color="auto"/>
        <w:right w:val="none" w:sz="0" w:space="0" w:color="auto"/>
      </w:divBdr>
    </w:div>
    <w:div w:id="690959287">
      <w:bodyDiv w:val="1"/>
      <w:marLeft w:val="0"/>
      <w:marRight w:val="0"/>
      <w:marTop w:val="0"/>
      <w:marBottom w:val="0"/>
      <w:divBdr>
        <w:top w:val="none" w:sz="0" w:space="0" w:color="auto"/>
        <w:left w:val="none" w:sz="0" w:space="0" w:color="auto"/>
        <w:bottom w:val="none" w:sz="0" w:space="0" w:color="auto"/>
        <w:right w:val="none" w:sz="0" w:space="0" w:color="auto"/>
      </w:divBdr>
    </w:div>
    <w:div w:id="799224372">
      <w:bodyDiv w:val="1"/>
      <w:marLeft w:val="0"/>
      <w:marRight w:val="0"/>
      <w:marTop w:val="0"/>
      <w:marBottom w:val="0"/>
      <w:divBdr>
        <w:top w:val="none" w:sz="0" w:space="0" w:color="auto"/>
        <w:left w:val="none" w:sz="0" w:space="0" w:color="auto"/>
        <w:bottom w:val="none" w:sz="0" w:space="0" w:color="auto"/>
        <w:right w:val="none" w:sz="0" w:space="0" w:color="auto"/>
      </w:divBdr>
    </w:div>
    <w:div w:id="807867921">
      <w:bodyDiv w:val="1"/>
      <w:marLeft w:val="0"/>
      <w:marRight w:val="0"/>
      <w:marTop w:val="0"/>
      <w:marBottom w:val="0"/>
      <w:divBdr>
        <w:top w:val="none" w:sz="0" w:space="0" w:color="auto"/>
        <w:left w:val="none" w:sz="0" w:space="0" w:color="auto"/>
        <w:bottom w:val="none" w:sz="0" w:space="0" w:color="auto"/>
        <w:right w:val="none" w:sz="0" w:space="0" w:color="auto"/>
      </w:divBdr>
    </w:div>
    <w:div w:id="844445013">
      <w:bodyDiv w:val="1"/>
      <w:marLeft w:val="0"/>
      <w:marRight w:val="0"/>
      <w:marTop w:val="0"/>
      <w:marBottom w:val="0"/>
      <w:divBdr>
        <w:top w:val="none" w:sz="0" w:space="0" w:color="auto"/>
        <w:left w:val="none" w:sz="0" w:space="0" w:color="auto"/>
        <w:bottom w:val="none" w:sz="0" w:space="0" w:color="auto"/>
        <w:right w:val="none" w:sz="0" w:space="0" w:color="auto"/>
      </w:divBdr>
      <w:divsChild>
        <w:div w:id="840046274">
          <w:marLeft w:val="0"/>
          <w:marRight w:val="0"/>
          <w:marTop w:val="0"/>
          <w:marBottom w:val="0"/>
          <w:divBdr>
            <w:top w:val="none" w:sz="0" w:space="0" w:color="auto"/>
            <w:left w:val="none" w:sz="0" w:space="0" w:color="auto"/>
            <w:bottom w:val="none" w:sz="0" w:space="0" w:color="auto"/>
            <w:right w:val="none" w:sz="0" w:space="0" w:color="auto"/>
          </w:divBdr>
          <w:divsChild>
            <w:div w:id="1595743023">
              <w:marLeft w:val="0"/>
              <w:marRight w:val="0"/>
              <w:marTop w:val="0"/>
              <w:marBottom w:val="0"/>
              <w:divBdr>
                <w:top w:val="none" w:sz="0" w:space="0" w:color="auto"/>
                <w:left w:val="none" w:sz="0" w:space="0" w:color="auto"/>
                <w:bottom w:val="none" w:sz="0" w:space="0" w:color="auto"/>
                <w:right w:val="none" w:sz="0" w:space="0" w:color="auto"/>
              </w:divBdr>
              <w:divsChild>
                <w:div w:id="117083245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6456164">
              <w:marLeft w:val="300"/>
              <w:marRight w:val="300"/>
              <w:marTop w:val="0"/>
              <w:marBottom w:val="600"/>
              <w:divBdr>
                <w:top w:val="none" w:sz="0" w:space="0" w:color="auto"/>
                <w:left w:val="none" w:sz="0" w:space="0" w:color="auto"/>
                <w:bottom w:val="none" w:sz="0" w:space="0" w:color="auto"/>
                <w:right w:val="none" w:sz="0" w:space="0" w:color="auto"/>
              </w:divBdr>
            </w:div>
          </w:divsChild>
        </w:div>
        <w:div w:id="852453509">
          <w:marLeft w:val="0"/>
          <w:marRight w:val="0"/>
          <w:marTop w:val="0"/>
          <w:marBottom w:val="0"/>
          <w:divBdr>
            <w:top w:val="none" w:sz="0" w:space="0" w:color="auto"/>
            <w:left w:val="none" w:sz="0" w:space="0" w:color="auto"/>
            <w:bottom w:val="none" w:sz="0" w:space="0" w:color="auto"/>
            <w:right w:val="none" w:sz="0" w:space="0" w:color="auto"/>
          </w:divBdr>
          <w:divsChild>
            <w:div w:id="451436798">
              <w:marLeft w:val="0"/>
              <w:marRight w:val="0"/>
              <w:marTop w:val="0"/>
              <w:marBottom w:val="0"/>
              <w:divBdr>
                <w:top w:val="none" w:sz="0" w:space="0" w:color="auto"/>
                <w:left w:val="none" w:sz="0" w:space="0" w:color="auto"/>
                <w:bottom w:val="none" w:sz="0" w:space="0" w:color="auto"/>
                <w:right w:val="none" w:sz="0" w:space="0" w:color="auto"/>
              </w:divBdr>
              <w:divsChild>
                <w:div w:id="97976958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94751452">
              <w:marLeft w:val="300"/>
              <w:marRight w:val="300"/>
              <w:marTop w:val="0"/>
              <w:marBottom w:val="600"/>
              <w:divBdr>
                <w:top w:val="none" w:sz="0" w:space="0" w:color="auto"/>
                <w:left w:val="none" w:sz="0" w:space="0" w:color="auto"/>
                <w:bottom w:val="none" w:sz="0" w:space="0" w:color="auto"/>
                <w:right w:val="none" w:sz="0" w:space="0" w:color="auto"/>
              </w:divBdr>
            </w:div>
          </w:divsChild>
        </w:div>
        <w:div w:id="935943453">
          <w:marLeft w:val="0"/>
          <w:marRight w:val="0"/>
          <w:marTop w:val="0"/>
          <w:marBottom w:val="0"/>
          <w:divBdr>
            <w:top w:val="none" w:sz="0" w:space="0" w:color="auto"/>
            <w:left w:val="none" w:sz="0" w:space="0" w:color="auto"/>
            <w:bottom w:val="none" w:sz="0" w:space="0" w:color="auto"/>
            <w:right w:val="none" w:sz="0" w:space="0" w:color="auto"/>
          </w:divBdr>
          <w:divsChild>
            <w:div w:id="1301301291">
              <w:marLeft w:val="300"/>
              <w:marRight w:val="300"/>
              <w:marTop w:val="0"/>
              <w:marBottom w:val="600"/>
              <w:divBdr>
                <w:top w:val="none" w:sz="0" w:space="0" w:color="auto"/>
                <w:left w:val="none" w:sz="0" w:space="0" w:color="auto"/>
                <w:bottom w:val="none" w:sz="0" w:space="0" w:color="auto"/>
                <w:right w:val="none" w:sz="0" w:space="0" w:color="auto"/>
              </w:divBdr>
            </w:div>
            <w:div w:id="1645961241">
              <w:marLeft w:val="0"/>
              <w:marRight w:val="0"/>
              <w:marTop w:val="0"/>
              <w:marBottom w:val="0"/>
              <w:divBdr>
                <w:top w:val="none" w:sz="0" w:space="0" w:color="auto"/>
                <w:left w:val="none" w:sz="0" w:space="0" w:color="auto"/>
                <w:bottom w:val="none" w:sz="0" w:space="0" w:color="auto"/>
                <w:right w:val="none" w:sz="0" w:space="0" w:color="auto"/>
              </w:divBdr>
            </w:div>
          </w:divsChild>
        </w:div>
        <w:div w:id="1069428788">
          <w:marLeft w:val="0"/>
          <w:marRight w:val="0"/>
          <w:marTop w:val="0"/>
          <w:marBottom w:val="0"/>
          <w:divBdr>
            <w:top w:val="none" w:sz="0" w:space="0" w:color="auto"/>
            <w:left w:val="none" w:sz="0" w:space="0" w:color="auto"/>
            <w:bottom w:val="none" w:sz="0" w:space="0" w:color="auto"/>
            <w:right w:val="none" w:sz="0" w:space="0" w:color="auto"/>
          </w:divBdr>
          <w:divsChild>
            <w:div w:id="1062101919">
              <w:marLeft w:val="0"/>
              <w:marRight w:val="0"/>
              <w:marTop w:val="0"/>
              <w:marBottom w:val="0"/>
              <w:divBdr>
                <w:top w:val="none" w:sz="0" w:space="0" w:color="auto"/>
                <w:left w:val="none" w:sz="0" w:space="0" w:color="auto"/>
                <w:bottom w:val="none" w:sz="0" w:space="0" w:color="auto"/>
                <w:right w:val="none" w:sz="0" w:space="0" w:color="auto"/>
              </w:divBdr>
              <w:divsChild>
                <w:div w:id="69573983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01680555">
              <w:marLeft w:val="300"/>
              <w:marRight w:val="300"/>
              <w:marTop w:val="0"/>
              <w:marBottom w:val="600"/>
              <w:divBdr>
                <w:top w:val="none" w:sz="0" w:space="0" w:color="auto"/>
                <w:left w:val="none" w:sz="0" w:space="0" w:color="auto"/>
                <w:bottom w:val="none" w:sz="0" w:space="0" w:color="auto"/>
                <w:right w:val="none" w:sz="0" w:space="0" w:color="auto"/>
              </w:divBdr>
            </w:div>
          </w:divsChild>
        </w:div>
        <w:div w:id="1305354115">
          <w:marLeft w:val="0"/>
          <w:marRight w:val="0"/>
          <w:marTop w:val="0"/>
          <w:marBottom w:val="0"/>
          <w:divBdr>
            <w:top w:val="none" w:sz="0" w:space="0" w:color="auto"/>
            <w:left w:val="none" w:sz="0" w:space="0" w:color="auto"/>
            <w:bottom w:val="none" w:sz="0" w:space="0" w:color="auto"/>
            <w:right w:val="none" w:sz="0" w:space="0" w:color="auto"/>
          </w:divBdr>
          <w:divsChild>
            <w:div w:id="1377048403">
              <w:marLeft w:val="0"/>
              <w:marRight w:val="0"/>
              <w:marTop w:val="0"/>
              <w:marBottom w:val="0"/>
              <w:divBdr>
                <w:top w:val="none" w:sz="0" w:space="0" w:color="auto"/>
                <w:left w:val="none" w:sz="0" w:space="0" w:color="auto"/>
                <w:bottom w:val="none" w:sz="0" w:space="0" w:color="auto"/>
                <w:right w:val="none" w:sz="0" w:space="0" w:color="auto"/>
              </w:divBdr>
              <w:divsChild>
                <w:div w:id="160985390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10586122">
              <w:marLeft w:val="300"/>
              <w:marRight w:val="300"/>
              <w:marTop w:val="0"/>
              <w:marBottom w:val="600"/>
              <w:divBdr>
                <w:top w:val="none" w:sz="0" w:space="0" w:color="auto"/>
                <w:left w:val="none" w:sz="0" w:space="0" w:color="auto"/>
                <w:bottom w:val="none" w:sz="0" w:space="0" w:color="auto"/>
                <w:right w:val="none" w:sz="0" w:space="0" w:color="auto"/>
              </w:divBdr>
            </w:div>
          </w:divsChild>
        </w:div>
        <w:div w:id="1622954777">
          <w:marLeft w:val="0"/>
          <w:marRight w:val="0"/>
          <w:marTop w:val="0"/>
          <w:marBottom w:val="0"/>
          <w:divBdr>
            <w:top w:val="none" w:sz="0" w:space="0" w:color="auto"/>
            <w:left w:val="none" w:sz="0" w:space="0" w:color="auto"/>
            <w:bottom w:val="none" w:sz="0" w:space="0" w:color="auto"/>
            <w:right w:val="none" w:sz="0" w:space="0" w:color="auto"/>
          </w:divBdr>
          <w:divsChild>
            <w:div w:id="1739282644">
              <w:marLeft w:val="300"/>
              <w:marRight w:val="300"/>
              <w:marTop w:val="0"/>
              <w:marBottom w:val="600"/>
              <w:divBdr>
                <w:top w:val="none" w:sz="0" w:space="0" w:color="auto"/>
                <w:left w:val="none" w:sz="0" w:space="0" w:color="auto"/>
                <w:bottom w:val="none" w:sz="0" w:space="0" w:color="auto"/>
                <w:right w:val="none" w:sz="0" w:space="0" w:color="auto"/>
              </w:divBdr>
            </w:div>
            <w:div w:id="2134521869">
              <w:marLeft w:val="0"/>
              <w:marRight w:val="0"/>
              <w:marTop w:val="0"/>
              <w:marBottom w:val="0"/>
              <w:divBdr>
                <w:top w:val="none" w:sz="0" w:space="0" w:color="auto"/>
                <w:left w:val="none" w:sz="0" w:space="0" w:color="auto"/>
                <w:bottom w:val="none" w:sz="0" w:space="0" w:color="auto"/>
                <w:right w:val="none" w:sz="0" w:space="0" w:color="auto"/>
              </w:divBdr>
              <w:divsChild>
                <w:div w:id="1512656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86855203">
          <w:marLeft w:val="0"/>
          <w:marRight w:val="0"/>
          <w:marTop w:val="0"/>
          <w:marBottom w:val="0"/>
          <w:divBdr>
            <w:top w:val="none" w:sz="0" w:space="0" w:color="auto"/>
            <w:left w:val="none" w:sz="0" w:space="0" w:color="auto"/>
            <w:bottom w:val="none" w:sz="0" w:space="0" w:color="auto"/>
            <w:right w:val="none" w:sz="0" w:space="0" w:color="auto"/>
          </w:divBdr>
          <w:divsChild>
            <w:div w:id="1216041078">
              <w:marLeft w:val="0"/>
              <w:marRight w:val="0"/>
              <w:marTop w:val="0"/>
              <w:marBottom w:val="0"/>
              <w:divBdr>
                <w:top w:val="none" w:sz="0" w:space="0" w:color="auto"/>
                <w:left w:val="none" w:sz="0" w:space="0" w:color="auto"/>
                <w:bottom w:val="none" w:sz="0" w:space="0" w:color="auto"/>
                <w:right w:val="none" w:sz="0" w:space="0" w:color="auto"/>
              </w:divBdr>
              <w:divsChild>
                <w:div w:id="2833943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62466549">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877551085">
      <w:bodyDiv w:val="1"/>
      <w:marLeft w:val="0"/>
      <w:marRight w:val="0"/>
      <w:marTop w:val="0"/>
      <w:marBottom w:val="0"/>
      <w:divBdr>
        <w:top w:val="none" w:sz="0" w:space="0" w:color="auto"/>
        <w:left w:val="none" w:sz="0" w:space="0" w:color="auto"/>
        <w:bottom w:val="none" w:sz="0" w:space="0" w:color="auto"/>
        <w:right w:val="none" w:sz="0" w:space="0" w:color="auto"/>
      </w:divBdr>
    </w:div>
    <w:div w:id="888300720">
      <w:bodyDiv w:val="1"/>
      <w:marLeft w:val="0"/>
      <w:marRight w:val="0"/>
      <w:marTop w:val="0"/>
      <w:marBottom w:val="0"/>
      <w:divBdr>
        <w:top w:val="none" w:sz="0" w:space="0" w:color="auto"/>
        <w:left w:val="none" w:sz="0" w:space="0" w:color="auto"/>
        <w:bottom w:val="none" w:sz="0" w:space="0" w:color="auto"/>
        <w:right w:val="none" w:sz="0" w:space="0" w:color="auto"/>
      </w:divBdr>
      <w:divsChild>
        <w:div w:id="68232316">
          <w:marLeft w:val="0"/>
          <w:marRight w:val="0"/>
          <w:marTop w:val="0"/>
          <w:marBottom w:val="0"/>
          <w:divBdr>
            <w:top w:val="none" w:sz="0" w:space="0" w:color="auto"/>
            <w:left w:val="none" w:sz="0" w:space="0" w:color="auto"/>
            <w:bottom w:val="none" w:sz="0" w:space="0" w:color="auto"/>
            <w:right w:val="none" w:sz="0" w:space="0" w:color="auto"/>
          </w:divBdr>
        </w:div>
        <w:div w:id="247154858">
          <w:marLeft w:val="0"/>
          <w:marRight w:val="0"/>
          <w:marTop w:val="0"/>
          <w:marBottom w:val="0"/>
          <w:divBdr>
            <w:top w:val="none" w:sz="0" w:space="0" w:color="auto"/>
            <w:left w:val="none" w:sz="0" w:space="0" w:color="auto"/>
            <w:bottom w:val="none" w:sz="0" w:space="0" w:color="auto"/>
            <w:right w:val="none" w:sz="0" w:space="0" w:color="auto"/>
          </w:divBdr>
        </w:div>
        <w:div w:id="301082184">
          <w:marLeft w:val="0"/>
          <w:marRight w:val="0"/>
          <w:marTop w:val="0"/>
          <w:marBottom w:val="0"/>
          <w:divBdr>
            <w:top w:val="none" w:sz="0" w:space="0" w:color="auto"/>
            <w:left w:val="none" w:sz="0" w:space="0" w:color="auto"/>
            <w:bottom w:val="none" w:sz="0" w:space="0" w:color="auto"/>
            <w:right w:val="none" w:sz="0" w:space="0" w:color="auto"/>
          </w:divBdr>
        </w:div>
        <w:div w:id="351418699">
          <w:marLeft w:val="0"/>
          <w:marRight w:val="0"/>
          <w:marTop w:val="0"/>
          <w:marBottom w:val="0"/>
          <w:divBdr>
            <w:top w:val="none" w:sz="0" w:space="0" w:color="auto"/>
            <w:left w:val="none" w:sz="0" w:space="0" w:color="auto"/>
            <w:bottom w:val="none" w:sz="0" w:space="0" w:color="auto"/>
            <w:right w:val="none" w:sz="0" w:space="0" w:color="auto"/>
          </w:divBdr>
        </w:div>
        <w:div w:id="441000837">
          <w:marLeft w:val="0"/>
          <w:marRight w:val="0"/>
          <w:marTop w:val="0"/>
          <w:marBottom w:val="0"/>
          <w:divBdr>
            <w:top w:val="none" w:sz="0" w:space="0" w:color="auto"/>
            <w:left w:val="none" w:sz="0" w:space="0" w:color="auto"/>
            <w:bottom w:val="none" w:sz="0" w:space="0" w:color="auto"/>
            <w:right w:val="none" w:sz="0" w:space="0" w:color="auto"/>
          </w:divBdr>
        </w:div>
        <w:div w:id="659045919">
          <w:marLeft w:val="0"/>
          <w:marRight w:val="0"/>
          <w:marTop w:val="0"/>
          <w:marBottom w:val="0"/>
          <w:divBdr>
            <w:top w:val="none" w:sz="0" w:space="0" w:color="auto"/>
            <w:left w:val="none" w:sz="0" w:space="0" w:color="auto"/>
            <w:bottom w:val="none" w:sz="0" w:space="0" w:color="auto"/>
            <w:right w:val="none" w:sz="0" w:space="0" w:color="auto"/>
          </w:divBdr>
        </w:div>
        <w:div w:id="784885006">
          <w:marLeft w:val="0"/>
          <w:marRight w:val="0"/>
          <w:marTop w:val="0"/>
          <w:marBottom w:val="0"/>
          <w:divBdr>
            <w:top w:val="none" w:sz="0" w:space="0" w:color="auto"/>
            <w:left w:val="none" w:sz="0" w:space="0" w:color="auto"/>
            <w:bottom w:val="none" w:sz="0" w:space="0" w:color="auto"/>
            <w:right w:val="none" w:sz="0" w:space="0" w:color="auto"/>
          </w:divBdr>
        </w:div>
        <w:div w:id="1188644615">
          <w:marLeft w:val="0"/>
          <w:marRight w:val="0"/>
          <w:marTop w:val="0"/>
          <w:marBottom w:val="0"/>
          <w:divBdr>
            <w:top w:val="none" w:sz="0" w:space="0" w:color="auto"/>
            <w:left w:val="none" w:sz="0" w:space="0" w:color="auto"/>
            <w:bottom w:val="none" w:sz="0" w:space="0" w:color="auto"/>
            <w:right w:val="none" w:sz="0" w:space="0" w:color="auto"/>
          </w:divBdr>
        </w:div>
        <w:div w:id="1224221999">
          <w:marLeft w:val="0"/>
          <w:marRight w:val="0"/>
          <w:marTop w:val="0"/>
          <w:marBottom w:val="0"/>
          <w:divBdr>
            <w:top w:val="none" w:sz="0" w:space="0" w:color="auto"/>
            <w:left w:val="none" w:sz="0" w:space="0" w:color="auto"/>
            <w:bottom w:val="none" w:sz="0" w:space="0" w:color="auto"/>
            <w:right w:val="none" w:sz="0" w:space="0" w:color="auto"/>
          </w:divBdr>
        </w:div>
        <w:div w:id="2027441234">
          <w:marLeft w:val="0"/>
          <w:marRight w:val="0"/>
          <w:marTop w:val="0"/>
          <w:marBottom w:val="0"/>
          <w:divBdr>
            <w:top w:val="none" w:sz="0" w:space="0" w:color="auto"/>
            <w:left w:val="none" w:sz="0" w:space="0" w:color="auto"/>
            <w:bottom w:val="none" w:sz="0" w:space="0" w:color="auto"/>
            <w:right w:val="none" w:sz="0" w:space="0" w:color="auto"/>
          </w:divBdr>
        </w:div>
      </w:divsChild>
    </w:div>
    <w:div w:id="1012296721">
      <w:bodyDiv w:val="1"/>
      <w:marLeft w:val="0"/>
      <w:marRight w:val="0"/>
      <w:marTop w:val="0"/>
      <w:marBottom w:val="0"/>
      <w:divBdr>
        <w:top w:val="none" w:sz="0" w:space="0" w:color="auto"/>
        <w:left w:val="none" w:sz="0" w:space="0" w:color="auto"/>
        <w:bottom w:val="none" w:sz="0" w:space="0" w:color="auto"/>
        <w:right w:val="none" w:sz="0" w:space="0" w:color="auto"/>
      </w:divBdr>
    </w:div>
    <w:div w:id="1026567458">
      <w:bodyDiv w:val="1"/>
      <w:marLeft w:val="0"/>
      <w:marRight w:val="0"/>
      <w:marTop w:val="0"/>
      <w:marBottom w:val="0"/>
      <w:divBdr>
        <w:top w:val="none" w:sz="0" w:space="0" w:color="auto"/>
        <w:left w:val="none" w:sz="0" w:space="0" w:color="auto"/>
        <w:bottom w:val="none" w:sz="0" w:space="0" w:color="auto"/>
        <w:right w:val="none" w:sz="0" w:space="0" w:color="auto"/>
      </w:divBdr>
    </w:div>
    <w:div w:id="1040323957">
      <w:bodyDiv w:val="1"/>
      <w:marLeft w:val="0"/>
      <w:marRight w:val="0"/>
      <w:marTop w:val="0"/>
      <w:marBottom w:val="0"/>
      <w:divBdr>
        <w:top w:val="none" w:sz="0" w:space="0" w:color="auto"/>
        <w:left w:val="none" w:sz="0" w:space="0" w:color="auto"/>
        <w:bottom w:val="none" w:sz="0" w:space="0" w:color="auto"/>
        <w:right w:val="none" w:sz="0" w:space="0" w:color="auto"/>
      </w:divBdr>
    </w:div>
    <w:div w:id="1043990957">
      <w:bodyDiv w:val="1"/>
      <w:marLeft w:val="0"/>
      <w:marRight w:val="0"/>
      <w:marTop w:val="0"/>
      <w:marBottom w:val="0"/>
      <w:divBdr>
        <w:top w:val="none" w:sz="0" w:space="0" w:color="auto"/>
        <w:left w:val="none" w:sz="0" w:space="0" w:color="auto"/>
        <w:bottom w:val="none" w:sz="0" w:space="0" w:color="auto"/>
        <w:right w:val="none" w:sz="0" w:space="0" w:color="auto"/>
      </w:divBdr>
    </w:div>
    <w:div w:id="1052923343">
      <w:bodyDiv w:val="1"/>
      <w:marLeft w:val="0"/>
      <w:marRight w:val="0"/>
      <w:marTop w:val="0"/>
      <w:marBottom w:val="0"/>
      <w:divBdr>
        <w:top w:val="none" w:sz="0" w:space="0" w:color="auto"/>
        <w:left w:val="none" w:sz="0" w:space="0" w:color="auto"/>
        <w:bottom w:val="none" w:sz="0" w:space="0" w:color="auto"/>
        <w:right w:val="none" w:sz="0" w:space="0" w:color="auto"/>
      </w:divBdr>
    </w:div>
    <w:div w:id="1057701960">
      <w:bodyDiv w:val="1"/>
      <w:marLeft w:val="0"/>
      <w:marRight w:val="0"/>
      <w:marTop w:val="0"/>
      <w:marBottom w:val="0"/>
      <w:divBdr>
        <w:top w:val="none" w:sz="0" w:space="0" w:color="auto"/>
        <w:left w:val="none" w:sz="0" w:space="0" w:color="auto"/>
        <w:bottom w:val="none" w:sz="0" w:space="0" w:color="auto"/>
        <w:right w:val="none" w:sz="0" w:space="0" w:color="auto"/>
      </w:divBdr>
    </w:div>
    <w:div w:id="1061488070">
      <w:bodyDiv w:val="1"/>
      <w:marLeft w:val="0"/>
      <w:marRight w:val="0"/>
      <w:marTop w:val="0"/>
      <w:marBottom w:val="0"/>
      <w:divBdr>
        <w:top w:val="none" w:sz="0" w:space="0" w:color="auto"/>
        <w:left w:val="none" w:sz="0" w:space="0" w:color="auto"/>
        <w:bottom w:val="none" w:sz="0" w:space="0" w:color="auto"/>
        <w:right w:val="none" w:sz="0" w:space="0" w:color="auto"/>
      </w:divBdr>
      <w:divsChild>
        <w:div w:id="1715346052">
          <w:marLeft w:val="0"/>
          <w:marRight w:val="0"/>
          <w:marTop w:val="0"/>
          <w:marBottom w:val="30"/>
          <w:divBdr>
            <w:top w:val="none" w:sz="0" w:space="0" w:color="auto"/>
            <w:left w:val="none" w:sz="0" w:space="0" w:color="auto"/>
            <w:bottom w:val="none" w:sz="0" w:space="0" w:color="auto"/>
            <w:right w:val="none" w:sz="0" w:space="0" w:color="auto"/>
          </w:divBdr>
        </w:div>
      </w:divsChild>
    </w:div>
    <w:div w:id="1075082938">
      <w:bodyDiv w:val="1"/>
      <w:marLeft w:val="0"/>
      <w:marRight w:val="0"/>
      <w:marTop w:val="0"/>
      <w:marBottom w:val="0"/>
      <w:divBdr>
        <w:top w:val="none" w:sz="0" w:space="0" w:color="auto"/>
        <w:left w:val="none" w:sz="0" w:space="0" w:color="auto"/>
        <w:bottom w:val="none" w:sz="0" w:space="0" w:color="auto"/>
        <w:right w:val="none" w:sz="0" w:space="0" w:color="auto"/>
      </w:divBdr>
    </w:div>
    <w:div w:id="1106270607">
      <w:bodyDiv w:val="1"/>
      <w:marLeft w:val="0"/>
      <w:marRight w:val="0"/>
      <w:marTop w:val="0"/>
      <w:marBottom w:val="0"/>
      <w:divBdr>
        <w:top w:val="none" w:sz="0" w:space="0" w:color="auto"/>
        <w:left w:val="none" w:sz="0" w:space="0" w:color="auto"/>
        <w:bottom w:val="none" w:sz="0" w:space="0" w:color="auto"/>
        <w:right w:val="none" w:sz="0" w:space="0" w:color="auto"/>
      </w:divBdr>
    </w:div>
    <w:div w:id="1107457885">
      <w:bodyDiv w:val="1"/>
      <w:marLeft w:val="0"/>
      <w:marRight w:val="0"/>
      <w:marTop w:val="0"/>
      <w:marBottom w:val="0"/>
      <w:divBdr>
        <w:top w:val="none" w:sz="0" w:space="0" w:color="auto"/>
        <w:left w:val="none" w:sz="0" w:space="0" w:color="auto"/>
        <w:bottom w:val="none" w:sz="0" w:space="0" w:color="auto"/>
        <w:right w:val="none" w:sz="0" w:space="0" w:color="auto"/>
      </w:divBdr>
    </w:div>
    <w:div w:id="1127159003">
      <w:bodyDiv w:val="1"/>
      <w:marLeft w:val="0"/>
      <w:marRight w:val="0"/>
      <w:marTop w:val="0"/>
      <w:marBottom w:val="0"/>
      <w:divBdr>
        <w:top w:val="none" w:sz="0" w:space="0" w:color="auto"/>
        <w:left w:val="none" w:sz="0" w:space="0" w:color="auto"/>
        <w:bottom w:val="none" w:sz="0" w:space="0" w:color="auto"/>
        <w:right w:val="none" w:sz="0" w:space="0" w:color="auto"/>
      </w:divBdr>
    </w:div>
    <w:div w:id="1188103152">
      <w:bodyDiv w:val="1"/>
      <w:marLeft w:val="0"/>
      <w:marRight w:val="0"/>
      <w:marTop w:val="0"/>
      <w:marBottom w:val="0"/>
      <w:divBdr>
        <w:top w:val="none" w:sz="0" w:space="0" w:color="auto"/>
        <w:left w:val="none" w:sz="0" w:space="0" w:color="auto"/>
        <w:bottom w:val="none" w:sz="0" w:space="0" w:color="auto"/>
        <w:right w:val="none" w:sz="0" w:space="0" w:color="auto"/>
      </w:divBdr>
    </w:div>
    <w:div w:id="1223129160">
      <w:bodyDiv w:val="1"/>
      <w:marLeft w:val="0"/>
      <w:marRight w:val="0"/>
      <w:marTop w:val="0"/>
      <w:marBottom w:val="0"/>
      <w:divBdr>
        <w:top w:val="none" w:sz="0" w:space="0" w:color="auto"/>
        <w:left w:val="none" w:sz="0" w:space="0" w:color="auto"/>
        <w:bottom w:val="none" w:sz="0" w:space="0" w:color="auto"/>
        <w:right w:val="none" w:sz="0" w:space="0" w:color="auto"/>
      </w:divBdr>
    </w:div>
    <w:div w:id="1226800147">
      <w:bodyDiv w:val="1"/>
      <w:marLeft w:val="0"/>
      <w:marRight w:val="0"/>
      <w:marTop w:val="0"/>
      <w:marBottom w:val="0"/>
      <w:divBdr>
        <w:top w:val="none" w:sz="0" w:space="0" w:color="auto"/>
        <w:left w:val="none" w:sz="0" w:space="0" w:color="auto"/>
        <w:bottom w:val="none" w:sz="0" w:space="0" w:color="auto"/>
        <w:right w:val="none" w:sz="0" w:space="0" w:color="auto"/>
      </w:divBdr>
      <w:divsChild>
        <w:div w:id="56561015">
          <w:marLeft w:val="0"/>
          <w:marRight w:val="0"/>
          <w:marTop w:val="0"/>
          <w:marBottom w:val="0"/>
          <w:divBdr>
            <w:top w:val="none" w:sz="0" w:space="0" w:color="auto"/>
            <w:left w:val="none" w:sz="0" w:space="0" w:color="auto"/>
            <w:bottom w:val="none" w:sz="0" w:space="0" w:color="auto"/>
            <w:right w:val="none" w:sz="0" w:space="0" w:color="auto"/>
          </w:divBdr>
        </w:div>
        <w:div w:id="95953295">
          <w:marLeft w:val="0"/>
          <w:marRight w:val="0"/>
          <w:marTop w:val="0"/>
          <w:marBottom w:val="0"/>
          <w:divBdr>
            <w:top w:val="none" w:sz="0" w:space="0" w:color="auto"/>
            <w:left w:val="none" w:sz="0" w:space="0" w:color="auto"/>
            <w:bottom w:val="none" w:sz="0" w:space="0" w:color="auto"/>
            <w:right w:val="none" w:sz="0" w:space="0" w:color="auto"/>
          </w:divBdr>
        </w:div>
        <w:div w:id="153033960">
          <w:marLeft w:val="0"/>
          <w:marRight w:val="0"/>
          <w:marTop w:val="0"/>
          <w:marBottom w:val="0"/>
          <w:divBdr>
            <w:top w:val="none" w:sz="0" w:space="0" w:color="auto"/>
            <w:left w:val="none" w:sz="0" w:space="0" w:color="auto"/>
            <w:bottom w:val="none" w:sz="0" w:space="0" w:color="auto"/>
            <w:right w:val="none" w:sz="0" w:space="0" w:color="auto"/>
          </w:divBdr>
        </w:div>
        <w:div w:id="376198682">
          <w:marLeft w:val="0"/>
          <w:marRight w:val="0"/>
          <w:marTop w:val="0"/>
          <w:marBottom w:val="0"/>
          <w:divBdr>
            <w:top w:val="none" w:sz="0" w:space="0" w:color="auto"/>
            <w:left w:val="none" w:sz="0" w:space="0" w:color="auto"/>
            <w:bottom w:val="none" w:sz="0" w:space="0" w:color="auto"/>
            <w:right w:val="none" w:sz="0" w:space="0" w:color="auto"/>
          </w:divBdr>
        </w:div>
        <w:div w:id="389620912">
          <w:marLeft w:val="0"/>
          <w:marRight w:val="0"/>
          <w:marTop w:val="0"/>
          <w:marBottom w:val="0"/>
          <w:divBdr>
            <w:top w:val="none" w:sz="0" w:space="0" w:color="auto"/>
            <w:left w:val="none" w:sz="0" w:space="0" w:color="auto"/>
            <w:bottom w:val="none" w:sz="0" w:space="0" w:color="auto"/>
            <w:right w:val="none" w:sz="0" w:space="0" w:color="auto"/>
          </w:divBdr>
        </w:div>
        <w:div w:id="544290780">
          <w:marLeft w:val="0"/>
          <w:marRight w:val="0"/>
          <w:marTop w:val="0"/>
          <w:marBottom w:val="0"/>
          <w:divBdr>
            <w:top w:val="none" w:sz="0" w:space="0" w:color="auto"/>
            <w:left w:val="none" w:sz="0" w:space="0" w:color="auto"/>
            <w:bottom w:val="none" w:sz="0" w:space="0" w:color="auto"/>
            <w:right w:val="none" w:sz="0" w:space="0" w:color="auto"/>
          </w:divBdr>
        </w:div>
        <w:div w:id="575555239">
          <w:marLeft w:val="0"/>
          <w:marRight w:val="0"/>
          <w:marTop w:val="0"/>
          <w:marBottom w:val="0"/>
          <w:divBdr>
            <w:top w:val="none" w:sz="0" w:space="0" w:color="auto"/>
            <w:left w:val="none" w:sz="0" w:space="0" w:color="auto"/>
            <w:bottom w:val="none" w:sz="0" w:space="0" w:color="auto"/>
            <w:right w:val="none" w:sz="0" w:space="0" w:color="auto"/>
          </w:divBdr>
        </w:div>
        <w:div w:id="584845050">
          <w:marLeft w:val="0"/>
          <w:marRight w:val="0"/>
          <w:marTop w:val="0"/>
          <w:marBottom w:val="0"/>
          <w:divBdr>
            <w:top w:val="none" w:sz="0" w:space="0" w:color="auto"/>
            <w:left w:val="none" w:sz="0" w:space="0" w:color="auto"/>
            <w:bottom w:val="none" w:sz="0" w:space="0" w:color="auto"/>
            <w:right w:val="none" w:sz="0" w:space="0" w:color="auto"/>
          </w:divBdr>
        </w:div>
        <w:div w:id="1005521695">
          <w:marLeft w:val="0"/>
          <w:marRight w:val="0"/>
          <w:marTop w:val="0"/>
          <w:marBottom w:val="0"/>
          <w:divBdr>
            <w:top w:val="none" w:sz="0" w:space="0" w:color="auto"/>
            <w:left w:val="none" w:sz="0" w:space="0" w:color="auto"/>
            <w:bottom w:val="none" w:sz="0" w:space="0" w:color="auto"/>
            <w:right w:val="none" w:sz="0" w:space="0" w:color="auto"/>
          </w:divBdr>
        </w:div>
        <w:div w:id="1842771911">
          <w:marLeft w:val="0"/>
          <w:marRight w:val="0"/>
          <w:marTop w:val="0"/>
          <w:marBottom w:val="0"/>
          <w:divBdr>
            <w:top w:val="none" w:sz="0" w:space="0" w:color="auto"/>
            <w:left w:val="none" w:sz="0" w:space="0" w:color="auto"/>
            <w:bottom w:val="none" w:sz="0" w:space="0" w:color="auto"/>
            <w:right w:val="none" w:sz="0" w:space="0" w:color="auto"/>
          </w:divBdr>
        </w:div>
      </w:divsChild>
    </w:div>
    <w:div w:id="1285383422">
      <w:bodyDiv w:val="1"/>
      <w:marLeft w:val="0"/>
      <w:marRight w:val="0"/>
      <w:marTop w:val="0"/>
      <w:marBottom w:val="0"/>
      <w:divBdr>
        <w:top w:val="none" w:sz="0" w:space="0" w:color="auto"/>
        <w:left w:val="none" w:sz="0" w:space="0" w:color="auto"/>
        <w:bottom w:val="none" w:sz="0" w:space="0" w:color="auto"/>
        <w:right w:val="none" w:sz="0" w:space="0" w:color="auto"/>
      </w:divBdr>
    </w:div>
    <w:div w:id="1410687504">
      <w:bodyDiv w:val="1"/>
      <w:marLeft w:val="0"/>
      <w:marRight w:val="0"/>
      <w:marTop w:val="0"/>
      <w:marBottom w:val="0"/>
      <w:divBdr>
        <w:top w:val="none" w:sz="0" w:space="0" w:color="auto"/>
        <w:left w:val="none" w:sz="0" w:space="0" w:color="auto"/>
        <w:bottom w:val="none" w:sz="0" w:space="0" w:color="auto"/>
        <w:right w:val="none" w:sz="0" w:space="0" w:color="auto"/>
      </w:divBdr>
    </w:div>
    <w:div w:id="1483039499">
      <w:bodyDiv w:val="1"/>
      <w:marLeft w:val="0"/>
      <w:marRight w:val="0"/>
      <w:marTop w:val="0"/>
      <w:marBottom w:val="0"/>
      <w:divBdr>
        <w:top w:val="none" w:sz="0" w:space="0" w:color="auto"/>
        <w:left w:val="none" w:sz="0" w:space="0" w:color="auto"/>
        <w:bottom w:val="none" w:sz="0" w:space="0" w:color="auto"/>
        <w:right w:val="none" w:sz="0" w:space="0" w:color="auto"/>
      </w:divBdr>
      <w:divsChild>
        <w:div w:id="15429464">
          <w:marLeft w:val="0"/>
          <w:marRight w:val="0"/>
          <w:marTop w:val="0"/>
          <w:marBottom w:val="0"/>
          <w:divBdr>
            <w:top w:val="none" w:sz="0" w:space="0" w:color="auto"/>
            <w:left w:val="none" w:sz="0" w:space="0" w:color="auto"/>
            <w:bottom w:val="none" w:sz="0" w:space="0" w:color="auto"/>
            <w:right w:val="none" w:sz="0" w:space="0" w:color="auto"/>
          </w:divBdr>
          <w:divsChild>
            <w:div w:id="61753727">
              <w:marLeft w:val="0"/>
              <w:marRight w:val="0"/>
              <w:marTop w:val="0"/>
              <w:marBottom w:val="0"/>
              <w:divBdr>
                <w:top w:val="none" w:sz="0" w:space="0" w:color="auto"/>
                <w:left w:val="none" w:sz="0" w:space="0" w:color="auto"/>
                <w:bottom w:val="none" w:sz="0" w:space="0" w:color="auto"/>
                <w:right w:val="none" w:sz="0" w:space="0" w:color="auto"/>
              </w:divBdr>
              <w:divsChild>
                <w:div w:id="13248976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36606364">
              <w:marLeft w:val="300"/>
              <w:marRight w:val="300"/>
              <w:marTop w:val="0"/>
              <w:marBottom w:val="600"/>
              <w:divBdr>
                <w:top w:val="none" w:sz="0" w:space="0" w:color="auto"/>
                <w:left w:val="none" w:sz="0" w:space="0" w:color="auto"/>
                <w:bottom w:val="none" w:sz="0" w:space="0" w:color="auto"/>
                <w:right w:val="none" w:sz="0" w:space="0" w:color="auto"/>
              </w:divBdr>
            </w:div>
          </w:divsChild>
        </w:div>
        <w:div w:id="86848423">
          <w:marLeft w:val="0"/>
          <w:marRight w:val="0"/>
          <w:marTop w:val="0"/>
          <w:marBottom w:val="0"/>
          <w:divBdr>
            <w:top w:val="none" w:sz="0" w:space="0" w:color="auto"/>
            <w:left w:val="none" w:sz="0" w:space="0" w:color="auto"/>
            <w:bottom w:val="none" w:sz="0" w:space="0" w:color="auto"/>
            <w:right w:val="none" w:sz="0" w:space="0" w:color="auto"/>
          </w:divBdr>
          <w:divsChild>
            <w:div w:id="353963439">
              <w:marLeft w:val="300"/>
              <w:marRight w:val="300"/>
              <w:marTop w:val="0"/>
              <w:marBottom w:val="600"/>
              <w:divBdr>
                <w:top w:val="none" w:sz="0" w:space="0" w:color="auto"/>
                <w:left w:val="none" w:sz="0" w:space="0" w:color="auto"/>
                <w:bottom w:val="none" w:sz="0" w:space="0" w:color="auto"/>
                <w:right w:val="none" w:sz="0" w:space="0" w:color="auto"/>
              </w:divBdr>
            </w:div>
            <w:div w:id="1323200917">
              <w:marLeft w:val="0"/>
              <w:marRight w:val="0"/>
              <w:marTop w:val="0"/>
              <w:marBottom w:val="0"/>
              <w:divBdr>
                <w:top w:val="none" w:sz="0" w:space="0" w:color="auto"/>
                <w:left w:val="none" w:sz="0" w:space="0" w:color="auto"/>
                <w:bottom w:val="none" w:sz="0" w:space="0" w:color="auto"/>
                <w:right w:val="none" w:sz="0" w:space="0" w:color="auto"/>
              </w:divBdr>
              <w:divsChild>
                <w:div w:id="51943978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3928776">
          <w:marLeft w:val="0"/>
          <w:marRight w:val="0"/>
          <w:marTop w:val="0"/>
          <w:marBottom w:val="0"/>
          <w:divBdr>
            <w:top w:val="none" w:sz="0" w:space="0" w:color="auto"/>
            <w:left w:val="none" w:sz="0" w:space="0" w:color="auto"/>
            <w:bottom w:val="none" w:sz="0" w:space="0" w:color="auto"/>
            <w:right w:val="none" w:sz="0" w:space="0" w:color="auto"/>
          </w:divBdr>
          <w:divsChild>
            <w:div w:id="674843118">
              <w:marLeft w:val="0"/>
              <w:marRight w:val="0"/>
              <w:marTop w:val="0"/>
              <w:marBottom w:val="0"/>
              <w:divBdr>
                <w:top w:val="none" w:sz="0" w:space="0" w:color="auto"/>
                <w:left w:val="none" w:sz="0" w:space="0" w:color="auto"/>
                <w:bottom w:val="none" w:sz="0" w:space="0" w:color="auto"/>
                <w:right w:val="none" w:sz="0" w:space="0" w:color="auto"/>
              </w:divBdr>
              <w:divsChild>
                <w:div w:id="77922850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27136221">
              <w:marLeft w:val="300"/>
              <w:marRight w:val="300"/>
              <w:marTop w:val="0"/>
              <w:marBottom w:val="600"/>
              <w:divBdr>
                <w:top w:val="none" w:sz="0" w:space="0" w:color="auto"/>
                <w:left w:val="none" w:sz="0" w:space="0" w:color="auto"/>
                <w:bottom w:val="none" w:sz="0" w:space="0" w:color="auto"/>
                <w:right w:val="none" w:sz="0" w:space="0" w:color="auto"/>
              </w:divBdr>
            </w:div>
          </w:divsChild>
        </w:div>
        <w:div w:id="702369000">
          <w:marLeft w:val="0"/>
          <w:marRight w:val="0"/>
          <w:marTop w:val="0"/>
          <w:marBottom w:val="0"/>
          <w:divBdr>
            <w:top w:val="none" w:sz="0" w:space="0" w:color="auto"/>
            <w:left w:val="none" w:sz="0" w:space="0" w:color="auto"/>
            <w:bottom w:val="none" w:sz="0" w:space="0" w:color="auto"/>
            <w:right w:val="none" w:sz="0" w:space="0" w:color="auto"/>
          </w:divBdr>
          <w:divsChild>
            <w:div w:id="827290513">
              <w:marLeft w:val="300"/>
              <w:marRight w:val="300"/>
              <w:marTop w:val="0"/>
              <w:marBottom w:val="600"/>
              <w:divBdr>
                <w:top w:val="none" w:sz="0" w:space="0" w:color="auto"/>
                <w:left w:val="none" w:sz="0" w:space="0" w:color="auto"/>
                <w:bottom w:val="none" w:sz="0" w:space="0" w:color="auto"/>
                <w:right w:val="none" w:sz="0" w:space="0" w:color="auto"/>
              </w:divBdr>
            </w:div>
            <w:div w:id="2091270977">
              <w:marLeft w:val="0"/>
              <w:marRight w:val="0"/>
              <w:marTop w:val="0"/>
              <w:marBottom w:val="0"/>
              <w:divBdr>
                <w:top w:val="none" w:sz="0" w:space="0" w:color="auto"/>
                <w:left w:val="none" w:sz="0" w:space="0" w:color="auto"/>
                <w:bottom w:val="none" w:sz="0" w:space="0" w:color="auto"/>
                <w:right w:val="none" w:sz="0" w:space="0" w:color="auto"/>
              </w:divBdr>
              <w:divsChild>
                <w:div w:id="79082484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3958136">
          <w:marLeft w:val="0"/>
          <w:marRight w:val="0"/>
          <w:marTop w:val="0"/>
          <w:marBottom w:val="0"/>
          <w:divBdr>
            <w:top w:val="none" w:sz="0" w:space="0" w:color="auto"/>
            <w:left w:val="none" w:sz="0" w:space="0" w:color="auto"/>
            <w:bottom w:val="none" w:sz="0" w:space="0" w:color="auto"/>
            <w:right w:val="none" w:sz="0" w:space="0" w:color="auto"/>
          </w:divBdr>
          <w:divsChild>
            <w:div w:id="344137565">
              <w:marLeft w:val="0"/>
              <w:marRight w:val="0"/>
              <w:marTop w:val="0"/>
              <w:marBottom w:val="0"/>
              <w:divBdr>
                <w:top w:val="none" w:sz="0" w:space="0" w:color="auto"/>
                <w:left w:val="none" w:sz="0" w:space="0" w:color="auto"/>
                <w:bottom w:val="none" w:sz="0" w:space="0" w:color="auto"/>
                <w:right w:val="none" w:sz="0" w:space="0" w:color="auto"/>
              </w:divBdr>
              <w:divsChild>
                <w:div w:id="2406773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60609656">
              <w:marLeft w:val="300"/>
              <w:marRight w:val="300"/>
              <w:marTop w:val="0"/>
              <w:marBottom w:val="600"/>
              <w:divBdr>
                <w:top w:val="none" w:sz="0" w:space="0" w:color="auto"/>
                <w:left w:val="none" w:sz="0" w:space="0" w:color="auto"/>
                <w:bottom w:val="none" w:sz="0" w:space="0" w:color="auto"/>
                <w:right w:val="none" w:sz="0" w:space="0" w:color="auto"/>
              </w:divBdr>
            </w:div>
          </w:divsChild>
        </w:div>
        <w:div w:id="1295023368">
          <w:marLeft w:val="0"/>
          <w:marRight w:val="0"/>
          <w:marTop w:val="0"/>
          <w:marBottom w:val="0"/>
          <w:divBdr>
            <w:top w:val="none" w:sz="0" w:space="0" w:color="auto"/>
            <w:left w:val="none" w:sz="0" w:space="0" w:color="auto"/>
            <w:bottom w:val="none" w:sz="0" w:space="0" w:color="auto"/>
            <w:right w:val="none" w:sz="0" w:space="0" w:color="auto"/>
          </w:divBdr>
          <w:divsChild>
            <w:div w:id="1572884904">
              <w:marLeft w:val="300"/>
              <w:marRight w:val="300"/>
              <w:marTop w:val="0"/>
              <w:marBottom w:val="600"/>
              <w:divBdr>
                <w:top w:val="none" w:sz="0" w:space="0" w:color="auto"/>
                <w:left w:val="none" w:sz="0" w:space="0" w:color="auto"/>
                <w:bottom w:val="none" w:sz="0" w:space="0" w:color="auto"/>
                <w:right w:val="none" w:sz="0" w:space="0" w:color="auto"/>
              </w:divBdr>
            </w:div>
            <w:div w:id="2144107528">
              <w:marLeft w:val="0"/>
              <w:marRight w:val="0"/>
              <w:marTop w:val="0"/>
              <w:marBottom w:val="0"/>
              <w:divBdr>
                <w:top w:val="none" w:sz="0" w:space="0" w:color="auto"/>
                <w:left w:val="none" w:sz="0" w:space="0" w:color="auto"/>
                <w:bottom w:val="none" w:sz="0" w:space="0" w:color="auto"/>
                <w:right w:val="none" w:sz="0" w:space="0" w:color="auto"/>
              </w:divBdr>
              <w:divsChild>
                <w:div w:id="8661442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14606875">
          <w:marLeft w:val="0"/>
          <w:marRight w:val="0"/>
          <w:marTop w:val="0"/>
          <w:marBottom w:val="0"/>
          <w:divBdr>
            <w:top w:val="none" w:sz="0" w:space="0" w:color="auto"/>
            <w:left w:val="none" w:sz="0" w:space="0" w:color="auto"/>
            <w:bottom w:val="none" w:sz="0" w:space="0" w:color="auto"/>
            <w:right w:val="none" w:sz="0" w:space="0" w:color="auto"/>
          </w:divBdr>
          <w:divsChild>
            <w:div w:id="740450436">
              <w:marLeft w:val="300"/>
              <w:marRight w:val="300"/>
              <w:marTop w:val="0"/>
              <w:marBottom w:val="600"/>
              <w:divBdr>
                <w:top w:val="none" w:sz="0" w:space="0" w:color="auto"/>
                <w:left w:val="none" w:sz="0" w:space="0" w:color="auto"/>
                <w:bottom w:val="none" w:sz="0" w:space="0" w:color="auto"/>
                <w:right w:val="none" w:sz="0" w:space="0" w:color="auto"/>
              </w:divBdr>
            </w:div>
            <w:div w:id="1801609384">
              <w:marLeft w:val="0"/>
              <w:marRight w:val="0"/>
              <w:marTop w:val="0"/>
              <w:marBottom w:val="0"/>
              <w:divBdr>
                <w:top w:val="none" w:sz="0" w:space="0" w:color="auto"/>
                <w:left w:val="none" w:sz="0" w:space="0" w:color="auto"/>
                <w:bottom w:val="none" w:sz="0" w:space="0" w:color="auto"/>
                <w:right w:val="none" w:sz="0" w:space="0" w:color="auto"/>
              </w:divBdr>
              <w:divsChild>
                <w:div w:id="177084906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559123727">
          <w:marLeft w:val="0"/>
          <w:marRight w:val="0"/>
          <w:marTop w:val="0"/>
          <w:marBottom w:val="0"/>
          <w:divBdr>
            <w:top w:val="none" w:sz="0" w:space="0" w:color="auto"/>
            <w:left w:val="none" w:sz="0" w:space="0" w:color="auto"/>
            <w:bottom w:val="none" w:sz="0" w:space="0" w:color="auto"/>
            <w:right w:val="none" w:sz="0" w:space="0" w:color="auto"/>
          </w:divBdr>
          <w:divsChild>
            <w:div w:id="102580111">
              <w:marLeft w:val="300"/>
              <w:marRight w:val="300"/>
              <w:marTop w:val="0"/>
              <w:marBottom w:val="600"/>
              <w:divBdr>
                <w:top w:val="none" w:sz="0" w:space="0" w:color="auto"/>
                <w:left w:val="none" w:sz="0" w:space="0" w:color="auto"/>
                <w:bottom w:val="none" w:sz="0" w:space="0" w:color="auto"/>
                <w:right w:val="none" w:sz="0" w:space="0" w:color="auto"/>
              </w:divBdr>
            </w:div>
            <w:div w:id="2623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5357">
      <w:bodyDiv w:val="1"/>
      <w:marLeft w:val="0"/>
      <w:marRight w:val="0"/>
      <w:marTop w:val="0"/>
      <w:marBottom w:val="0"/>
      <w:divBdr>
        <w:top w:val="none" w:sz="0" w:space="0" w:color="auto"/>
        <w:left w:val="none" w:sz="0" w:space="0" w:color="auto"/>
        <w:bottom w:val="none" w:sz="0" w:space="0" w:color="auto"/>
        <w:right w:val="none" w:sz="0" w:space="0" w:color="auto"/>
      </w:divBdr>
      <w:divsChild>
        <w:div w:id="231888097">
          <w:marLeft w:val="0"/>
          <w:marRight w:val="0"/>
          <w:marTop w:val="0"/>
          <w:marBottom w:val="0"/>
          <w:divBdr>
            <w:top w:val="none" w:sz="0" w:space="0" w:color="auto"/>
            <w:left w:val="none" w:sz="0" w:space="0" w:color="auto"/>
            <w:bottom w:val="none" w:sz="0" w:space="0" w:color="auto"/>
            <w:right w:val="none" w:sz="0" w:space="0" w:color="auto"/>
          </w:divBdr>
        </w:div>
        <w:div w:id="370153981">
          <w:marLeft w:val="0"/>
          <w:marRight w:val="0"/>
          <w:marTop w:val="0"/>
          <w:marBottom w:val="0"/>
          <w:divBdr>
            <w:top w:val="none" w:sz="0" w:space="0" w:color="auto"/>
            <w:left w:val="none" w:sz="0" w:space="0" w:color="auto"/>
            <w:bottom w:val="none" w:sz="0" w:space="0" w:color="auto"/>
            <w:right w:val="none" w:sz="0" w:space="0" w:color="auto"/>
          </w:divBdr>
        </w:div>
        <w:div w:id="697197786">
          <w:marLeft w:val="0"/>
          <w:marRight w:val="0"/>
          <w:marTop w:val="0"/>
          <w:marBottom w:val="0"/>
          <w:divBdr>
            <w:top w:val="none" w:sz="0" w:space="0" w:color="auto"/>
            <w:left w:val="none" w:sz="0" w:space="0" w:color="auto"/>
            <w:bottom w:val="none" w:sz="0" w:space="0" w:color="auto"/>
            <w:right w:val="none" w:sz="0" w:space="0" w:color="auto"/>
          </w:divBdr>
        </w:div>
        <w:div w:id="757601131">
          <w:marLeft w:val="0"/>
          <w:marRight w:val="0"/>
          <w:marTop w:val="0"/>
          <w:marBottom w:val="0"/>
          <w:divBdr>
            <w:top w:val="none" w:sz="0" w:space="0" w:color="auto"/>
            <w:left w:val="none" w:sz="0" w:space="0" w:color="auto"/>
            <w:bottom w:val="none" w:sz="0" w:space="0" w:color="auto"/>
            <w:right w:val="none" w:sz="0" w:space="0" w:color="auto"/>
          </w:divBdr>
        </w:div>
        <w:div w:id="1354770036">
          <w:marLeft w:val="0"/>
          <w:marRight w:val="0"/>
          <w:marTop w:val="0"/>
          <w:marBottom w:val="0"/>
          <w:divBdr>
            <w:top w:val="none" w:sz="0" w:space="0" w:color="auto"/>
            <w:left w:val="none" w:sz="0" w:space="0" w:color="auto"/>
            <w:bottom w:val="none" w:sz="0" w:space="0" w:color="auto"/>
            <w:right w:val="none" w:sz="0" w:space="0" w:color="auto"/>
          </w:divBdr>
        </w:div>
        <w:div w:id="1380475873">
          <w:marLeft w:val="0"/>
          <w:marRight w:val="0"/>
          <w:marTop w:val="0"/>
          <w:marBottom w:val="0"/>
          <w:divBdr>
            <w:top w:val="none" w:sz="0" w:space="0" w:color="auto"/>
            <w:left w:val="none" w:sz="0" w:space="0" w:color="auto"/>
            <w:bottom w:val="none" w:sz="0" w:space="0" w:color="auto"/>
            <w:right w:val="none" w:sz="0" w:space="0" w:color="auto"/>
          </w:divBdr>
        </w:div>
        <w:div w:id="1438480904">
          <w:marLeft w:val="0"/>
          <w:marRight w:val="0"/>
          <w:marTop w:val="0"/>
          <w:marBottom w:val="0"/>
          <w:divBdr>
            <w:top w:val="none" w:sz="0" w:space="0" w:color="auto"/>
            <w:left w:val="none" w:sz="0" w:space="0" w:color="auto"/>
            <w:bottom w:val="none" w:sz="0" w:space="0" w:color="auto"/>
            <w:right w:val="none" w:sz="0" w:space="0" w:color="auto"/>
          </w:divBdr>
        </w:div>
        <w:div w:id="1846549273">
          <w:marLeft w:val="0"/>
          <w:marRight w:val="0"/>
          <w:marTop w:val="0"/>
          <w:marBottom w:val="0"/>
          <w:divBdr>
            <w:top w:val="none" w:sz="0" w:space="0" w:color="auto"/>
            <w:left w:val="none" w:sz="0" w:space="0" w:color="auto"/>
            <w:bottom w:val="none" w:sz="0" w:space="0" w:color="auto"/>
            <w:right w:val="none" w:sz="0" w:space="0" w:color="auto"/>
          </w:divBdr>
        </w:div>
      </w:divsChild>
    </w:div>
    <w:div w:id="1661882872">
      <w:bodyDiv w:val="1"/>
      <w:marLeft w:val="0"/>
      <w:marRight w:val="0"/>
      <w:marTop w:val="0"/>
      <w:marBottom w:val="0"/>
      <w:divBdr>
        <w:top w:val="none" w:sz="0" w:space="0" w:color="auto"/>
        <w:left w:val="none" w:sz="0" w:space="0" w:color="auto"/>
        <w:bottom w:val="none" w:sz="0" w:space="0" w:color="auto"/>
        <w:right w:val="none" w:sz="0" w:space="0" w:color="auto"/>
      </w:divBdr>
      <w:divsChild>
        <w:div w:id="8723944">
          <w:marLeft w:val="0"/>
          <w:marRight w:val="0"/>
          <w:marTop w:val="0"/>
          <w:marBottom w:val="0"/>
          <w:divBdr>
            <w:top w:val="none" w:sz="0" w:space="0" w:color="auto"/>
            <w:left w:val="none" w:sz="0" w:space="0" w:color="auto"/>
            <w:bottom w:val="none" w:sz="0" w:space="0" w:color="auto"/>
            <w:right w:val="none" w:sz="0" w:space="0" w:color="auto"/>
          </w:divBdr>
        </w:div>
        <w:div w:id="419370048">
          <w:marLeft w:val="0"/>
          <w:marRight w:val="0"/>
          <w:marTop w:val="0"/>
          <w:marBottom w:val="0"/>
          <w:divBdr>
            <w:top w:val="none" w:sz="0" w:space="0" w:color="auto"/>
            <w:left w:val="none" w:sz="0" w:space="0" w:color="auto"/>
            <w:bottom w:val="none" w:sz="0" w:space="0" w:color="auto"/>
            <w:right w:val="none" w:sz="0" w:space="0" w:color="auto"/>
          </w:divBdr>
        </w:div>
        <w:div w:id="492919220">
          <w:marLeft w:val="0"/>
          <w:marRight w:val="0"/>
          <w:marTop w:val="0"/>
          <w:marBottom w:val="0"/>
          <w:divBdr>
            <w:top w:val="none" w:sz="0" w:space="0" w:color="auto"/>
            <w:left w:val="none" w:sz="0" w:space="0" w:color="auto"/>
            <w:bottom w:val="none" w:sz="0" w:space="0" w:color="auto"/>
            <w:right w:val="none" w:sz="0" w:space="0" w:color="auto"/>
          </w:divBdr>
        </w:div>
        <w:div w:id="674920620">
          <w:marLeft w:val="0"/>
          <w:marRight w:val="0"/>
          <w:marTop w:val="0"/>
          <w:marBottom w:val="0"/>
          <w:divBdr>
            <w:top w:val="none" w:sz="0" w:space="0" w:color="auto"/>
            <w:left w:val="none" w:sz="0" w:space="0" w:color="auto"/>
            <w:bottom w:val="none" w:sz="0" w:space="0" w:color="auto"/>
            <w:right w:val="none" w:sz="0" w:space="0" w:color="auto"/>
          </w:divBdr>
        </w:div>
        <w:div w:id="998846182">
          <w:marLeft w:val="0"/>
          <w:marRight w:val="0"/>
          <w:marTop w:val="0"/>
          <w:marBottom w:val="0"/>
          <w:divBdr>
            <w:top w:val="none" w:sz="0" w:space="0" w:color="auto"/>
            <w:left w:val="none" w:sz="0" w:space="0" w:color="auto"/>
            <w:bottom w:val="none" w:sz="0" w:space="0" w:color="auto"/>
            <w:right w:val="none" w:sz="0" w:space="0" w:color="auto"/>
          </w:divBdr>
        </w:div>
        <w:div w:id="1106578981">
          <w:marLeft w:val="0"/>
          <w:marRight w:val="0"/>
          <w:marTop w:val="0"/>
          <w:marBottom w:val="0"/>
          <w:divBdr>
            <w:top w:val="none" w:sz="0" w:space="0" w:color="auto"/>
            <w:left w:val="none" w:sz="0" w:space="0" w:color="auto"/>
            <w:bottom w:val="none" w:sz="0" w:space="0" w:color="auto"/>
            <w:right w:val="none" w:sz="0" w:space="0" w:color="auto"/>
          </w:divBdr>
        </w:div>
        <w:div w:id="1339768813">
          <w:marLeft w:val="0"/>
          <w:marRight w:val="0"/>
          <w:marTop w:val="0"/>
          <w:marBottom w:val="0"/>
          <w:divBdr>
            <w:top w:val="none" w:sz="0" w:space="0" w:color="auto"/>
            <w:left w:val="none" w:sz="0" w:space="0" w:color="auto"/>
            <w:bottom w:val="none" w:sz="0" w:space="0" w:color="auto"/>
            <w:right w:val="none" w:sz="0" w:space="0" w:color="auto"/>
          </w:divBdr>
        </w:div>
        <w:div w:id="1398281803">
          <w:marLeft w:val="0"/>
          <w:marRight w:val="0"/>
          <w:marTop w:val="0"/>
          <w:marBottom w:val="0"/>
          <w:divBdr>
            <w:top w:val="none" w:sz="0" w:space="0" w:color="auto"/>
            <w:left w:val="none" w:sz="0" w:space="0" w:color="auto"/>
            <w:bottom w:val="none" w:sz="0" w:space="0" w:color="auto"/>
            <w:right w:val="none" w:sz="0" w:space="0" w:color="auto"/>
          </w:divBdr>
        </w:div>
        <w:div w:id="1605838915">
          <w:marLeft w:val="0"/>
          <w:marRight w:val="0"/>
          <w:marTop w:val="0"/>
          <w:marBottom w:val="0"/>
          <w:divBdr>
            <w:top w:val="none" w:sz="0" w:space="0" w:color="auto"/>
            <w:left w:val="none" w:sz="0" w:space="0" w:color="auto"/>
            <w:bottom w:val="none" w:sz="0" w:space="0" w:color="auto"/>
            <w:right w:val="none" w:sz="0" w:space="0" w:color="auto"/>
          </w:divBdr>
        </w:div>
        <w:div w:id="1749303988">
          <w:marLeft w:val="0"/>
          <w:marRight w:val="0"/>
          <w:marTop w:val="0"/>
          <w:marBottom w:val="0"/>
          <w:divBdr>
            <w:top w:val="none" w:sz="0" w:space="0" w:color="auto"/>
            <w:left w:val="none" w:sz="0" w:space="0" w:color="auto"/>
            <w:bottom w:val="none" w:sz="0" w:space="0" w:color="auto"/>
            <w:right w:val="none" w:sz="0" w:space="0" w:color="auto"/>
          </w:divBdr>
        </w:div>
        <w:div w:id="1820802522">
          <w:marLeft w:val="0"/>
          <w:marRight w:val="0"/>
          <w:marTop w:val="0"/>
          <w:marBottom w:val="0"/>
          <w:divBdr>
            <w:top w:val="none" w:sz="0" w:space="0" w:color="auto"/>
            <w:left w:val="none" w:sz="0" w:space="0" w:color="auto"/>
            <w:bottom w:val="none" w:sz="0" w:space="0" w:color="auto"/>
            <w:right w:val="none" w:sz="0" w:space="0" w:color="auto"/>
          </w:divBdr>
        </w:div>
        <w:div w:id="1828982216">
          <w:marLeft w:val="0"/>
          <w:marRight w:val="0"/>
          <w:marTop w:val="0"/>
          <w:marBottom w:val="0"/>
          <w:divBdr>
            <w:top w:val="none" w:sz="0" w:space="0" w:color="auto"/>
            <w:left w:val="none" w:sz="0" w:space="0" w:color="auto"/>
            <w:bottom w:val="none" w:sz="0" w:space="0" w:color="auto"/>
            <w:right w:val="none" w:sz="0" w:space="0" w:color="auto"/>
          </w:divBdr>
        </w:div>
        <w:div w:id="2015765576">
          <w:marLeft w:val="0"/>
          <w:marRight w:val="0"/>
          <w:marTop w:val="0"/>
          <w:marBottom w:val="0"/>
          <w:divBdr>
            <w:top w:val="none" w:sz="0" w:space="0" w:color="auto"/>
            <w:left w:val="none" w:sz="0" w:space="0" w:color="auto"/>
            <w:bottom w:val="none" w:sz="0" w:space="0" w:color="auto"/>
            <w:right w:val="none" w:sz="0" w:space="0" w:color="auto"/>
          </w:divBdr>
        </w:div>
      </w:divsChild>
    </w:div>
    <w:div w:id="1730104039">
      <w:bodyDiv w:val="1"/>
      <w:marLeft w:val="0"/>
      <w:marRight w:val="0"/>
      <w:marTop w:val="0"/>
      <w:marBottom w:val="0"/>
      <w:divBdr>
        <w:top w:val="none" w:sz="0" w:space="0" w:color="auto"/>
        <w:left w:val="none" w:sz="0" w:space="0" w:color="auto"/>
        <w:bottom w:val="none" w:sz="0" w:space="0" w:color="auto"/>
        <w:right w:val="none" w:sz="0" w:space="0" w:color="auto"/>
      </w:divBdr>
    </w:div>
    <w:div w:id="1736512437">
      <w:bodyDiv w:val="1"/>
      <w:marLeft w:val="0"/>
      <w:marRight w:val="0"/>
      <w:marTop w:val="0"/>
      <w:marBottom w:val="0"/>
      <w:divBdr>
        <w:top w:val="none" w:sz="0" w:space="0" w:color="auto"/>
        <w:left w:val="none" w:sz="0" w:space="0" w:color="auto"/>
        <w:bottom w:val="none" w:sz="0" w:space="0" w:color="auto"/>
        <w:right w:val="none" w:sz="0" w:space="0" w:color="auto"/>
      </w:divBdr>
      <w:divsChild>
        <w:div w:id="475027201">
          <w:marLeft w:val="0"/>
          <w:marRight w:val="0"/>
          <w:marTop w:val="0"/>
          <w:marBottom w:val="0"/>
          <w:divBdr>
            <w:top w:val="none" w:sz="0" w:space="0" w:color="auto"/>
            <w:left w:val="none" w:sz="0" w:space="0" w:color="auto"/>
            <w:bottom w:val="none" w:sz="0" w:space="0" w:color="auto"/>
            <w:right w:val="none" w:sz="0" w:space="0" w:color="auto"/>
          </w:divBdr>
        </w:div>
        <w:div w:id="1097940502">
          <w:marLeft w:val="0"/>
          <w:marRight w:val="0"/>
          <w:marTop w:val="0"/>
          <w:marBottom w:val="0"/>
          <w:divBdr>
            <w:top w:val="none" w:sz="0" w:space="0" w:color="auto"/>
            <w:left w:val="none" w:sz="0" w:space="0" w:color="auto"/>
            <w:bottom w:val="none" w:sz="0" w:space="0" w:color="auto"/>
            <w:right w:val="none" w:sz="0" w:space="0" w:color="auto"/>
          </w:divBdr>
        </w:div>
        <w:div w:id="1172834781">
          <w:marLeft w:val="0"/>
          <w:marRight w:val="0"/>
          <w:marTop w:val="0"/>
          <w:marBottom w:val="0"/>
          <w:divBdr>
            <w:top w:val="none" w:sz="0" w:space="0" w:color="auto"/>
            <w:left w:val="none" w:sz="0" w:space="0" w:color="auto"/>
            <w:bottom w:val="none" w:sz="0" w:space="0" w:color="auto"/>
            <w:right w:val="none" w:sz="0" w:space="0" w:color="auto"/>
          </w:divBdr>
        </w:div>
        <w:div w:id="1251934484">
          <w:marLeft w:val="0"/>
          <w:marRight w:val="0"/>
          <w:marTop w:val="0"/>
          <w:marBottom w:val="0"/>
          <w:divBdr>
            <w:top w:val="none" w:sz="0" w:space="0" w:color="auto"/>
            <w:left w:val="none" w:sz="0" w:space="0" w:color="auto"/>
            <w:bottom w:val="none" w:sz="0" w:space="0" w:color="auto"/>
            <w:right w:val="none" w:sz="0" w:space="0" w:color="auto"/>
          </w:divBdr>
        </w:div>
        <w:div w:id="1381126528">
          <w:marLeft w:val="0"/>
          <w:marRight w:val="0"/>
          <w:marTop w:val="0"/>
          <w:marBottom w:val="0"/>
          <w:divBdr>
            <w:top w:val="none" w:sz="0" w:space="0" w:color="auto"/>
            <w:left w:val="none" w:sz="0" w:space="0" w:color="auto"/>
            <w:bottom w:val="none" w:sz="0" w:space="0" w:color="auto"/>
            <w:right w:val="none" w:sz="0" w:space="0" w:color="auto"/>
          </w:divBdr>
        </w:div>
        <w:div w:id="1531845348">
          <w:marLeft w:val="0"/>
          <w:marRight w:val="0"/>
          <w:marTop w:val="0"/>
          <w:marBottom w:val="0"/>
          <w:divBdr>
            <w:top w:val="none" w:sz="0" w:space="0" w:color="auto"/>
            <w:left w:val="none" w:sz="0" w:space="0" w:color="auto"/>
            <w:bottom w:val="none" w:sz="0" w:space="0" w:color="auto"/>
            <w:right w:val="none" w:sz="0" w:space="0" w:color="auto"/>
          </w:divBdr>
        </w:div>
        <w:div w:id="1869028996">
          <w:marLeft w:val="0"/>
          <w:marRight w:val="0"/>
          <w:marTop w:val="0"/>
          <w:marBottom w:val="0"/>
          <w:divBdr>
            <w:top w:val="none" w:sz="0" w:space="0" w:color="auto"/>
            <w:left w:val="none" w:sz="0" w:space="0" w:color="auto"/>
            <w:bottom w:val="none" w:sz="0" w:space="0" w:color="auto"/>
            <w:right w:val="none" w:sz="0" w:space="0" w:color="auto"/>
          </w:divBdr>
        </w:div>
        <w:div w:id="1927494228">
          <w:marLeft w:val="0"/>
          <w:marRight w:val="0"/>
          <w:marTop w:val="0"/>
          <w:marBottom w:val="0"/>
          <w:divBdr>
            <w:top w:val="none" w:sz="0" w:space="0" w:color="auto"/>
            <w:left w:val="none" w:sz="0" w:space="0" w:color="auto"/>
            <w:bottom w:val="none" w:sz="0" w:space="0" w:color="auto"/>
            <w:right w:val="none" w:sz="0" w:space="0" w:color="auto"/>
          </w:divBdr>
        </w:div>
      </w:divsChild>
    </w:div>
    <w:div w:id="1789816459">
      <w:bodyDiv w:val="1"/>
      <w:marLeft w:val="0"/>
      <w:marRight w:val="0"/>
      <w:marTop w:val="0"/>
      <w:marBottom w:val="0"/>
      <w:divBdr>
        <w:top w:val="none" w:sz="0" w:space="0" w:color="auto"/>
        <w:left w:val="none" w:sz="0" w:space="0" w:color="auto"/>
        <w:bottom w:val="none" w:sz="0" w:space="0" w:color="auto"/>
        <w:right w:val="none" w:sz="0" w:space="0" w:color="auto"/>
      </w:divBdr>
    </w:div>
    <w:div w:id="1814061645">
      <w:bodyDiv w:val="1"/>
      <w:marLeft w:val="0"/>
      <w:marRight w:val="0"/>
      <w:marTop w:val="0"/>
      <w:marBottom w:val="0"/>
      <w:divBdr>
        <w:top w:val="none" w:sz="0" w:space="0" w:color="auto"/>
        <w:left w:val="none" w:sz="0" w:space="0" w:color="auto"/>
        <w:bottom w:val="none" w:sz="0" w:space="0" w:color="auto"/>
        <w:right w:val="none" w:sz="0" w:space="0" w:color="auto"/>
      </w:divBdr>
    </w:div>
    <w:div w:id="1826241011">
      <w:bodyDiv w:val="1"/>
      <w:marLeft w:val="0"/>
      <w:marRight w:val="0"/>
      <w:marTop w:val="0"/>
      <w:marBottom w:val="0"/>
      <w:divBdr>
        <w:top w:val="none" w:sz="0" w:space="0" w:color="auto"/>
        <w:left w:val="none" w:sz="0" w:space="0" w:color="auto"/>
        <w:bottom w:val="none" w:sz="0" w:space="0" w:color="auto"/>
        <w:right w:val="none" w:sz="0" w:space="0" w:color="auto"/>
      </w:divBdr>
    </w:div>
    <w:div w:id="1827236161">
      <w:bodyDiv w:val="1"/>
      <w:marLeft w:val="0"/>
      <w:marRight w:val="0"/>
      <w:marTop w:val="0"/>
      <w:marBottom w:val="0"/>
      <w:divBdr>
        <w:top w:val="none" w:sz="0" w:space="0" w:color="auto"/>
        <w:left w:val="none" w:sz="0" w:space="0" w:color="auto"/>
        <w:bottom w:val="none" w:sz="0" w:space="0" w:color="auto"/>
        <w:right w:val="none" w:sz="0" w:space="0" w:color="auto"/>
      </w:divBdr>
    </w:div>
    <w:div w:id="1863277076">
      <w:bodyDiv w:val="1"/>
      <w:marLeft w:val="0"/>
      <w:marRight w:val="0"/>
      <w:marTop w:val="0"/>
      <w:marBottom w:val="0"/>
      <w:divBdr>
        <w:top w:val="none" w:sz="0" w:space="0" w:color="auto"/>
        <w:left w:val="none" w:sz="0" w:space="0" w:color="auto"/>
        <w:bottom w:val="none" w:sz="0" w:space="0" w:color="auto"/>
        <w:right w:val="none" w:sz="0" w:space="0" w:color="auto"/>
      </w:divBdr>
    </w:div>
    <w:div w:id="1868909732">
      <w:bodyDiv w:val="1"/>
      <w:marLeft w:val="0"/>
      <w:marRight w:val="0"/>
      <w:marTop w:val="0"/>
      <w:marBottom w:val="0"/>
      <w:divBdr>
        <w:top w:val="none" w:sz="0" w:space="0" w:color="auto"/>
        <w:left w:val="none" w:sz="0" w:space="0" w:color="auto"/>
        <w:bottom w:val="none" w:sz="0" w:space="0" w:color="auto"/>
        <w:right w:val="none" w:sz="0" w:space="0" w:color="auto"/>
      </w:divBdr>
    </w:div>
    <w:div w:id="1870147368">
      <w:bodyDiv w:val="1"/>
      <w:marLeft w:val="0"/>
      <w:marRight w:val="0"/>
      <w:marTop w:val="0"/>
      <w:marBottom w:val="0"/>
      <w:divBdr>
        <w:top w:val="none" w:sz="0" w:space="0" w:color="auto"/>
        <w:left w:val="none" w:sz="0" w:space="0" w:color="auto"/>
        <w:bottom w:val="none" w:sz="0" w:space="0" w:color="auto"/>
        <w:right w:val="none" w:sz="0" w:space="0" w:color="auto"/>
      </w:divBdr>
    </w:div>
    <w:div w:id="1886675251">
      <w:bodyDiv w:val="1"/>
      <w:marLeft w:val="0"/>
      <w:marRight w:val="0"/>
      <w:marTop w:val="0"/>
      <w:marBottom w:val="0"/>
      <w:divBdr>
        <w:top w:val="none" w:sz="0" w:space="0" w:color="auto"/>
        <w:left w:val="none" w:sz="0" w:space="0" w:color="auto"/>
        <w:bottom w:val="none" w:sz="0" w:space="0" w:color="auto"/>
        <w:right w:val="none" w:sz="0" w:space="0" w:color="auto"/>
      </w:divBdr>
      <w:divsChild>
        <w:div w:id="402416541">
          <w:marLeft w:val="0"/>
          <w:marRight w:val="0"/>
          <w:marTop w:val="0"/>
          <w:marBottom w:val="0"/>
          <w:divBdr>
            <w:top w:val="none" w:sz="0" w:space="0" w:color="auto"/>
            <w:left w:val="none" w:sz="0" w:space="0" w:color="auto"/>
            <w:bottom w:val="none" w:sz="0" w:space="0" w:color="auto"/>
            <w:right w:val="none" w:sz="0" w:space="0" w:color="auto"/>
          </w:divBdr>
        </w:div>
        <w:div w:id="423695122">
          <w:marLeft w:val="0"/>
          <w:marRight w:val="0"/>
          <w:marTop w:val="0"/>
          <w:marBottom w:val="0"/>
          <w:divBdr>
            <w:top w:val="none" w:sz="0" w:space="0" w:color="auto"/>
            <w:left w:val="none" w:sz="0" w:space="0" w:color="auto"/>
            <w:bottom w:val="none" w:sz="0" w:space="0" w:color="auto"/>
            <w:right w:val="none" w:sz="0" w:space="0" w:color="auto"/>
          </w:divBdr>
        </w:div>
        <w:div w:id="478151434">
          <w:marLeft w:val="0"/>
          <w:marRight w:val="0"/>
          <w:marTop w:val="0"/>
          <w:marBottom w:val="0"/>
          <w:divBdr>
            <w:top w:val="none" w:sz="0" w:space="0" w:color="auto"/>
            <w:left w:val="none" w:sz="0" w:space="0" w:color="auto"/>
            <w:bottom w:val="none" w:sz="0" w:space="0" w:color="auto"/>
            <w:right w:val="none" w:sz="0" w:space="0" w:color="auto"/>
          </w:divBdr>
        </w:div>
        <w:div w:id="595678599">
          <w:marLeft w:val="0"/>
          <w:marRight w:val="0"/>
          <w:marTop w:val="0"/>
          <w:marBottom w:val="0"/>
          <w:divBdr>
            <w:top w:val="none" w:sz="0" w:space="0" w:color="auto"/>
            <w:left w:val="none" w:sz="0" w:space="0" w:color="auto"/>
            <w:bottom w:val="none" w:sz="0" w:space="0" w:color="auto"/>
            <w:right w:val="none" w:sz="0" w:space="0" w:color="auto"/>
          </w:divBdr>
        </w:div>
        <w:div w:id="630207331">
          <w:marLeft w:val="0"/>
          <w:marRight w:val="0"/>
          <w:marTop w:val="0"/>
          <w:marBottom w:val="0"/>
          <w:divBdr>
            <w:top w:val="none" w:sz="0" w:space="0" w:color="auto"/>
            <w:left w:val="none" w:sz="0" w:space="0" w:color="auto"/>
            <w:bottom w:val="none" w:sz="0" w:space="0" w:color="auto"/>
            <w:right w:val="none" w:sz="0" w:space="0" w:color="auto"/>
          </w:divBdr>
        </w:div>
        <w:div w:id="1338845935">
          <w:marLeft w:val="0"/>
          <w:marRight w:val="0"/>
          <w:marTop w:val="0"/>
          <w:marBottom w:val="0"/>
          <w:divBdr>
            <w:top w:val="none" w:sz="0" w:space="0" w:color="auto"/>
            <w:left w:val="none" w:sz="0" w:space="0" w:color="auto"/>
            <w:bottom w:val="none" w:sz="0" w:space="0" w:color="auto"/>
            <w:right w:val="none" w:sz="0" w:space="0" w:color="auto"/>
          </w:divBdr>
        </w:div>
        <w:div w:id="1886529453">
          <w:marLeft w:val="0"/>
          <w:marRight w:val="0"/>
          <w:marTop w:val="0"/>
          <w:marBottom w:val="0"/>
          <w:divBdr>
            <w:top w:val="none" w:sz="0" w:space="0" w:color="auto"/>
            <w:left w:val="none" w:sz="0" w:space="0" w:color="auto"/>
            <w:bottom w:val="none" w:sz="0" w:space="0" w:color="auto"/>
            <w:right w:val="none" w:sz="0" w:space="0" w:color="auto"/>
          </w:divBdr>
        </w:div>
      </w:divsChild>
    </w:div>
    <w:div w:id="1974940992">
      <w:bodyDiv w:val="1"/>
      <w:marLeft w:val="0"/>
      <w:marRight w:val="0"/>
      <w:marTop w:val="0"/>
      <w:marBottom w:val="0"/>
      <w:divBdr>
        <w:top w:val="none" w:sz="0" w:space="0" w:color="auto"/>
        <w:left w:val="none" w:sz="0" w:space="0" w:color="auto"/>
        <w:bottom w:val="none" w:sz="0" w:space="0" w:color="auto"/>
        <w:right w:val="none" w:sz="0" w:space="0" w:color="auto"/>
      </w:divBdr>
    </w:div>
    <w:div w:id="1978290435">
      <w:bodyDiv w:val="1"/>
      <w:marLeft w:val="0"/>
      <w:marRight w:val="0"/>
      <w:marTop w:val="0"/>
      <w:marBottom w:val="0"/>
      <w:divBdr>
        <w:top w:val="none" w:sz="0" w:space="0" w:color="auto"/>
        <w:left w:val="none" w:sz="0" w:space="0" w:color="auto"/>
        <w:bottom w:val="none" w:sz="0" w:space="0" w:color="auto"/>
        <w:right w:val="none" w:sz="0" w:space="0" w:color="auto"/>
      </w:divBdr>
    </w:div>
    <w:div w:id="1981615727">
      <w:bodyDiv w:val="1"/>
      <w:marLeft w:val="0"/>
      <w:marRight w:val="0"/>
      <w:marTop w:val="0"/>
      <w:marBottom w:val="0"/>
      <w:divBdr>
        <w:top w:val="none" w:sz="0" w:space="0" w:color="auto"/>
        <w:left w:val="none" w:sz="0" w:space="0" w:color="auto"/>
        <w:bottom w:val="none" w:sz="0" w:space="0" w:color="auto"/>
        <w:right w:val="none" w:sz="0" w:space="0" w:color="auto"/>
      </w:divBdr>
    </w:div>
    <w:div w:id="2031947193">
      <w:bodyDiv w:val="1"/>
      <w:marLeft w:val="0"/>
      <w:marRight w:val="0"/>
      <w:marTop w:val="0"/>
      <w:marBottom w:val="0"/>
      <w:divBdr>
        <w:top w:val="none" w:sz="0" w:space="0" w:color="auto"/>
        <w:left w:val="none" w:sz="0" w:space="0" w:color="auto"/>
        <w:bottom w:val="none" w:sz="0" w:space="0" w:color="auto"/>
        <w:right w:val="none" w:sz="0" w:space="0" w:color="auto"/>
      </w:divBdr>
      <w:divsChild>
        <w:div w:id="149444369">
          <w:marLeft w:val="0"/>
          <w:marRight w:val="0"/>
          <w:marTop w:val="0"/>
          <w:marBottom w:val="0"/>
          <w:divBdr>
            <w:top w:val="none" w:sz="0" w:space="0" w:color="auto"/>
            <w:left w:val="none" w:sz="0" w:space="0" w:color="auto"/>
            <w:bottom w:val="none" w:sz="0" w:space="0" w:color="auto"/>
            <w:right w:val="none" w:sz="0" w:space="0" w:color="auto"/>
          </w:divBdr>
        </w:div>
        <w:div w:id="207373549">
          <w:marLeft w:val="0"/>
          <w:marRight w:val="0"/>
          <w:marTop w:val="0"/>
          <w:marBottom w:val="0"/>
          <w:divBdr>
            <w:top w:val="none" w:sz="0" w:space="0" w:color="auto"/>
            <w:left w:val="none" w:sz="0" w:space="0" w:color="auto"/>
            <w:bottom w:val="none" w:sz="0" w:space="0" w:color="auto"/>
            <w:right w:val="none" w:sz="0" w:space="0" w:color="auto"/>
          </w:divBdr>
        </w:div>
        <w:div w:id="237517797">
          <w:marLeft w:val="0"/>
          <w:marRight w:val="0"/>
          <w:marTop w:val="0"/>
          <w:marBottom w:val="0"/>
          <w:divBdr>
            <w:top w:val="none" w:sz="0" w:space="0" w:color="auto"/>
            <w:left w:val="none" w:sz="0" w:space="0" w:color="auto"/>
            <w:bottom w:val="none" w:sz="0" w:space="0" w:color="auto"/>
            <w:right w:val="none" w:sz="0" w:space="0" w:color="auto"/>
          </w:divBdr>
        </w:div>
        <w:div w:id="1212111758">
          <w:marLeft w:val="0"/>
          <w:marRight w:val="0"/>
          <w:marTop w:val="0"/>
          <w:marBottom w:val="0"/>
          <w:divBdr>
            <w:top w:val="none" w:sz="0" w:space="0" w:color="auto"/>
            <w:left w:val="none" w:sz="0" w:space="0" w:color="auto"/>
            <w:bottom w:val="none" w:sz="0" w:space="0" w:color="auto"/>
            <w:right w:val="none" w:sz="0" w:space="0" w:color="auto"/>
          </w:divBdr>
        </w:div>
        <w:div w:id="1332830421">
          <w:marLeft w:val="0"/>
          <w:marRight w:val="0"/>
          <w:marTop w:val="0"/>
          <w:marBottom w:val="0"/>
          <w:divBdr>
            <w:top w:val="none" w:sz="0" w:space="0" w:color="auto"/>
            <w:left w:val="none" w:sz="0" w:space="0" w:color="auto"/>
            <w:bottom w:val="none" w:sz="0" w:space="0" w:color="auto"/>
            <w:right w:val="none" w:sz="0" w:space="0" w:color="auto"/>
          </w:divBdr>
        </w:div>
        <w:div w:id="1558125052">
          <w:marLeft w:val="0"/>
          <w:marRight w:val="0"/>
          <w:marTop w:val="0"/>
          <w:marBottom w:val="0"/>
          <w:divBdr>
            <w:top w:val="none" w:sz="0" w:space="0" w:color="auto"/>
            <w:left w:val="none" w:sz="0" w:space="0" w:color="auto"/>
            <w:bottom w:val="none" w:sz="0" w:space="0" w:color="auto"/>
            <w:right w:val="none" w:sz="0" w:space="0" w:color="auto"/>
          </w:divBdr>
        </w:div>
        <w:div w:id="1900359887">
          <w:marLeft w:val="0"/>
          <w:marRight w:val="0"/>
          <w:marTop w:val="0"/>
          <w:marBottom w:val="0"/>
          <w:divBdr>
            <w:top w:val="none" w:sz="0" w:space="0" w:color="auto"/>
            <w:left w:val="none" w:sz="0" w:space="0" w:color="auto"/>
            <w:bottom w:val="none" w:sz="0" w:space="0" w:color="auto"/>
            <w:right w:val="none" w:sz="0" w:space="0" w:color="auto"/>
          </w:divBdr>
        </w:div>
      </w:divsChild>
    </w:div>
    <w:div w:id="2064327188">
      <w:bodyDiv w:val="1"/>
      <w:marLeft w:val="0"/>
      <w:marRight w:val="0"/>
      <w:marTop w:val="0"/>
      <w:marBottom w:val="0"/>
      <w:divBdr>
        <w:top w:val="none" w:sz="0" w:space="0" w:color="auto"/>
        <w:left w:val="none" w:sz="0" w:space="0" w:color="auto"/>
        <w:bottom w:val="none" w:sz="0" w:space="0" w:color="auto"/>
        <w:right w:val="none" w:sz="0" w:space="0" w:color="auto"/>
      </w:divBdr>
      <w:divsChild>
        <w:div w:id="18046749">
          <w:marLeft w:val="0"/>
          <w:marRight w:val="0"/>
          <w:marTop w:val="0"/>
          <w:marBottom w:val="0"/>
          <w:divBdr>
            <w:top w:val="none" w:sz="0" w:space="0" w:color="auto"/>
            <w:left w:val="none" w:sz="0" w:space="0" w:color="auto"/>
            <w:bottom w:val="none" w:sz="0" w:space="0" w:color="auto"/>
            <w:right w:val="none" w:sz="0" w:space="0" w:color="auto"/>
          </w:divBdr>
          <w:divsChild>
            <w:div w:id="853956022">
              <w:marLeft w:val="0"/>
              <w:marRight w:val="0"/>
              <w:marTop w:val="0"/>
              <w:marBottom w:val="0"/>
              <w:divBdr>
                <w:top w:val="none" w:sz="0" w:space="0" w:color="auto"/>
                <w:left w:val="none" w:sz="0" w:space="0" w:color="auto"/>
                <w:bottom w:val="none" w:sz="0" w:space="0" w:color="auto"/>
                <w:right w:val="none" w:sz="0" w:space="0" w:color="auto"/>
              </w:divBdr>
              <w:divsChild>
                <w:div w:id="6109399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1812722">
              <w:marLeft w:val="300"/>
              <w:marRight w:val="300"/>
              <w:marTop w:val="0"/>
              <w:marBottom w:val="600"/>
              <w:divBdr>
                <w:top w:val="none" w:sz="0" w:space="0" w:color="auto"/>
                <w:left w:val="none" w:sz="0" w:space="0" w:color="auto"/>
                <w:bottom w:val="none" w:sz="0" w:space="0" w:color="auto"/>
                <w:right w:val="none" w:sz="0" w:space="0" w:color="auto"/>
              </w:divBdr>
            </w:div>
          </w:divsChild>
        </w:div>
        <w:div w:id="695152392">
          <w:marLeft w:val="0"/>
          <w:marRight w:val="0"/>
          <w:marTop w:val="0"/>
          <w:marBottom w:val="0"/>
          <w:divBdr>
            <w:top w:val="none" w:sz="0" w:space="0" w:color="auto"/>
            <w:left w:val="none" w:sz="0" w:space="0" w:color="auto"/>
            <w:bottom w:val="none" w:sz="0" w:space="0" w:color="auto"/>
            <w:right w:val="none" w:sz="0" w:space="0" w:color="auto"/>
          </w:divBdr>
          <w:divsChild>
            <w:div w:id="444620918">
              <w:marLeft w:val="300"/>
              <w:marRight w:val="300"/>
              <w:marTop w:val="0"/>
              <w:marBottom w:val="600"/>
              <w:divBdr>
                <w:top w:val="none" w:sz="0" w:space="0" w:color="auto"/>
                <w:left w:val="none" w:sz="0" w:space="0" w:color="auto"/>
                <w:bottom w:val="none" w:sz="0" w:space="0" w:color="auto"/>
                <w:right w:val="none" w:sz="0" w:space="0" w:color="auto"/>
              </w:divBdr>
            </w:div>
            <w:div w:id="1911033651">
              <w:marLeft w:val="0"/>
              <w:marRight w:val="0"/>
              <w:marTop w:val="0"/>
              <w:marBottom w:val="0"/>
              <w:divBdr>
                <w:top w:val="none" w:sz="0" w:space="0" w:color="auto"/>
                <w:left w:val="none" w:sz="0" w:space="0" w:color="auto"/>
                <w:bottom w:val="none" w:sz="0" w:space="0" w:color="auto"/>
                <w:right w:val="none" w:sz="0" w:space="0" w:color="auto"/>
              </w:divBdr>
              <w:divsChild>
                <w:div w:id="197941243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889808106">
          <w:marLeft w:val="0"/>
          <w:marRight w:val="0"/>
          <w:marTop w:val="0"/>
          <w:marBottom w:val="0"/>
          <w:divBdr>
            <w:top w:val="none" w:sz="0" w:space="0" w:color="auto"/>
            <w:left w:val="none" w:sz="0" w:space="0" w:color="auto"/>
            <w:bottom w:val="none" w:sz="0" w:space="0" w:color="auto"/>
            <w:right w:val="none" w:sz="0" w:space="0" w:color="auto"/>
          </w:divBdr>
          <w:divsChild>
            <w:div w:id="245580252">
              <w:marLeft w:val="300"/>
              <w:marRight w:val="300"/>
              <w:marTop w:val="0"/>
              <w:marBottom w:val="600"/>
              <w:divBdr>
                <w:top w:val="none" w:sz="0" w:space="0" w:color="auto"/>
                <w:left w:val="none" w:sz="0" w:space="0" w:color="auto"/>
                <w:bottom w:val="none" w:sz="0" w:space="0" w:color="auto"/>
                <w:right w:val="none" w:sz="0" w:space="0" w:color="auto"/>
              </w:divBdr>
            </w:div>
            <w:div w:id="1939096768">
              <w:marLeft w:val="0"/>
              <w:marRight w:val="0"/>
              <w:marTop w:val="0"/>
              <w:marBottom w:val="0"/>
              <w:divBdr>
                <w:top w:val="none" w:sz="0" w:space="0" w:color="auto"/>
                <w:left w:val="none" w:sz="0" w:space="0" w:color="auto"/>
                <w:bottom w:val="none" w:sz="0" w:space="0" w:color="auto"/>
                <w:right w:val="none" w:sz="0" w:space="0" w:color="auto"/>
              </w:divBdr>
              <w:divsChild>
                <w:div w:id="190490137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6114482">
          <w:marLeft w:val="0"/>
          <w:marRight w:val="0"/>
          <w:marTop w:val="0"/>
          <w:marBottom w:val="0"/>
          <w:divBdr>
            <w:top w:val="none" w:sz="0" w:space="0" w:color="auto"/>
            <w:left w:val="none" w:sz="0" w:space="0" w:color="auto"/>
            <w:bottom w:val="none" w:sz="0" w:space="0" w:color="auto"/>
            <w:right w:val="none" w:sz="0" w:space="0" w:color="auto"/>
          </w:divBdr>
          <w:divsChild>
            <w:div w:id="288359934">
              <w:marLeft w:val="0"/>
              <w:marRight w:val="0"/>
              <w:marTop w:val="0"/>
              <w:marBottom w:val="0"/>
              <w:divBdr>
                <w:top w:val="none" w:sz="0" w:space="0" w:color="auto"/>
                <w:left w:val="none" w:sz="0" w:space="0" w:color="auto"/>
                <w:bottom w:val="none" w:sz="0" w:space="0" w:color="auto"/>
                <w:right w:val="none" w:sz="0" w:space="0" w:color="auto"/>
              </w:divBdr>
              <w:divsChild>
                <w:div w:id="20400818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1317497">
              <w:marLeft w:val="300"/>
              <w:marRight w:val="300"/>
              <w:marTop w:val="0"/>
              <w:marBottom w:val="600"/>
              <w:divBdr>
                <w:top w:val="none" w:sz="0" w:space="0" w:color="auto"/>
                <w:left w:val="none" w:sz="0" w:space="0" w:color="auto"/>
                <w:bottom w:val="none" w:sz="0" w:space="0" w:color="auto"/>
                <w:right w:val="none" w:sz="0" w:space="0" w:color="auto"/>
              </w:divBdr>
            </w:div>
          </w:divsChild>
        </w:div>
        <w:div w:id="1330600690">
          <w:marLeft w:val="0"/>
          <w:marRight w:val="0"/>
          <w:marTop w:val="0"/>
          <w:marBottom w:val="0"/>
          <w:divBdr>
            <w:top w:val="none" w:sz="0" w:space="0" w:color="auto"/>
            <w:left w:val="none" w:sz="0" w:space="0" w:color="auto"/>
            <w:bottom w:val="none" w:sz="0" w:space="0" w:color="auto"/>
            <w:right w:val="none" w:sz="0" w:space="0" w:color="auto"/>
          </w:divBdr>
          <w:divsChild>
            <w:div w:id="162858824">
              <w:marLeft w:val="300"/>
              <w:marRight w:val="300"/>
              <w:marTop w:val="0"/>
              <w:marBottom w:val="600"/>
              <w:divBdr>
                <w:top w:val="none" w:sz="0" w:space="0" w:color="auto"/>
                <w:left w:val="none" w:sz="0" w:space="0" w:color="auto"/>
                <w:bottom w:val="none" w:sz="0" w:space="0" w:color="auto"/>
                <w:right w:val="none" w:sz="0" w:space="0" w:color="auto"/>
              </w:divBdr>
            </w:div>
            <w:div w:id="357195466">
              <w:marLeft w:val="0"/>
              <w:marRight w:val="0"/>
              <w:marTop w:val="0"/>
              <w:marBottom w:val="0"/>
              <w:divBdr>
                <w:top w:val="none" w:sz="0" w:space="0" w:color="auto"/>
                <w:left w:val="none" w:sz="0" w:space="0" w:color="auto"/>
                <w:bottom w:val="none" w:sz="0" w:space="0" w:color="auto"/>
                <w:right w:val="none" w:sz="0" w:space="0" w:color="auto"/>
              </w:divBdr>
              <w:divsChild>
                <w:div w:id="4495870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867938370">
          <w:marLeft w:val="0"/>
          <w:marRight w:val="0"/>
          <w:marTop w:val="0"/>
          <w:marBottom w:val="0"/>
          <w:divBdr>
            <w:top w:val="none" w:sz="0" w:space="0" w:color="auto"/>
            <w:left w:val="none" w:sz="0" w:space="0" w:color="auto"/>
            <w:bottom w:val="none" w:sz="0" w:space="0" w:color="auto"/>
            <w:right w:val="none" w:sz="0" w:space="0" w:color="auto"/>
          </w:divBdr>
          <w:divsChild>
            <w:div w:id="328755847">
              <w:marLeft w:val="300"/>
              <w:marRight w:val="300"/>
              <w:marTop w:val="0"/>
              <w:marBottom w:val="600"/>
              <w:divBdr>
                <w:top w:val="none" w:sz="0" w:space="0" w:color="auto"/>
                <w:left w:val="none" w:sz="0" w:space="0" w:color="auto"/>
                <w:bottom w:val="none" w:sz="0" w:space="0" w:color="auto"/>
                <w:right w:val="none" w:sz="0" w:space="0" w:color="auto"/>
              </w:divBdr>
            </w:div>
            <w:div w:id="1114904231">
              <w:marLeft w:val="0"/>
              <w:marRight w:val="0"/>
              <w:marTop w:val="0"/>
              <w:marBottom w:val="0"/>
              <w:divBdr>
                <w:top w:val="none" w:sz="0" w:space="0" w:color="auto"/>
                <w:left w:val="none" w:sz="0" w:space="0" w:color="auto"/>
                <w:bottom w:val="none" w:sz="0" w:space="0" w:color="auto"/>
                <w:right w:val="none" w:sz="0" w:space="0" w:color="auto"/>
              </w:divBdr>
              <w:divsChild>
                <w:div w:id="150878717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91389933">
          <w:marLeft w:val="0"/>
          <w:marRight w:val="0"/>
          <w:marTop w:val="0"/>
          <w:marBottom w:val="0"/>
          <w:divBdr>
            <w:top w:val="none" w:sz="0" w:space="0" w:color="auto"/>
            <w:left w:val="none" w:sz="0" w:space="0" w:color="auto"/>
            <w:bottom w:val="none" w:sz="0" w:space="0" w:color="auto"/>
            <w:right w:val="none" w:sz="0" w:space="0" w:color="auto"/>
          </w:divBdr>
          <w:divsChild>
            <w:div w:id="227308950">
              <w:marLeft w:val="0"/>
              <w:marRight w:val="0"/>
              <w:marTop w:val="0"/>
              <w:marBottom w:val="0"/>
              <w:divBdr>
                <w:top w:val="none" w:sz="0" w:space="0" w:color="auto"/>
                <w:left w:val="none" w:sz="0" w:space="0" w:color="auto"/>
                <w:bottom w:val="none" w:sz="0" w:space="0" w:color="auto"/>
                <w:right w:val="none" w:sz="0" w:space="0" w:color="auto"/>
              </w:divBdr>
            </w:div>
            <w:div w:id="601307036">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107535940">
      <w:bodyDiv w:val="1"/>
      <w:marLeft w:val="0"/>
      <w:marRight w:val="0"/>
      <w:marTop w:val="0"/>
      <w:marBottom w:val="0"/>
      <w:divBdr>
        <w:top w:val="none" w:sz="0" w:space="0" w:color="auto"/>
        <w:left w:val="none" w:sz="0" w:space="0" w:color="auto"/>
        <w:bottom w:val="none" w:sz="0" w:space="0" w:color="auto"/>
        <w:right w:val="none" w:sz="0" w:space="0" w:color="auto"/>
      </w:divBdr>
    </w:div>
    <w:div w:id="2144960111">
      <w:bodyDiv w:val="1"/>
      <w:marLeft w:val="0"/>
      <w:marRight w:val="0"/>
      <w:marTop w:val="0"/>
      <w:marBottom w:val="0"/>
      <w:divBdr>
        <w:top w:val="none" w:sz="0" w:space="0" w:color="auto"/>
        <w:left w:val="none" w:sz="0" w:space="0" w:color="auto"/>
        <w:bottom w:val="none" w:sz="0" w:space="0" w:color="auto"/>
        <w:right w:val="none" w:sz="0" w:space="0" w:color="auto"/>
      </w:divBdr>
      <w:divsChild>
        <w:div w:id="284896025">
          <w:marLeft w:val="0"/>
          <w:marRight w:val="0"/>
          <w:marTop w:val="0"/>
          <w:marBottom w:val="0"/>
          <w:divBdr>
            <w:top w:val="none" w:sz="0" w:space="0" w:color="auto"/>
            <w:left w:val="none" w:sz="0" w:space="0" w:color="auto"/>
            <w:bottom w:val="none" w:sz="0" w:space="0" w:color="auto"/>
            <w:right w:val="none" w:sz="0" w:space="0" w:color="auto"/>
          </w:divBdr>
          <w:divsChild>
            <w:div w:id="205529791">
              <w:marLeft w:val="300"/>
              <w:marRight w:val="300"/>
              <w:marTop w:val="0"/>
              <w:marBottom w:val="600"/>
              <w:divBdr>
                <w:top w:val="none" w:sz="0" w:space="0" w:color="auto"/>
                <w:left w:val="none" w:sz="0" w:space="0" w:color="auto"/>
                <w:bottom w:val="none" w:sz="0" w:space="0" w:color="auto"/>
                <w:right w:val="none" w:sz="0" w:space="0" w:color="auto"/>
              </w:divBdr>
            </w:div>
            <w:div w:id="1470198559">
              <w:marLeft w:val="0"/>
              <w:marRight w:val="0"/>
              <w:marTop w:val="0"/>
              <w:marBottom w:val="0"/>
              <w:divBdr>
                <w:top w:val="none" w:sz="0" w:space="0" w:color="auto"/>
                <w:left w:val="none" w:sz="0" w:space="0" w:color="auto"/>
                <w:bottom w:val="none" w:sz="0" w:space="0" w:color="auto"/>
                <w:right w:val="none" w:sz="0" w:space="0" w:color="auto"/>
              </w:divBdr>
              <w:divsChild>
                <w:div w:id="148767354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369653702">
          <w:marLeft w:val="0"/>
          <w:marRight w:val="0"/>
          <w:marTop w:val="0"/>
          <w:marBottom w:val="0"/>
          <w:divBdr>
            <w:top w:val="none" w:sz="0" w:space="0" w:color="auto"/>
            <w:left w:val="none" w:sz="0" w:space="0" w:color="auto"/>
            <w:bottom w:val="none" w:sz="0" w:space="0" w:color="auto"/>
            <w:right w:val="none" w:sz="0" w:space="0" w:color="auto"/>
          </w:divBdr>
          <w:divsChild>
            <w:div w:id="825123754">
              <w:marLeft w:val="300"/>
              <w:marRight w:val="300"/>
              <w:marTop w:val="0"/>
              <w:marBottom w:val="600"/>
              <w:divBdr>
                <w:top w:val="none" w:sz="0" w:space="0" w:color="auto"/>
                <w:left w:val="none" w:sz="0" w:space="0" w:color="auto"/>
                <w:bottom w:val="none" w:sz="0" w:space="0" w:color="auto"/>
                <w:right w:val="none" w:sz="0" w:space="0" w:color="auto"/>
              </w:divBdr>
            </w:div>
            <w:div w:id="1050571075">
              <w:marLeft w:val="0"/>
              <w:marRight w:val="0"/>
              <w:marTop w:val="0"/>
              <w:marBottom w:val="0"/>
              <w:divBdr>
                <w:top w:val="none" w:sz="0" w:space="0" w:color="auto"/>
                <w:left w:val="none" w:sz="0" w:space="0" w:color="auto"/>
                <w:bottom w:val="none" w:sz="0" w:space="0" w:color="auto"/>
                <w:right w:val="none" w:sz="0" w:space="0" w:color="auto"/>
              </w:divBdr>
              <w:divsChild>
                <w:div w:id="6605456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34666189">
          <w:marLeft w:val="0"/>
          <w:marRight w:val="0"/>
          <w:marTop w:val="0"/>
          <w:marBottom w:val="0"/>
          <w:divBdr>
            <w:top w:val="none" w:sz="0" w:space="0" w:color="auto"/>
            <w:left w:val="none" w:sz="0" w:space="0" w:color="auto"/>
            <w:bottom w:val="none" w:sz="0" w:space="0" w:color="auto"/>
            <w:right w:val="none" w:sz="0" w:space="0" w:color="auto"/>
          </w:divBdr>
          <w:divsChild>
            <w:div w:id="365721746">
              <w:marLeft w:val="0"/>
              <w:marRight w:val="0"/>
              <w:marTop w:val="0"/>
              <w:marBottom w:val="0"/>
              <w:divBdr>
                <w:top w:val="none" w:sz="0" w:space="0" w:color="auto"/>
                <w:left w:val="none" w:sz="0" w:space="0" w:color="auto"/>
                <w:bottom w:val="none" w:sz="0" w:space="0" w:color="auto"/>
                <w:right w:val="none" w:sz="0" w:space="0" w:color="auto"/>
              </w:divBdr>
              <w:divsChild>
                <w:div w:id="169326406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796990163">
              <w:marLeft w:val="300"/>
              <w:marRight w:val="300"/>
              <w:marTop w:val="0"/>
              <w:marBottom w:val="600"/>
              <w:divBdr>
                <w:top w:val="none" w:sz="0" w:space="0" w:color="auto"/>
                <w:left w:val="none" w:sz="0" w:space="0" w:color="auto"/>
                <w:bottom w:val="none" w:sz="0" w:space="0" w:color="auto"/>
                <w:right w:val="none" w:sz="0" w:space="0" w:color="auto"/>
              </w:divBdr>
            </w:div>
          </w:divsChild>
        </w:div>
        <w:div w:id="1418599590">
          <w:marLeft w:val="0"/>
          <w:marRight w:val="0"/>
          <w:marTop w:val="0"/>
          <w:marBottom w:val="0"/>
          <w:divBdr>
            <w:top w:val="none" w:sz="0" w:space="0" w:color="auto"/>
            <w:left w:val="none" w:sz="0" w:space="0" w:color="auto"/>
            <w:bottom w:val="none" w:sz="0" w:space="0" w:color="auto"/>
            <w:right w:val="none" w:sz="0" w:space="0" w:color="auto"/>
          </w:divBdr>
          <w:divsChild>
            <w:div w:id="1287200586">
              <w:marLeft w:val="0"/>
              <w:marRight w:val="0"/>
              <w:marTop w:val="0"/>
              <w:marBottom w:val="0"/>
              <w:divBdr>
                <w:top w:val="none" w:sz="0" w:space="0" w:color="auto"/>
                <w:left w:val="none" w:sz="0" w:space="0" w:color="auto"/>
                <w:bottom w:val="none" w:sz="0" w:space="0" w:color="auto"/>
                <w:right w:val="none" w:sz="0" w:space="0" w:color="auto"/>
              </w:divBdr>
              <w:divsChild>
                <w:div w:id="122182035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34409149">
              <w:marLeft w:val="300"/>
              <w:marRight w:val="300"/>
              <w:marTop w:val="0"/>
              <w:marBottom w:val="600"/>
              <w:divBdr>
                <w:top w:val="none" w:sz="0" w:space="0" w:color="auto"/>
                <w:left w:val="none" w:sz="0" w:space="0" w:color="auto"/>
                <w:bottom w:val="none" w:sz="0" w:space="0" w:color="auto"/>
                <w:right w:val="none" w:sz="0" w:space="0" w:color="auto"/>
              </w:divBdr>
            </w:div>
          </w:divsChild>
        </w:div>
        <w:div w:id="1517227501">
          <w:marLeft w:val="0"/>
          <w:marRight w:val="0"/>
          <w:marTop w:val="0"/>
          <w:marBottom w:val="0"/>
          <w:divBdr>
            <w:top w:val="none" w:sz="0" w:space="0" w:color="auto"/>
            <w:left w:val="none" w:sz="0" w:space="0" w:color="auto"/>
            <w:bottom w:val="none" w:sz="0" w:space="0" w:color="auto"/>
            <w:right w:val="none" w:sz="0" w:space="0" w:color="auto"/>
          </w:divBdr>
          <w:divsChild>
            <w:div w:id="102264482">
              <w:marLeft w:val="300"/>
              <w:marRight w:val="300"/>
              <w:marTop w:val="0"/>
              <w:marBottom w:val="600"/>
              <w:divBdr>
                <w:top w:val="none" w:sz="0" w:space="0" w:color="auto"/>
                <w:left w:val="none" w:sz="0" w:space="0" w:color="auto"/>
                <w:bottom w:val="none" w:sz="0" w:space="0" w:color="auto"/>
                <w:right w:val="none" w:sz="0" w:space="0" w:color="auto"/>
              </w:divBdr>
            </w:div>
            <w:div w:id="1718582297">
              <w:marLeft w:val="0"/>
              <w:marRight w:val="0"/>
              <w:marTop w:val="0"/>
              <w:marBottom w:val="0"/>
              <w:divBdr>
                <w:top w:val="none" w:sz="0" w:space="0" w:color="auto"/>
                <w:left w:val="none" w:sz="0" w:space="0" w:color="auto"/>
                <w:bottom w:val="none" w:sz="0" w:space="0" w:color="auto"/>
                <w:right w:val="none" w:sz="0" w:space="0" w:color="auto"/>
              </w:divBdr>
              <w:divsChild>
                <w:div w:id="571699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665284622">
          <w:marLeft w:val="0"/>
          <w:marRight w:val="0"/>
          <w:marTop w:val="0"/>
          <w:marBottom w:val="0"/>
          <w:divBdr>
            <w:top w:val="none" w:sz="0" w:space="0" w:color="auto"/>
            <w:left w:val="none" w:sz="0" w:space="0" w:color="auto"/>
            <w:bottom w:val="none" w:sz="0" w:space="0" w:color="auto"/>
            <w:right w:val="none" w:sz="0" w:space="0" w:color="auto"/>
          </w:divBdr>
          <w:divsChild>
            <w:div w:id="321396964">
              <w:marLeft w:val="300"/>
              <w:marRight w:val="300"/>
              <w:marTop w:val="0"/>
              <w:marBottom w:val="600"/>
              <w:divBdr>
                <w:top w:val="none" w:sz="0" w:space="0" w:color="auto"/>
                <w:left w:val="none" w:sz="0" w:space="0" w:color="auto"/>
                <w:bottom w:val="none" w:sz="0" w:space="0" w:color="auto"/>
                <w:right w:val="none" w:sz="0" w:space="0" w:color="auto"/>
              </w:divBdr>
            </w:div>
            <w:div w:id="1254704066">
              <w:marLeft w:val="0"/>
              <w:marRight w:val="0"/>
              <w:marTop w:val="0"/>
              <w:marBottom w:val="0"/>
              <w:divBdr>
                <w:top w:val="none" w:sz="0" w:space="0" w:color="auto"/>
                <w:left w:val="none" w:sz="0" w:space="0" w:color="auto"/>
                <w:bottom w:val="none" w:sz="0" w:space="0" w:color="auto"/>
                <w:right w:val="none" w:sz="0" w:space="0" w:color="auto"/>
              </w:divBdr>
            </w:div>
          </w:divsChild>
        </w:div>
        <w:div w:id="1865291494">
          <w:marLeft w:val="0"/>
          <w:marRight w:val="0"/>
          <w:marTop w:val="0"/>
          <w:marBottom w:val="0"/>
          <w:divBdr>
            <w:top w:val="none" w:sz="0" w:space="0" w:color="auto"/>
            <w:left w:val="none" w:sz="0" w:space="0" w:color="auto"/>
            <w:bottom w:val="none" w:sz="0" w:space="0" w:color="auto"/>
            <w:right w:val="none" w:sz="0" w:space="0" w:color="auto"/>
          </w:divBdr>
          <w:divsChild>
            <w:div w:id="1888451696">
              <w:marLeft w:val="0"/>
              <w:marRight w:val="0"/>
              <w:marTop w:val="0"/>
              <w:marBottom w:val="0"/>
              <w:divBdr>
                <w:top w:val="none" w:sz="0" w:space="0" w:color="auto"/>
                <w:left w:val="none" w:sz="0" w:space="0" w:color="auto"/>
                <w:bottom w:val="none" w:sz="0" w:space="0" w:color="auto"/>
                <w:right w:val="none" w:sz="0" w:space="0" w:color="auto"/>
              </w:divBdr>
              <w:divsChild>
                <w:div w:id="11049601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71687766">
              <w:marLeft w:val="300"/>
              <w:marRight w:val="300"/>
              <w:marTop w:val="0"/>
              <w:marBottom w:val="600"/>
              <w:divBdr>
                <w:top w:val="none" w:sz="0" w:space="0" w:color="auto"/>
                <w:left w:val="none" w:sz="0" w:space="0" w:color="auto"/>
                <w:bottom w:val="none" w:sz="0" w:space="0" w:color="auto"/>
                <w:right w:val="none" w:sz="0" w:space="0" w:color="auto"/>
              </w:divBdr>
            </w:div>
          </w:divsChild>
        </w:div>
        <w:div w:id="1993674796">
          <w:marLeft w:val="0"/>
          <w:marRight w:val="0"/>
          <w:marTop w:val="0"/>
          <w:marBottom w:val="0"/>
          <w:divBdr>
            <w:top w:val="none" w:sz="0" w:space="0" w:color="auto"/>
            <w:left w:val="none" w:sz="0" w:space="0" w:color="auto"/>
            <w:bottom w:val="none" w:sz="0" w:space="0" w:color="auto"/>
            <w:right w:val="none" w:sz="0" w:space="0" w:color="auto"/>
          </w:divBdr>
          <w:divsChild>
            <w:div w:id="2036688135">
              <w:marLeft w:val="300"/>
              <w:marRight w:val="300"/>
              <w:marTop w:val="0"/>
              <w:marBottom w:val="600"/>
              <w:divBdr>
                <w:top w:val="none" w:sz="0" w:space="0" w:color="auto"/>
                <w:left w:val="none" w:sz="0" w:space="0" w:color="auto"/>
                <w:bottom w:val="none" w:sz="0" w:space="0" w:color="auto"/>
                <w:right w:val="none" w:sz="0" w:space="0" w:color="auto"/>
              </w:divBdr>
            </w:div>
            <w:div w:id="2095129469">
              <w:marLeft w:val="0"/>
              <w:marRight w:val="0"/>
              <w:marTop w:val="0"/>
              <w:marBottom w:val="0"/>
              <w:divBdr>
                <w:top w:val="none" w:sz="0" w:space="0" w:color="auto"/>
                <w:left w:val="none" w:sz="0" w:space="0" w:color="auto"/>
                <w:bottom w:val="none" w:sz="0" w:space="0" w:color="auto"/>
                <w:right w:val="none" w:sz="0" w:space="0" w:color="auto"/>
              </w:divBdr>
              <w:divsChild>
                <w:div w:id="35442923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angeaviajes.mx/es-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ngeaviajes.mx/es-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arrivalcard.go.kr/portal/main/index.do" TargetMode="External"/><Relationship Id="rId4" Type="http://schemas.openxmlformats.org/officeDocument/2006/relationships/settings" Target="settings.xml"/><Relationship Id="rId9" Type="http://schemas.openxmlformats.org/officeDocument/2006/relationships/hyperlink" Target="https://www.k-eta.go.kr/portal/apply/viewstep1.do"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image" Target="media/image9.jpeg"/><Relationship Id="rId4" Type="http://schemas.openxmlformats.org/officeDocument/2006/relationships/image" Target="media/image80.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B74D8-3E34-4DE2-A669-BDC1C9F8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6</Pages>
  <Words>2174</Words>
  <Characters>11957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JAZMIN PERDOMO</dc:creator>
  <cp:keywords/>
  <dc:description/>
  <cp:lastModifiedBy>Arturo Valles</cp:lastModifiedBy>
  <cp:revision>10</cp:revision>
  <cp:lastPrinted>2025-05-06T19:58:00Z</cp:lastPrinted>
  <dcterms:created xsi:type="dcterms:W3CDTF">2025-09-30T23:53:00Z</dcterms:created>
  <dcterms:modified xsi:type="dcterms:W3CDTF">2025-12-04T21:45:00Z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